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Optimizing</w:t>
      </w:r>
      <w:r>
        <w:t xml:space="preserve"> </w:t>
      </w:r>
      <w:r>
        <w:t xml:space="preserve">Supply</w:t>
      </w:r>
      <w:r>
        <w:t xml:space="preserve"> </w:t>
      </w:r>
      <w:r>
        <w:t xml:space="preserve">Chains:</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within</w:t>
      </w:r>
      <w:r>
        <w:t xml:space="preserve"> </w:t>
      </w:r>
      <w:r>
        <w:t xml:space="preserve">Senegal,</w:t>
      </w:r>
      <w:r>
        <w:t xml:space="preserve"> </w:t>
      </w:r>
      <w:r>
        <w:t xml:space="preserve">Dakar</w:t>
      </w:r>
    </w:p>
    <w:bookmarkStart w:id="31" w:name="X321e9b5d920b5ccd318edd08c6eb163c14d4847"/>
    <w:p>
      <w:pPr>
        <w:pStyle w:val="Heading1"/>
      </w:pPr>
      <w:r>
        <w:t xml:space="preserve">The Role of Industrial Engineering in Optimizing Supply Chains and Manufacturing Efficiency in Emerging Economies</w:t>
      </w:r>
    </w:p>
    <w:p>
      <w:pPr>
        <w:pStyle w:val="FirstParagraph"/>
      </w:pPr>
      <w:r>
        <w:t xml:space="preserve">Author: Dr. A. Ndiaye</w:t>
      </w:r>
      <w:r>
        <w:br/>
      </w:r>
      <w:r>
        <w:t xml:space="preserve">Affiliation: Department of Operations Research, University of Dakar</w:t>
      </w:r>
      <w:r>
        <w:br/>
      </w:r>
      <w:r>
        <w:t xml:space="preserve">Date: October 2023</w:t>
      </w:r>
    </w:p>
    <w:bookmarkStart w:id="20" w:name="abstract"/>
    <w:p>
      <w:pPr>
        <w:pStyle w:val="Heading2"/>
      </w:pPr>
      <w:r>
        <w:t xml:space="preserve">Abstract</w:t>
      </w:r>
    </w:p>
    <w:p>
      <w:pPr>
        <w:pStyle w:val="FirstParagraph"/>
      </w:pPr>
      <w:r>
        <w:rPr>
          <w:bCs/>
          <w:b/>
        </w:rPr>
        <w:t xml:space="preserve">Purpose:</w:t>
      </w:r>
      <w:r>
        <w:t xml:space="preserve"> </w:t>
      </w:r>
      <w:r>
        <w:t xml:space="preserve">This article explores the critical application of Industrial Engineering methodologies within the rapidly evolving industrial landscape of Senegal, with a specific focus on Dakar. As West Africa’s economic hub, Dakar faces unique challenges regarding logistics, infrastructure limitations, and labor force development.</w:t>
      </w:r>
    </w:p>
    <w:p>
      <w:pPr>
        <w:pStyle w:val="BodyText"/>
      </w:pPr>
      <w:r>
        <w:rPr>
          <w:bCs/>
          <w:b/>
        </w:rPr>
        <w:t xml:space="preserve">Methodology:</w:t>
      </w:r>
      <w:r>
        <w:t xml:space="preserve"> </w:t>
      </w:r>
      <w:r>
        <w:t xml:space="preserve">Through a qualitative review of existing literature and comparative analysis with other emerging markets in the region, this study examines how Industrial Engineering principles—specifically lean manufacturing, supply chain optimization, and quality control—can be tailored to local constraints.</w:t>
      </w:r>
    </w:p>
    <w:p>
      <w:pPr>
        <w:pStyle w:val="BodyText"/>
      </w:pPr>
      <w:r>
        <w:rPr>
          <w:bCs/>
          <w:b/>
        </w:rPr>
        <w:t xml:space="preserve">Findings:</w:t>
      </w:r>
      <w:r>
        <w:t xml:space="preserve"> </w:t>
      </w:r>
      <w:r>
        <w:t xml:space="preserve">The integration of systematic engineering approaches in Dakar-based enterprises can significantly reduce operational waste and enhance productivity. However successful implementation requires adaptation to local cultural contexts and infrastructural realities. The paper argues that Industrial Engineering is not merely a technical discipline but a strategic imperative for Senegal’s industrialization goals.</w:t>
      </w:r>
    </w:p>
    <w:p>
      <w:pPr>
        <w:pStyle w:val="BodyText"/>
      </w:pPr>
      <w:r>
        <w:rPr>
          <w:bCs/>
          <w:b/>
        </w:rPr>
        <w:t xml:space="preserve">Keywords:</w:t>
      </w:r>
      <w:r>
        <w:t xml:space="preserve"> </w:t>
      </w:r>
      <w:r>
        <w:t xml:space="preserve">Industrial Engineer, Senegal, Dakar, Supply Chain Management, Lean Manufacturing, Economic Development.</w:t>
      </w:r>
    </w:p>
    <w:bookmarkEnd w:id="20"/>
    <w:bookmarkStart w:id="21" w:name="introduction"/>
    <w:p>
      <w:pPr>
        <w:pStyle w:val="Heading2"/>
      </w:pPr>
      <w:r>
        <w:t xml:space="preserve">1. Introduction</w:t>
      </w:r>
    </w:p>
    <w:p>
      <w:pPr>
        <w:pStyle w:val="FirstParagraph"/>
      </w:pPr>
      <w:r>
        <w:t xml:space="preserve">The transition from agrarian economies to robust industrial bases is a hallmark of modern economic development. In West Africa, the Republic of Senegal stands at a pivotal juncture in this trajectory. Central to this transformation is the capital city,</w:t>
      </w:r>
      <w:r>
        <w:t xml:space="preserve"> </w:t>
      </w:r>
      <w:r>
        <w:rPr>
          <w:bCs/>
          <w:b/>
        </w:rPr>
        <w:t xml:space="preserve">Dakar</w:t>
      </w:r>
      <w:r>
        <w:t xml:space="preserve">, which serves as the primary gateway for trade and industry in the region. However, rapid urbanization and increasing demand for goods have exposed inefficiencies in local production systems, logistics networks, and service delivery mechanisms.</w:t>
      </w:r>
    </w:p>
    <w:p>
      <w:pPr>
        <w:pStyle w:val="BodyText"/>
      </w:pPr>
      <w:r>
        <w:rPr>
          <w:bCs/>
          <w:b/>
        </w:rPr>
        <w:t xml:space="preserve">Industrial Engineering</w:t>
      </w:r>
      <w:r>
        <w:t xml:space="preserve">, defined as the branch of engineering concerned with the optimization of complex processes or systems, offers a robust framework for addressing these challenges. By integrating people, materials, information, equipment, and energy into a cohesive system design or improvement program Industrial Engineers play a pivotal role in enhancing productivity while minimizing costs and waste. In the context of</w:t>
      </w:r>
      <w:r>
        <w:t xml:space="preserve"> </w:t>
      </w:r>
      <w:r>
        <w:rPr>
          <w:bCs/>
          <w:b/>
        </w:rPr>
        <w:t xml:space="preserve">Dakar</w:t>
      </w:r>
      <w:r>
        <w:t xml:space="preserve">, the application of these principles is not just about efficiency; it is about competitiveness in a globalized market where neighboring nations are aggressively pursuing similar industrial policies.</w:t>
      </w:r>
    </w:p>
    <w:p>
      <w:pPr>
        <w:pStyle w:val="BodyText"/>
      </w:pPr>
      <w:r>
        <w:t xml:space="preserve">This article aims to dissect the specific contributions an</w:t>
      </w:r>
      <w:r>
        <w:t xml:space="preserve"> </w:t>
      </w:r>
      <w:r>
        <w:rPr>
          <w:bCs/>
          <w:b/>
        </w:rPr>
        <w:t xml:space="preserve">Industrial Engineer</w:t>
      </w:r>
      <w:r>
        <w:t xml:space="preserve"> </w:t>
      </w:r>
      <w:r>
        <w:t xml:space="preserve">can make within the Senegalese context, highlighting both opportunities and barriers. It posits that a localized approach to Industrial Engineering—accounting for the unique socio-economic fabric of</w:t>
      </w:r>
      <w:r>
        <w:t xml:space="preserve"> </w:t>
      </w:r>
      <w:r>
        <w:rPr>
          <w:bCs/>
          <w:b/>
        </w:rPr>
        <w:t xml:space="preserve">Dakar</w:t>
      </w:r>
      <w:r>
        <w:t xml:space="preserve">—is essential for sustainable growth.</w:t>
      </w:r>
    </w:p>
    <w:bookmarkEnd w:id="21"/>
    <w:bookmarkStart w:id="22" w:name="the-industrial-landscape-of-dakar"/>
    <w:p>
      <w:pPr>
        <w:pStyle w:val="Heading2"/>
      </w:pPr>
      <w:r>
        <w:t xml:space="preserve">2. The Industrial Landscape of Dakar</w:t>
      </w:r>
    </w:p>
    <w:p>
      <w:pPr>
        <w:pStyle w:val="FirstParagraph"/>
      </w:pPr>
      <w:r>
        <w:rPr>
          <w:bCs/>
          <w:b/>
        </w:rPr>
        <w:t xml:space="preserve">Dakar’s</w:t>
      </w:r>
      <w:r>
        <w:t xml:space="preserve"> </w:t>
      </w:r>
      <w:r>
        <w:t xml:space="preserve">economy is diverse, ranging from traditional fishing and agriculture to modern manufacturing in textiles, food processing, construction materials, and increasingly, technology services. The presence of the Port of</w:t>
      </w:r>
      <w:r>
        <w:t xml:space="preserve"> </w:t>
      </w:r>
      <w:r>
        <w:rPr>
          <w:bCs/>
          <w:b/>
        </w:rPr>
        <w:t xml:space="preserve">Dakar</w:t>
      </w:r>
      <w:r>
        <w:t xml:space="preserve">, one of the busiest ports in West Africa (excluding Lagos), creates a natural hub for logistics and distribution. However this logistical advantage is often undermined by inefficiencies on the ground.</w:t>
      </w:r>
    </w:p>
    <w:p>
      <w:pPr>
        <w:pStyle w:val="BodyText"/>
      </w:pPr>
      <w:r>
        <w:t xml:space="preserve">Traditional manufacturing firms in</w:t>
      </w:r>
      <w:r>
        <w:t xml:space="preserve"> </w:t>
      </w:r>
      <w:r>
        <w:rPr>
          <w:bCs/>
          <w:b/>
        </w:rPr>
        <w:t xml:space="preserve">Dakar</w:t>
      </w:r>
      <w:r>
        <w:t xml:space="preserve"> </w:t>
      </w:r>
      <w:r>
        <w:t xml:space="preserve">often rely on outdated methodologies, leading to high inventory costs, long lead times, and variable quality standards. Furthermore the energy sector presents unique challenges; while improving, power instability can disrupt continuous production lines. These factors create a fertile ground for the intervention of an</w:t>
      </w:r>
      <w:r>
        <w:t xml:space="preserve"> </w:t>
      </w:r>
      <w:r>
        <w:rPr>
          <w:bCs/>
          <w:b/>
        </w:rPr>
        <w:t xml:space="preserve">Industrial Engineer</w:t>
      </w:r>
      <w:r>
        <w:t xml:space="preserve"> </w:t>
      </w:r>
      <w:r>
        <w:t xml:space="preserve">who can diagnose process bottlenecks and redesign workflows to mitigate external risks.</w:t>
      </w:r>
    </w:p>
    <w:bookmarkEnd w:id="22"/>
    <w:bookmarkStart w:id="26" w:name="X984301291506fa846733533881a8265b243211b"/>
    <w:p>
      <w:pPr>
        <w:pStyle w:val="Heading2"/>
      </w:pPr>
      <w:r>
        <w:t xml:space="preserve">3. Key Contributions of Industrial Engineering in Senegal</w:t>
      </w:r>
    </w:p>
    <w:bookmarkStart w:id="23" w:name="supply-chain-optimization-and-logistics"/>
    <w:p>
      <w:pPr>
        <w:pStyle w:val="Heading3"/>
      </w:pPr>
      <w:r>
        <w:t xml:space="preserve">3.1 Supply Chain Optimization and Logistics</w:t>
      </w:r>
    </w:p>
    <w:p>
      <w:pPr>
        <w:pStyle w:val="FirstParagraph"/>
      </w:pPr>
      <w:r>
        <w:t xml:space="preserve">In</w:t>
      </w:r>
      <w:r>
        <w:t xml:space="preserve"> </w:t>
      </w:r>
      <w:r>
        <w:rPr>
          <w:bCs/>
          <w:b/>
        </w:rPr>
        <w:t xml:space="preserve">Dakar</w:t>
      </w:r>
      <w:r>
        <w:t xml:space="preserve">, traffic congestion is a well-documented issue, significantly impacting last-mile delivery and raw material procurement. An</w:t>
      </w:r>
      <w:r>
        <w:t xml:space="preserve"> </w:t>
      </w:r>
      <w:r>
        <w:rPr>
          <w:bCs/>
          <w:b/>
        </w:rPr>
        <w:t xml:space="preserve">Industrial Engineer</w:t>
      </w:r>
      <w:r>
        <w:t xml:space="preserve"> </w:t>
      </w:r>
      <w:r>
        <w:t xml:space="preserve">applies network design algorithms and inventory management techniques to optimize supply chains. By implementing Just-In-Time (JIT) principles adapted for local reliability issues, firms can reduce warehousing costs. Moreover, digital twin technologies can simulate traffic patterns in</w:t>
      </w:r>
      <w:r>
        <w:t xml:space="preserve"> </w:t>
      </w:r>
      <w:r>
        <w:rPr>
          <w:bCs/>
          <w:b/>
        </w:rPr>
        <w:t xml:space="preserve">Dakar</w:t>
      </w:r>
      <w:r>
        <w:t xml:space="preserve"> </w:t>
      </w:r>
      <w:r>
        <w:t xml:space="preserve">to schedule deliveries during off-peak hours, ensuring timely operations without excessive fuel consumption.</w:t>
      </w:r>
    </w:p>
    <w:bookmarkEnd w:id="23"/>
    <w:bookmarkStart w:id="24" w:name="lean-manufacturing-and-waste-reduction"/>
    <w:p>
      <w:pPr>
        <w:pStyle w:val="Heading3"/>
      </w:pPr>
      <w:r>
        <w:t xml:space="preserve">3.2 Lean Manufacturing and Waste Reduction</w:t>
      </w:r>
    </w:p>
    <w:p>
      <w:pPr>
        <w:pStyle w:val="FirstParagraph"/>
      </w:pPr>
      <w:r>
        <w:t xml:space="preserve">The concept of "Muda" (waste) is universal, but its manifestation varies. In Senegal’s informal and semi-formal sectors, waste often stems from poor material handling and lack of standardized work procedures. An</w:t>
      </w:r>
      <w:r>
        <w:t xml:space="preserve"> </w:t>
      </w:r>
      <w:r>
        <w:rPr>
          <w:bCs/>
          <w:b/>
        </w:rPr>
        <w:t xml:space="preserve">Industrial Engineer</w:t>
      </w:r>
      <w:r>
        <w:t xml:space="preserve"> </w:t>
      </w:r>
      <w:r>
        <w:t xml:space="preserve">introduces Lean tools such as 5S workplace organization, Kaizen continuous improvement events, and Value Stream Mapping. For instance in a food processing plant in the Pikine district of</w:t>
      </w:r>
      <w:r>
        <w:t xml:space="preserve"> </w:t>
      </w:r>
      <w:r>
        <w:rPr>
          <w:bCs/>
          <w:b/>
        </w:rPr>
        <w:t xml:space="preserve">Dakar</w:t>
      </w:r>
      <w:r>
        <w:t xml:space="preserve">, reorganizing the layout to minimize worker movement can lead to significant productivity gains without requiring expensive new machinery.</w:t>
      </w:r>
    </w:p>
    <w:bookmarkEnd w:id="24"/>
    <w:bookmarkStart w:id="25" w:name="quality-control-and-standardization"/>
    <w:p>
      <w:pPr>
        <w:pStyle w:val="Heading3"/>
      </w:pPr>
      <w:r>
        <w:t xml:space="preserve">3.3 Quality Control and Standardization</w:t>
      </w:r>
    </w:p>
    <w:p>
      <w:pPr>
        <w:pStyle w:val="FirstParagraph"/>
      </w:pPr>
      <w:r>
        <w:t xml:space="preserve">To compete internationally, Senegalese products must meet global quality standards. Statistical Process Control (SPC), a core domain of Industrial Engineering, enables manufacturers in</w:t>
      </w:r>
      <w:r>
        <w:t xml:space="preserve"> </w:t>
      </w:r>
      <w:r>
        <w:rPr>
          <w:bCs/>
          <w:b/>
        </w:rPr>
        <w:t xml:space="preserve">Dakar</w:t>
      </w:r>
      <w:r>
        <w:t xml:space="preserve"> </w:t>
      </w:r>
      <w:r>
        <w:t xml:space="preserve">to monitor production variability in real-time. By shifting from reactive inspection to proactive process control, companies can reduce defect rates. This is particularly crucial for the agricultural processing sector, where consistent quality determines access to European and regional markets.</w:t>
      </w:r>
    </w:p>
    <w:bookmarkEnd w:id="25"/>
    <w:bookmarkEnd w:id="26"/>
    <w:bookmarkStart w:id="27" w:name="challenges-and-contextual-adaptation"/>
    <w:p>
      <w:pPr>
        <w:pStyle w:val="Heading2"/>
      </w:pPr>
      <w:r>
        <w:t xml:space="preserve">4. Challenges and Contextual Adaptation</w:t>
      </w:r>
    </w:p>
    <w:p>
      <w:pPr>
        <w:pStyle w:val="FirstParagraph"/>
      </w:pPr>
      <w:r>
        <w:t xml:space="preserve">The successful deployment of Industrial Engineering in</w:t>
      </w:r>
      <w:r>
        <w:t xml:space="preserve"> </w:t>
      </w:r>
      <w:r>
        <w:rPr>
          <w:bCs/>
          <w:b/>
        </w:rPr>
        <w:t xml:space="preserve">Dakar</w:t>
      </w:r>
      <w:r>
        <w:t xml:space="preserve"> </w:t>
      </w:r>
      <w:r>
        <w:t xml:space="preserve">is not without hurdles. First there is a skills gap; while technical education is improving, specialized knowledge in advanced industrial engineering tools remains limited. Second the cultural acceptance of systematic change can be slow, requiring strong change management strategies from the</w:t>
      </w:r>
      <w:r>
        <w:t xml:space="preserve"> </w:t>
      </w:r>
      <w:r>
        <w:rPr>
          <w:bCs/>
          <w:b/>
        </w:rPr>
        <w:t xml:space="preserve">Industrial Engineer</w:t>
      </w:r>
      <w:r>
        <w:t xml:space="preserve">.</w:t>
      </w:r>
    </w:p>
    <w:p>
      <w:pPr>
        <w:pStyle w:val="BodyText"/>
      </w:pPr>
      <w:r>
        <w:t xml:space="preserve">Furthermore infrastructure constraints in some parts of</w:t>
      </w:r>
      <w:r>
        <w:t xml:space="preserve"> </w:t>
      </w:r>
      <w:r>
        <w:rPr>
          <w:bCs/>
          <w:b/>
        </w:rPr>
        <w:t xml:space="preserve">Dakar</w:t>
      </w:r>
      <w:r>
        <w:t xml:space="preserve">, such as irregular internet connectivity or water supply fluctuations, necessitate flexible engineering solutions. An effective Industrial Engineer must design robust systems that are resilient to these external shocks, perhaps by incorporating redundancy into critical processes.</w:t>
      </w:r>
    </w:p>
    <w:bookmarkEnd w:id="27"/>
    <w:bookmarkStart w:id="28" w:name="X2264e146a1b32c0fb7457b3df2f0901f9de0d9e"/>
    <w:p>
      <w:pPr>
        <w:pStyle w:val="Heading2"/>
      </w:pPr>
      <w:r>
        <w:t xml:space="preserve">5. Policy Implications and Future Directions</w:t>
      </w:r>
    </w:p>
    <w:p>
      <w:pPr>
        <w:pStyle w:val="FirstParagraph"/>
      </w:pPr>
      <w:r>
        <w:t xml:space="preserve">The government of Senegal has outlined ambitious industrialization plans through its "Plan Sénégal Emergent" (PSE). To realize these goals, collaboration between academia, industry, and government is vital. Universities in</w:t>
      </w:r>
      <w:r>
        <w:t xml:space="preserve"> </w:t>
      </w:r>
      <w:r>
        <w:rPr>
          <w:bCs/>
          <w:b/>
        </w:rPr>
        <w:t xml:space="preserve">Dakar</w:t>
      </w:r>
      <w:r>
        <w:t xml:space="preserve"> </w:t>
      </w:r>
      <w:r>
        <w:t xml:space="preserve">should expand their Industrial Engineering curricula to include case studies specific to the local context. Additionally public-private partnerships can facilitate the adoption of Industry 4.0 technologies in</w:t>
      </w:r>
      <w:r>
        <w:t xml:space="preserve"> </w:t>
      </w:r>
      <w:r>
        <w:rPr>
          <w:bCs/>
          <w:b/>
        </w:rPr>
        <w:t xml:space="preserve">Dakar’s</w:t>
      </w:r>
      <w:r>
        <w:t xml:space="preserve"> </w:t>
      </w:r>
      <w:r>
        <w:t xml:space="preserve">SMEs (Small and Medium Enterprises).</w:t>
      </w:r>
    </w:p>
    <w:p>
      <w:pPr>
        <w:pStyle w:val="BodyText"/>
      </w:pPr>
      <w:r>
        <w:t xml:space="preserve">We recommend that future research focus on digital transformation in</w:t>
      </w:r>
      <w:r>
        <w:t xml:space="preserve"> </w:t>
      </w:r>
      <w:r>
        <w:rPr>
          <w:bCs/>
          <w:b/>
        </w:rPr>
        <w:t xml:space="preserve">Dakar’s</w:t>
      </w:r>
      <w:r>
        <w:t xml:space="preserve"> </w:t>
      </w:r>
      <w:r>
        <w:t xml:space="preserve">industrial sector, exploring how AI and IoT can further augment the work of Industrial Engineers.</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Industrial Engineer</w:t>
      </w:r>
      <w:r>
        <w:t xml:space="preserve"> </w:t>
      </w:r>
      <w:r>
        <w:t xml:space="preserve">in</w:t>
      </w:r>
      <w:r>
        <w:t xml:space="preserve"> </w:t>
      </w:r>
      <w:r>
        <w:rPr>
          <w:bCs/>
          <w:b/>
        </w:rPr>
        <w:t xml:space="preserve">Dakar, Senegal</w:t>
      </w:r>
      <w:r>
        <w:t xml:space="preserve">, is transformative. By applying rigorous analytical methods to local operational challenges, these professionals bridge the gap between potential and performance. The optimization of supply chains, reduction of manufacturing waste, and enhancement of quality standards are not merely technical exercises but strategic actions that bolster Senegal’s economic sovereignty.</w:t>
      </w:r>
    </w:p>
    <w:p>
      <w:pPr>
        <w:pStyle w:val="BodyText"/>
      </w:pPr>
      <w:r>
        <w:t xml:space="preserve">As</w:t>
      </w:r>
      <w:r>
        <w:t xml:space="preserve"> </w:t>
      </w:r>
      <w:r>
        <w:rPr>
          <w:bCs/>
          <w:b/>
        </w:rPr>
        <w:t xml:space="preserve">Dakar</w:t>
      </w:r>
      <w:r>
        <w:t xml:space="preserve"> </w:t>
      </w:r>
      <w:r>
        <w:t xml:space="preserve">continues to grow as a commercial hub in West Africa, the systematic integration of Industrial Engineering principles will be key to sustaining this growth. It requires a nuanced understanding of local constraints combined with global best practices. Ultimately empowering both the</w:t>
      </w:r>
      <w:r>
        <w:t xml:space="preserve"> </w:t>
      </w:r>
      <w:r>
        <w:rPr>
          <w:bCs/>
          <w:b/>
        </w:rPr>
        <w:t xml:space="preserve">Industrial Engineer</w:t>
      </w:r>
      <w:r>
        <w:t xml:space="preserve"> </w:t>
      </w:r>
      <w:r>
        <w:t xml:space="preserve">and the organizations they serve leads to a more competitive and resilient Senegalese economy.</w:t>
      </w:r>
    </w:p>
    <w:bookmarkEnd w:id="29"/>
    <w:bookmarkStart w:id="30" w:name="references"/>
    <w:p>
      <w:pPr>
        <w:pStyle w:val="Heading2"/>
      </w:pPr>
      <w:r>
        <w:t xml:space="preserve">References</w:t>
      </w:r>
    </w:p>
    <w:p>
      <w:pPr>
        <w:pStyle w:val="FirstParagraph"/>
      </w:pPr>
      <w:r>
        <w:t xml:space="preserve">[1] World Bank. (2021). "Senegal Economic Update: Building Back Better." Washington, DC: World Bank Group.</w:t>
      </w:r>
    </w:p>
    <w:p>
      <w:pPr>
        <w:pStyle w:val="BodyText"/>
      </w:pPr>
      <w:r>
        <w:t xml:space="preserve">[2] Ndiaye, M. &amp; Sarr, A. (2019). "Logistics Challenges in West Africa Ports." Journal of African Trade Review.</w:t>
      </w:r>
    </w:p>
    <w:p>
      <w:pPr>
        <w:pStyle w:val="BodyText"/>
      </w:pPr>
      <w:r>
        <w:t xml:space="preserve">[3] Womack, J., Jones, D., &amp; Roos, D. (1990). "The Machine That Changed the World." Free Press.</w:t>
      </w:r>
    </w:p>
    <w:p>
      <w:pPr>
        <w:pStyle w:val="BodyText"/>
      </w:pPr>
      <w:r>
        <w:t xml:space="preserve">[4] Government of Senegal. (2014). "Plan Sénégal Emergent: Strategic Vision for 2035."</w:t>
      </w:r>
    </w:p>
    <w:p>
      <w:pPr>
        <w:pStyle w:val="BodyText"/>
      </w:pPr>
      <w:r>
        <w:t xml:space="preserve">[5] Chopra, S., &amp; Meindl, P. (2016). "Supply Chain Management: Strategy, Planning, and Operation." Pearson.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Optimizing Supply Chains: A Case Study Contextualized within Senegal, Dakar</dc:title>
  <dc:creator/>
  <cp:keywords/>
  <dcterms:created xsi:type="dcterms:W3CDTF">2026-07-29T17:51:56Z</dcterms:created>
  <dcterms:modified xsi:type="dcterms:W3CDTF">2026-07-29T17:51:56Z</dcterms:modified>
</cp:coreProperties>
</file>

<file path=docProps/custom.xml><?xml version="1.0" encoding="utf-8"?>
<Properties xmlns="http://schemas.openxmlformats.org/officeDocument/2006/custom-properties" xmlns:vt="http://schemas.openxmlformats.org/officeDocument/2006/docPropsVTypes"/>
</file>