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4" w:name="X0b60eb47f9c741801c65405ee2515eb9a3baf3d"/>
    <w:p>
      <w:pPr>
        <w:pStyle w:val="Heading1"/>
      </w:pPr>
      <w:r>
        <w:t xml:space="preserve">Annotated Bibliography: The Role and Practice of the Electrical Engineer in Dar es Salaam, Tanzania</w:t>
      </w:r>
    </w:p>
    <w:p>
      <w:pPr>
        <w:pStyle w:val="FirstParagraph"/>
      </w:pPr>
      <w:r>
        <w:t xml:space="preserve">The following annotated bibliography compiles essential literature regarding the practice of electrical engineering within the specific context of Dar es Salaam, Tanzania. As the commercial capital and largest city of Tanzania, Dar es Salaam presents unique challenges and opportunities for electrical engineers, ranging from high-density urban grid management to the integration of renewable energy solutions. This collection focuses on regulatory frameworks, infrastructure development, power distribution challenges, and the professional standards required for electrical engineers operating in this dynamic environment.</w:t>
      </w:r>
    </w:p>
    <w:bookmarkStart w:id="20" w:name="Xf8c719d2ef2d44dc8d18bff52a09f4554478458"/>
    <w:p>
      <w:pPr>
        <w:pStyle w:val="Heading2"/>
      </w:pPr>
      <w:r>
        <w:t xml:space="preserve">Regulatory Frameworks and Professional Standards</w:t>
      </w:r>
    </w:p>
    <w:p>
      <w:pPr>
        <w:pStyle w:val="FirstParagraph"/>
      </w:pPr>
      <w:r>
        <w:t xml:space="preserve">Tanzania Electric Supply Company Limited (TANESCO). (2021).</w:t>
      </w:r>
      <w:r>
        <w:t xml:space="preserve"> </w:t>
      </w:r>
      <w:r>
        <w:rPr>
          <w:iCs/>
          <w:i/>
        </w:rPr>
        <w:t xml:space="preserve">Technical Standards for Connection to the Public Electricity Supply System.</w:t>
      </w:r>
      <w:r>
        <w:t xml:space="preserve"> </w:t>
      </w:r>
      <w:r>
        <w:t xml:space="preserve">Dar es Salaam: TANESCO Publications.</w:t>
      </w:r>
    </w:p>
    <w:p>
      <w:pPr>
        <w:pStyle w:val="BodyText"/>
      </w:pPr>
      <w:r>
        <w:t xml:space="preserve">This document is the primary technical reference for any electrical engineer working on grid-connected projects in Dar es Salaam. It outlines the mandatory specifications for voltage levels, protection devices, and safety protocols required by the national utility provider. For an electrical engineer in Dar es Salaam, adherence to these standards is non-negotiable for ensuring the safety of the urban grid and the reliability of power supply to residential and commercial clients. The text provides critical data on load calculations and transformer sizing specific to the Tanzanian context, making it an indispensable tool for design and compliance.</w:t>
      </w:r>
    </w:p>
    <w:p>
      <w:pPr>
        <w:pStyle w:val="BodyText"/>
      </w:pPr>
      <w:r>
        <w:t xml:space="preserve">Energy and Water Utilities Regulatory Authority (EWURA). (2020).</w:t>
      </w:r>
      <w:r>
        <w:t xml:space="preserve"> </w:t>
      </w:r>
      <w:r>
        <w:rPr>
          <w:iCs/>
          <w:i/>
        </w:rPr>
        <w:t xml:space="preserve">Electricity Act and Licensing Regulations for Electrical Installers and Engineers.</w:t>
      </w:r>
      <w:r>
        <w:t xml:space="preserve"> </w:t>
      </w:r>
      <w:r>
        <w:t xml:space="preserve">Dar es Salaam: Government of Tanzania.</w:t>
      </w:r>
    </w:p>
    <w:p>
      <w:pPr>
        <w:pStyle w:val="BodyText"/>
      </w:pPr>
      <w:r>
        <w:t xml:space="preserve">This legal framework defines the professional scope of practice for electrical engineers in Tanzania. It details the licensing requirements, ethical obligations, and liability standards that engineers must meet to operate legally in Dar es Salaam. The document is crucial for understanding the regulatory environment, particularly regarding the certification of electrical installations in high-rise buildings and industrial zones. It highlights the legal responsibilities of the engineer in ensuring public safety and the proper functioning of electrical infrastructure within the city.</w:t>
      </w:r>
    </w:p>
    <w:bookmarkEnd w:id="20"/>
    <w:bookmarkStart w:id="21" w:name="X8232141e8cf85a9db401273952e1bf26b975d00"/>
    <w:p>
      <w:pPr>
        <w:pStyle w:val="Heading2"/>
      </w:pPr>
      <w:r>
        <w:t xml:space="preserve">Urban Power Distribution and Infrastructure</w:t>
      </w:r>
    </w:p>
    <w:p>
      <w:pPr>
        <w:pStyle w:val="FirstParagraph"/>
      </w:pPr>
      <w:r>
        <w:t xml:space="preserve">World Bank Group. (2019).</w:t>
      </w:r>
      <w:r>
        <w:t xml:space="preserve"> </w:t>
      </w:r>
      <w:r>
        <w:rPr>
          <w:iCs/>
          <w:i/>
        </w:rPr>
        <w:t xml:space="preserve">Tanzania: Urban Energy Access and Grid Modernization in Dar es Salaam.</w:t>
      </w:r>
      <w:r>
        <w:t xml:space="preserve"> </w:t>
      </w:r>
      <w:r>
        <w:t xml:space="preserve">Washington, D.C.: World Bank Publications.</w:t>
      </w:r>
    </w:p>
    <w:p>
      <w:pPr>
        <w:pStyle w:val="BodyText"/>
      </w:pPr>
      <w:r>
        <w:t xml:space="preserve">This report provides a comprehensive analysis of the power distribution challenges facing Dar es Salaam, including high technical and commercial losses, aging infrastructure, and rapid urbanization. For the electrical engineer, this text offers valuable insights into the systemic issues affecting grid stability. It discusses modernization strategies, such as the implementation of smart metering and automated distribution management systems, which are increasingly relevant for engineers tasked with upgrading the city's electrical network. The data presented is essential for engineers involved in feasibility studies and infrastructure planning.</w:t>
      </w:r>
    </w:p>
    <w:p>
      <w:pPr>
        <w:pStyle w:val="BodyText"/>
      </w:pPr>
      <w:r>
        <w:t xml:space="preserve">Mushi, G. M., &amp; Mwakalila, S. P. (2022). "Load Flow Analysis and Voltage Stability of the Dar es Salaam Distribution Network."</w:t>
      </w:r>
      <w:r>
        <w:t xml:space="preserve"> </w:t>
      </w:r>
      <w:r>
        <w:rPr>
          <w:iCs/>
          <w:i/>
        </w:rPr>
        <w:t xml:space="preserve">Journal of Electrical Engineering and Technology in East Africa</w:t>
      </w:r>
      <w:r>
        <w:t xml:space="preserve">, 15(2), 45-62.</w:t>
      </w:r>
    </w:p>
    <w:p>
      <w:pPr>
        <w:pStyle w:val="BodyText"/>
      </w:pPr>
      <w:r>
        <w:t xml:space="preserve">This peer-reviewed article focuses specifically on the technical performance of the distribution network in Dar es Salaam. It presents case studies on voltage drops and load imbalances in densely populated areas such as Kariakoo and Masaki. The study is highly relevant for electrical engineers involved in network optimization and fault analysis. By examining real-world data from the city, the authors provide practical recommendations for improving voltage stability, which is a critical concern for engineers designing reliable power systems for commercial and industrial clients in the region.</w:t>
      </w:r>
    </w:p>
    <w:bookmarkEnd w:id="21"/>
    <w:bookmarkStart w:id="22" w:name="Xec63c283974544360691e28afee370370273364"/>
    <w:p>
      <w:pPr>
        <w:pStyle w:val="Heading2"/>
      </w:pPr>
      <w:r>
        <w:t xml:space="preserve">Renewable Energy and Sustainable Practices</w:t>
      </w:r>
    </w:p>
    <w:p>
      <w:pPr>
        <w:pStyle w:val="FirstParagraph"/>
      </w:pPr>
      <w:r>
        <w:t xml:space="preserve">United Nations Development Programme (UNDP). (2021).</w:t>
      </w:r>
      <w:r>
        <w:t xml:space="preserve"> </w:t>
      </w:r>
      <w:r>
        <w:rPr>
          <w:iCs/>
          <w:i/>
        </w:rPr>
        <w:t xml:space="preserve">Solar Energy Integration in Urban Tanzania: Opportunities for Dar es Salaam.</w:t>
      </w:r>
      <w:r>
        <w:t xml:space="preserve"> </w:t>
      </w:r>
      <w:r>
        <w:t xml:space="preserve">Dar es Salaam: UNDP Tanzania.</w:t>
      </w:r>
    </w:p>
    <w:p>
      <w:pPr>
        <w:pStyle w:val="BodyText"/>
      </w:pPr>
      <w:r>
        <w:t xml:space="preserve">As Dar es Salaam seeks to diversify its energy mix, this report explores the potential for solar photovoltaic (PV) systems in urban settings. It addresses technical considerations for grid-tied and off-grid solar installations, which are becoming increasingly common in the city due to intermittent grid supply. For the electrical engineer, this document provides guidance on system design, battery storage integration, and compliance with net-metering policies. It is a key resource for engineers specializing in renewable energy technologies and sustainable building design in the Tanzanian capital.</w:t>
      </w:r>
    </w:p>
    <w:p>
      <w:pPr>
        <w:pStyle w:val="BodyText"/>
      </w:pPr>
      <w:r>
        <w:t xml:space="preserve">International Energy Agency (IEA). (2020).</w:t>
      </w:r>
      <w:r>
        <w:t xml:space="preserve"> </w:t>
      </w:r>
      <w:r>
        <w:rPr>
          <w:iCs/>
          <w:i/>
        </w:rPr>
        <w:t xml:space="preserve">Energy Efficiency in Tanzanian Buildings: Guidelines for Electrical Engineers.</w:t>
      </w:r>
      <w:r>
        <w:t xml:space="preserve"> </w:t>
      </w:r>
      <w:r>
        <w:t xml:space="preserve">Paris: IEA Publications.</w:t>
      </w:r>
    </w:p>
    <w:p>
      <w:pPr>
        <w:pStyle w:val="BodyText"/>
      </w:pPr>
      <w:r>
        <w:t xml:space="preserve">This guideline focuses on reducing energy consumption in commercial and residential buildings through efficient electrical design. It covers topics such as lighting systems, HVAC electrical loads, and power factor correction, all of which are critical for modern construction projects in Dar es Salaam. The document emphasizes the role of the electrical engineer in promoting energy conservation and reducing operational costs for building owners. It provides practical design strategies that align with international best practices while considering the local climate and economic conditions of Tanzania.</w:t>
      </w:r>
    </w:p>
    <w:bookmarkEnd w:id="22"/>
    <w:bookmarkStart w:id="23" w:name="industrial-applications-and-safety"/>
    <w:p>
      <w:pPr>
        <w:pStyle w:val="Heading2"/>
      </w:pPr>
      <w:r>
        <w:t xml:space="preserve">Industrial Applications and Safety</w:t>
      </w:r>
    </w:p>
    <w:p>
      <w:pPr>
        <w:pStyle w:val="FirstParagraph"/>
      </w:pPr>
      <w:r>
        <w:t xml:space="preserve">Tanzania Bureau of Standards (TBS). (2018).</w:t>
      </w:r>
      <w:r>
        <w:t xml:space="preserve"> </w:t>
      </w:r>
      <w:r>
        <w:rPr>
          <w:iCs/>
          <w:i/>
        </w:rPr>
        <w:t xml:space="preserve">Tanzania Industrial Standards for Electrical Safety in Manufacturing Plants.</w:t>
      </w:r>
      <w:r>
        <w:t xml:space="preserve"> </w:t>
      </w:r>
      <w:r>
        <w:t xml:space="preserve">Dar es Salaam: TBS Publications.</w:t>
      </w:r>
    </w:p>
    <w:p>
      <w:pPr>
        <w:pStyle w:val="BodyText"/>
      </w:pPr>
      <w:r>
        <w:t xml:space="preserve">This standard is essential for electrical engineers working in the industrial sector of Dar es Salaam, particularly in areas like the Port of Dar es Salaam and the Kimara Industrial Zone. It outlines safety requirements for high-voltage equipment, grounding systems, and emergency power supplies in manufacturing environments. The document ensures that engineers design systems that protect workers and equipment from electrical hazards. Compliance with these standards is mandatory for industrial projects and is a critical aspect of professional practice for engineers in the city.</w:t>
      </w:r>
    </w:p>
    <w:p>
      <w:pPr>
        <w:pStyle w:val="BodyText"/>
      </w:pPr>
      <w:r>
        <w:t xml:space="preserve">Mwaiselage, J., &amp; Mushi, G. (2023). "Challenges of Power Quality in Dar es Salaam Industrial Zones."</w:t>
      </w:r>
      <w:r>
        <w:t xml:space="preserve"> </w:t>
      </w:r>
      <w:r>
        <w:rPr>
          <w:iCs/>
          <w:i/>
        </w:rPr>
        <w:t xml:space="preserve">African Journal of Electrical Power Systems</w:t>
      </w:r>
      <w:r>
        <w:t xml:space="preserve">, 8(1), 112-125.</w:t>
      </w:r>
    </w:p>
    <w:p>
      <w:pPr>
        <w:pStyle w:val="BodyText"/>
      </w:pPr>
      <w:r>
        <w:t xml:space="preserve">This article investigates power quality issues such as voltage sags, swells, and harmonics affecting industrial operations in Dar es Salaam. It highlights the impact of these issues on sensitive manufacturing equipment and the economic consequences for businesses. For the electrical engineer, this study provides a technical basis for designing power conditioning solutions, such as uninterruptible power supplies (UPS) and harmonic filters. It underscores the importance of power quality management in ensuring the reliability and efficiency of industrial electrical systems in the city.</w:t>
      </w:r>
    </w:p>
    <w:p>
      <w:pPr>
        <w:pStyle w:val="BodyText"/>
      </w:pPr>
      <w:r>
        <w:t xml:space="preserve">This annotated bibliography serves as a foundational resource for electrical engineers practicing in Dar es Salaam, Tanzania. It covers the regulatory, technical, and environmental aspects of the profession, providing a comprehensive overview of the knowledge and standards required to contribute effectively to the city's electrical infrastructure and energy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Dar es Salaam, Tanzania</dc:title>
  <dc:creator/>
  <dc:language>en</dc:language>
  <cp:keywords/>
  <dcterms:created xsi:type="dcterms:W3CDTF">2026-08-07T19:00:08Z</dcterms:created>
  <dcterms:modified xsi:type="dcterms:W3CDTF">2026-08-07T19:00:08Z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