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Nepal</w:t>
      </w:r>
      <w:r>
        <w:t xml:space="preserve"> </w:t>
      </w:r>
      <w:r>
        <w:t xml:space="preserve">Kathmandu</w:t>
      </w:r>
    </w:p>
    <w:bookmarkStart w:id="21" w:name="Xa9b95a9db2b9cd87f71dec979237451bc7f8f38"/>
    <w:p>
      <w:pPr>
        <w:pStyle w:val="Heading1"/>
      </w:pPr>
      <w:r>
        <w:t xml:space="preserve">Annotated Bibliography: The Role and Challenges of the Police Officer in Nepal Kathmandu</w:t>
      </w:r>
    </w:p>
    <w:p>
      <w:pPr>
        <w:pStyle w:val="FirstParagraph"/>
      </w:pPr>
      <w:r>
        <w:t xml:space="preserve">The following annotated bibliography compiles key academic and institutional resources regarding the police force in Nepal, with a specific focus on the operational environment of Kathmandu. As the capital city, Kathmandu presents unique challenges for the Police Officer, ranging from traffic congestion and urban crime to the complexities of community policing in a diverse cultural setting. These sources explore the transition from a centralized command structure to a more decentralized, community-oriented approach, highlighting the evolving responsibilities of law enforcement in the Federal Democratic Republic of Nepal.</w:t>
      </w:r>
    </w:p>
    <w:bookmarkStart w:id="20" w:name="references"/>
    <w:p>
      <w:pPr>
        <w:pStyle w:val="Heading2"/>
      </w:pPr>
      <w:r>
        <w:t xml:space="preserve">References</w:t>
      </w:r>
    </w:p>
    <w:p>
      <w:pPr>
        <w:pStyle w:val="FirstParagraph"/>
      </w:pPr>
      <w:r>
        <w:t xml:space="preserve">Acharya, B. (2018).</w:t>
      </w:r>
      <w:r>
        <w:t xml:space="preserve"> </w:t>
      </w:r>
      <w:r>
        <w:rPr>
          <w:iCs/>
          <w:i/>
        </w:rPr>
        <w:t xml:space="preserve">Community Policing in Nepal: Progress and Challenges.</w:t>
      </w:r>
      <w:r>
        <w:t xml:space="preserve"> </w:t>
      </w:r>
      <w:r>
        <w:t xml:space="preserve">Kathmandu: Nepal Police Academy.</w:t>
      </w:r>
    </w:p>
    <w:p>
      <w:pPr>
        <w:pStyle w:val="BodyText"/>
      </w:pPr>
      <w:r>
        <w:t xml:space="preserve">This report provides a comprehensive analysis of the implementation of community policing strategies within the Nepal Police framework. It specifically examines pilot programs conducted in the Kathmandu Valley, evaluating how the Police Officer interacts with local communities to prevent crime. The author argues that while the concept is legally supported, practical application in Kathmandu is hindered by a lack of training and public mistrust. This source is essential for understanding the theoretical shift required for a Police Officer in Nepal to move from a reactive enforcement role to a proactive community partner.</w:t>
      </w:r>
    </w:p>
    <w:p>
      <w:pPr>
        <w:pStyle w:val="BodyText"/>
      </w:pPr>
      <w:r>
        <w:t xml:space="preserve">Central Bureau of Statistics (CBS). (2021).</w:t>
      </w:r>
      <w:r>
        <w:t xml:space="preserve"> </w:t>
      </w:r>
      <w:r>
        <w:rPr>
          <w:iCs/>
          <w:i/>
        </w:rPr>
        <w:t xml:space="preserve">National Crime Statistics Report.</w:t>
      </w:r>
      <w:r>
        <w:t xml:space="preserve"> </w:t>
      </w:r>
      <w:r>
        <w:t xml:space="preserve">Government of Nepal, Ministry of Home Affairs.</w:t>
      </w:r>
    </w:p>
    <w:p>
      <w:pPr>
        <w:pStyle w:val="BodyText"/>
      </w:pPr>
      <w:r>
        <w:t xml:space="preserve">This official government publication offers quantitative data on crime trends across Nepal, with detailed breakdowns for the Kathmandu Metropolitan City. It highlights rising incidents of cybercrime, traffic violations, and property theft in the capital. For a Police Officer operating in Kathmandu, this document serves as a critical tool for understanding the current threat landscape. The data underscores the necessity for specialized units within the Nepal Police to address modern urban challenges that differ significantly from rural policing needs.</w:t>
      </w:r>
    </w:p>
    <w:p>
      <w:pPr>
        <w:pStyle w:val="BodyText"/>
      </w:pPr>
      <w:r>
        <w:t xml:space="preserve">Dhakal, S. (2019).</w:t>
      </w:r>
      <w:r>
        <w:t xml:space="preserve"> </w:t>
      </w:r>
      <w:r>
        <w:rPr>
          <w:iCs/>
          <w:i/>
        </w:rPr>
        <w:t xml:space="preserve">Urban Traffic Management and Law Enforcement in Kathmandu.</w:t>
      </w:r>
      <w:r>
        <w:t xml:space="preserve"> </w:t>
      </w:r>
      <w:r>
        <w:t xml:space="preserve">Journal of Nepalese Studies, 12(3), 45-62.</w:t>
      </w:r>
    </w:p>
    <w:p>
      <w:pPr>
        <w:pStyle w:val="BodyText"/>
      </w:pPr>
      <w:r>
        <w:t xml:space="preserve">Dhakal’s article focuses on the critical role of the traffic Police Officer in Kathmandu, a city notorious for its congestion and road safety issues. The study analyzes the effectiveness of current traffic laws and the enforcement capabilities of the Nepal Police. It suggests that the lack of infrastructure and political interference often compromises the authority of the Police Officer on the streets. This resource is vital for discussions regarding urban planning, road safety, and the specific operational difficulties faced by law enforcement in the capital’s chaotic traffic environment.</w:t>
      </w:r>
    </w:p>
    <w:p>
      <w:pPr>
        <w:pStyle w:val="BodyText"/>
      </w:pPr>
      <w:r>
        <w:t xml:space="preserve">Human Rights Watch. (2020).</w:t>
      </w:r>
      <w:r>
        <w:t xml:space="preserve"> </w:t>
      </w:r>
      <w:r>
        <w:rPr>
          <w:iCs/>
          <w:i/>
        </w:rPr>
        <w:t xml:space="preserve">"We Are Not Safe": Police Brutality and Accountability in Nepal.</w:t>
      </w:r>
      <w:r>
        <w:t xml:space="preserve"> </w:t>
      </w:r>
      <w:r>
        <w:t xml:space="preserve">New York: HRW Publications.</w:t>
      </w:r>
    </w:p>
    <w:p>
      <w:pPr>
        <w:pStyle w:val="BodyText"/>
      </w:pPr>
      <w:r>
        <w:t xml:space="preserve">This report documents allegations of excessive force and lack of accountability within the Nepal Police, with several case studies originating from Kathmandu. It highlights the tension between maintaining public order and respecting human rights, a central dilemma for the modern Police Officer. The document is crucial for understanding the external scrutiny faced by the force and the urgent need for internal reform and better training in human rights standards for officers serving in the capital.</w:t>
      </w:r>
    </w:p>
    <w:p>
      <w:pPr>
        <w:pStyle w:val="BodyText"/>
      </w:pPr>
      <w:r>
        <w:t xml:space="preserve">Nepal Police. (2015).</w:t>
      </w:r>
      <w:r>
        <w:t xml:space="preserve"> </w:t>
      </w:r>
      <w:r>
        <w:rPr>
          <w:iCs/>
          <w:i/>
        </w:rPr>
        <w:t xml:space="preserve">Police Act, 2018 (2075 BS).</w:t>
      </w:r>
      <w:r>
        <w:t xml:space="preserve"> </w:t>
      </w:r>
      <w:r>
        <w:t xml:space="preserve">Government of Nepal.</w:t>
      </w:r>
    </w:p>
    <w:p>
      <w:pPr>
        <w:pStyle w:val="BodyText"/>
      </w:pPr>
      <w:r>
        <w:t xml:space="preserve">The Police Act is the primary legal framework governing the duties, powers, and responsibilities of the Police Officer in Nepal. It outlines the organizational structure of the Nepal Police and defines the legal boundaries of police action. For any professional in Kathmandu, this document is foundational. It clarifies the legal authority required to arrest, investigate, and maintain order, while also establishing the mechanisms for oversight and discipline within the force.</w:t>
      </w:r>
    </w:p>
    <w:p>
      <w:pPr>
        <w:pStyle w:val="BodyText"/>
      </w:pPr>
      <w:r>
        <w:t xml:space="preserve">Shrestha, R. (2022).</w:t>
      </w:r>
      <w:r>
        <w:t xml:space="preserve"> </w:t>
      </w:r>
      <w:r>
        <w:rPr>
          <w:iCs/>
          <w:i/>
        </w:rPr>
        <w:t xml:space="preserve">Gender Sensitivity in Policing: A Case Study of Kathmandu Metropolitan Police Office.</w:t>
      </w:r>
      <w:r>
        <w:t xml:space="preserve"> </w:t>
      </w:r>
      <w:r>
        <w:t xml:space="preserve">Kathmandu University Journal of Social Sciences, 8(1), 112-130.</w:t>
      </w:r>
    </w:p>
    <w:p>
      <w:pPr>
        <w:pStyle w:val="BodyText"/>
      </w:pPr>
      <w:r>
        <w:t xml:space="preserve">Shrestha explores the integration of female Police Officers into the Nepal Police force and their impact on handling gender-based violence cases in Kathmandu. The study finds that the presence of female officers increases reporting rates for domestic violence and sexual harassment. This source is highly relevant for understanding the evolving demographic of the police force and the importance of gender-sensitive policing strategies in addressing specific social issues within the capital city.</w:t>
      </w:r>
    </w:p>
    <w:p>
      <w:pPr>
        <w:pStyle w:val="BodyText"/>
      </w:pPr>
      <w:r>
        <w:t xml:space="preserve">United Nations Development Programme (UNDP). (2017).</w:t>
      </w:r>
      <w:r>
        <w:t xml:space="preserve"> </w:t>
      </w:r>
      <w:r>
        <w:rPr>
          <w:iCs/>
          <w:i/>
        </w:rPr>
        <w:t xml:space="preserve">Support to Police Reform in Nepal: Final Evaluation Report.</w:t>
      </w:r>
      <w:r>
        <w:t xml:space="preserve"> </w:t>
      </w:r>
      <w:r>
        <w:t xml:space="preserve">Kathmandu: UNDP Nepal.</w:t>
      </w:r>
    </w:p>
    <w:p>
      <w:pPr>
        <w:pStyle w:val="BodyText"/>
      </w:pPr>
      <w:r>
        <w:t xml:space="preserve">This evaluation report assesses international efforts to modernize the Nepal Police, focusing on capacity building, human rights training, and institutional reform. It provides an external perspective on the challenges faced by the Police Officer in adapting to new protocols. The report is particularly useful for understanding the role of international cooperation in shaping the professional standards of law enforcement in Kathmandu and the broader context of Nepal’s democratic transition.</w:t>
      </w:r>
    </w:p>
    <w:p>
      <w:pPr>
        <w:pStyle w:val="BodyText"/>
      </w:pPr>
      <w:r>
        <w:t xml:space="preserve">Yadav, K. (2021).</w:t>
      </w:r>
      <w:r>
        <w:t xml:space="preserve"> </w:t>
      </w:r>
      <w:r>
        <w:rPr>
          <w:iCs/>
          <w:i/>
        </w:rPr>
        <w:t xml:space="preserve">Corruption and Integrity in the Nepal Police: Perspectives from Kathmandu.</w:t>
      </w:r>
      <w:r>
        <w:t xml:space="preserve"> </w:t>
      </w:r>
      <w:r>
        <w:t xml:space="preserve">Asian Journal of Public Administration, 15(2), 78-95.</w:t>
      </w:r>
    </w:p>
    <w:p>
      <w:pPr>
        <w:pStyle w:val="BodyText"/>
      </w:pPr>
      <w:r>
        <w:t xml:space="preserve">Yadav’s research investigates the prevalence of corruption within the Nepal Police, focusing on bribery and misconduct in Kathmandu. The article analyzes how systemic corruption undermines the effectiveness of the Police Officer and erodes public trust. It proposes structural reforms and stricter accountability measures to enhance integrity. This source is critical for a realistic understanding of the ethical challenges and internal pressures faced by law enforcement personnel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Nepal Kathmandu</dc:title>
  <dc:creator/>
  <dc:language>en</dc:language>
  <cp:keywords/>
  <dcterms:created xsi:type="dcterms:W3CDTF">2026-08-07T10:04:34Z</dcterms:created>
  <dcterms:modified xsi:type="dcterms:W3CDTF">2026-08-07T10:04:34Z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