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and</w:t>
      </w:r>
      <w:r>
        <w:t xml:space="preserve"> </w:t>
      </w:r>
      <w:r>
        <w:t xml:space="preserve">Islamabad</w:t>
      </w:r>
    </w:p>
    <w:bookmarkStart w:id="29" w:name="Xca2176cd2a23f3bd83d8fead38802114ac9f855"/>
    <w:p>
      <w:pPr>
        <w:pStyle w:val="Heading1"/>
      </w:pPr>
      <w:r>
        <w:t xml:space="preserve">Book Report: The Strategic Role of the Automotive Engineer in Pakistan Islamabad</w:t>
      </w:r>
    </w:p>
    <w:p>
      <w:pPr>
        <w:pStyle w:val="FirstParagraph"/>
      </w:pPr>
      <w:r>
        <w:rPr>
          <w:bCs/>
          <w:b/>
        </w:rPr>
        <w:t xml:space="preserve">Date:</w:t>
      </w:r>
      <w:r>
        <w:t xml:space="preserve"> </w:t>
      </w:r>
      <w:r>
        <w:t xml:space="preserve">October 26, 2023</w:t>
      </w:r>
      <w:r>
        <w:br/>
      </w:r>
    </w:p>
    <w:p>
      <w:pPr>
        <w:pStyle w:val="BodyText"/>
      </w:pPr>
      <w:r>
        <w:rPr>
          <w:iCs/>
          <w:i/>
        </w:rPr>
        <w:t xml:space="preserve">The Evolution and Future of Automotive Engineering within the Economic Landscape of Pakistan Islamabad</w:t>
      </w:r>
      <w:r>
        <w:br/>
      </w:r>
    </w:p>
    <w:p>
      <w:pPr>
        <w:pStyle w:val="BodyText"/>
      </w:pPr>
      <w:r>
        <w:t xml:space="preserve">Industrial Planning Committee, Islamabad Capital Territory</w:t>
      </w:r>
      <w:r>
        <w:br/>
      </w:r>
    </w:p>
    <w:bookmarkStart w:id="20" w:name="i.-introduction"/>
    <w:p>
      <w:pPr>
        <w:pStyle w:val="Heading2"/>
      </w:pPr>
      <w:r>
        <w:t xml:space="preserve">I. Introduction</w:t>
      </w:r>
    </w:p>
    <w:p>
      <w:pPr>
        <w:pStyle w:val="FirstParagraph"/>
      </w:pPr>
      <w:r>
        <w:t xml:space="preserve">The contemporary discourse surrounding industrial development in developing nations often overlooks the nuanced role of specialized engineering professions. This report serves as a comprehensive analysis of the position and potential of the</w:t>
      </w:r>
      <w:r>
        <w:t xml:space="preserve"> </w:t>
      </w:r>
      <w:r>
        <w:rPr>
          <w:bCs/>
          <w:b/>
        </w:rPr>
        <w:t xml:space="preserve">Automotive Engineer</w:t>
      </w:r>
      <w:r>
        <w:t xml:space="preserve">. Specifically, it examines how this profession acts as a catalyst for economic stability and technological advancement within</w:t>
      </w:r>
      <w:r>
        <w:t xml:space="preserve"> </w:t>
      </w:r>
      <w:r>
        <w:rPr>
          <w:bCs/>
          <w:b/>
        </w:rPr>
        <w:t xml:space="preserve">Pakistan Islamabad</w:t>
      </w:r>
      <w:r>
        <w:t xml:space="preserve">. As the capital city transitions from a administrative hub to an industrial innovation center, understanding the technical, economic, and social implications of automotive engineering is crucial. This document synthesizes current industry trends, governmental policies regarding vehicle manufacturing standards in</w:t>
      </w:r>
      <w:r>
        <w:t xml:space="preserve"> </w:t>
      </w:r>
      <w:r>
        <w:rPr>
          <w:bCs/>
          <w:b/>
        </w:rPr>
        <w:t xml:space="preserve">Pakistan Islamabad</w:t>
      </w:r>
      <w:r>
        <w:t xml:space="preserve">, and the specific skill sets required for modern</w:t>
      </w:r>
      <w:r>
        <w:t xml:space="preserve"> </w:t>
      </w:r>
      <w:r>
        <w:rPr>
          <w:bCs/>
          <w:b/>
        </w:rPr>
        <w:t xml:space="preserve">Automotive Engineer</w:t>
      </w:r>
      <w:r>
        <w:t xml:space="preserve"> </w:t>
      </w:r>
      <w:r>
        <w:t xml:space="preserve">practitioners to thrive in this unique geopolitical context.</w:t>
      </w:r>
    </w:p>
    <w:bookmarkEnd w:id="20"/>
    <w:bookmarkStart w:id="21" w:name="X1f7f27bd25e2c6adbabf6aa4b7af013602f4492"/>
    <w:p>
      <w:pPr>
        <w:pStyle w:val="Heading2"/>
      </w:pPr>
      <w:r>
        <w:t xml:space="preserve">II. The Changing Landscape of Automotive Engineering in Pakistan Islamabad</w:t>
      </w:r>
    </w:p>
    <w:p>
      <w:pPr>
        <w:pStyle w:val="FirstParagraph"/>
      </w:pPr>
      <w:r>
        <w:t xml:space="preserve">Historically, the automotive sector in Pakistan was dominated by assembly-line operations focused on importing kits and assembling local models. However, a significant paradigm shift is currently underway, particularly centered around</w:t>
      </w:r>
      <w:r>
        <w:t xml:space="preserve"> </w:t>
      </w:r>
      <w:r>
        <w:rPr>
          <w:bCs/>
          <w:b/>
        </w:rPr>
        <w:t xml:space="preserve">Pakistan Islamabad</w:t>
      </w:r>
      <w:r>
        <w:t xml:space="preserve">. As the seat of federal government and policy-making, Islamabad has become the focal point for regulations that dictate how an</w:t>
      </w:r>
      <w:r>
        <w:t xml:space="preserve"> </w:t>
      </w:r>
      <w:r>
        <w:rPr>
          <w:bCs/>
          <w:b/>
        </w:rPr>
        <w:t xml:space="preserve">Automotive Engineer</w:t>
      </w:r>
      <w:r>
        <w:t xml:space="preserve"> </w:t>
      </w:r>
      <w:r>
        <w:t xml:space="preserve">must approach design and compliance.</w:t>
      </w:r>
      <w:r>
        <w:t xml:space="preserve"> </w:t>
      </w:r>
      <w:r>
        <w:t xml:space="preserve">The introduction of stricter emission norms under Euro V standards has forced local engineers to rethink engine calibration and fuel efficiency metrics. For an</w:t>
      </w:r>
      <w:r>
        <w:t xml:space="preserve"> </w:t>
      </w:r>
      <w:r>
        <w:rPr>
          <w:bCs/>
          <w:b/>
        </w:rPr>
        <w:t xml:space="preserve">Automotive Engineer</w:t>
      </w:r>
      <w:r>
        <w:t xml:space="preserve">, this means a move away from simple mechanical assembly toward complex electronic control unit (ECU) programming and hybrid technology integration. In</w:t>
      </w:r>
      <w:r>
        <w:t xml:space="preserve"> </w:t>
      </w:r>
      <w:r>
        <w:rPr>
          <w:bCs/>
          <w:b/>
        </w:rPr>
        <w:t xml:space="preserve">Pakistan Islamabad</w:t>
      </w:r>
      <w:r>
        <w:t xml:space="preserve">, the proximity to regulatory bodies allows for faster feedback loops between manufacturers, government officials, and engineers. This symbiotic relationship is critical for an</w:t>
      </w:r>
      <w:r>
        <w:t xml:space="preserve"> </w:t>
      </w:r>
      <w:r>
        <w:rPr>
          <w:bCs/>
          <w:b/>
        </w:rPr>
        <w:t xml:space="preserve">Automotive Engineer</w:t>
      </w:r>
      <w:r>
        <w:t xml:space="preserve"> </w:t>
      </w:r>
      <w:r>
        <w:t xml:space="preserve">who seeks to innovate rather than merely replicate existing designs.</w:t>
      </w:r>
      <w:r>
        <w:t xml:space="preserve"> </w:t>
      </w:r>
      <w:r>
        <w:t xml:space="preserve">Furthermore, the congestion and air quality challenges faced by</w:t>
      </w:r>
      <w:r>
        <w:t xml:space="preserve"> </w:t>
      </w:r>
      <w:r>
        <w:rPr>
          <w:bCs/>
          <w:b/>
        </w:rPr>
        <w:t xml:space="preserve">Pakistan Islamabad</w:t>
      </w:r>
      <w:r>
        <w:t xml:space="preserve"> </w:t>
      </w:r>
      <w:r>
        <w:t xml:space="preserve">have placed immense pressure on the automotive sector to adopt green technologies. The role of the</w:t>
      </w:r>
      <w:r>
        <w:t xml:space="preserve"> </w:t>
      </w:r>
      <w:r>
        <w:rPr>
          <w:bCs/>
          <w:b/>
        </w:rPr>
        <w:t xml:space="preserve">Automotive Engineer</w:t>
      </w:r>
      <w:r>
        <w:t xml:space="preserve"> </w:t>
      </w:r>
      <w:r>
        <w:t xml:space="preserve">has thus expanded from traditional combustion engine design to include electric vehicle (EV) infrastructure planning and battery technology optimization. This shift is not merely technical but is a response to the urgent environmental needs of</w:t>
      </w:r>
      <w:r>
        <w:t xml:space="preserve"> </w:t>
      </w:r>
      <w:r>
        <w:rPr>
          <w:bCs/>
          <w:b/>
        </w:rPr>
        <w:t xml:space="preserve">Pakistan Islamabad</w:t>
      </w:r>
      <w:r>
        <w:t xml:space="preserve">, making the engineer a key stakeholder in urban sustainability.</w:t>
      </w:r>
    </w:p>
    <w:bookmarkEnd w:id="21"/>
    <w:bookmarkStart w:id="25" w:name="X11f852529bcda0d453541baef25ee4c746009e5"/>
    <w:p>
      <w:pPr>
        <w:pStyle w:val="Heading2"/>
      </w:pPr>
      <w:r>
        <w:t xml:space="preserve">III. Technical Competencies Required for the Modern Automotive Engineer</w:t>
      </w:r>
    </w:p>
    <w:p>
      <w:pPr>
        <w:pStyle w:val="FirstParagraph"/>
      </w:pPr>
      <w:r>
        <w:t xml:space="preserve">To effectively serve in</w:t>
      </w:r>
      <w:r>
        <w:t xml:space="preserve"> </w:t>
      </w:r>
      <w:r>
        <w:rPr>
          <w:bCs/>
          <w:b/>
        </w:rPr>
        <w:t xml:space="preserve">Pakistan Islamabad</w:t>
      </w:r>
      <w:r>
        <w:t xml:space="preserve">, an</w:t>
      </w:r>
      <w:r>
        <w:t xml:space="preserve"> </w:t>
      </w:r>
      <w:r>
        <w:rPr>
          <w:bCs/>
          <w:b/>
        </w:rPr>
        <w:t xml:space="preserve">Automotive Engineer must possess a diverse skill set that blends traditional mechanical knowledge with modern digital literacy. The following competencies are identified as critical:</w:t>
      </w:r>
    </w:p>
    <w:bookmarkStart w:id="22" w:name="Xc2bd9b350f7ace9cea9d28f47ddcabb83e652ae"/>
    <w:p>
      <w:pPr>
        <w:pStyle w:val="Heading3"/>
      </w:pPr>
      <w:r>
        <w:t xml:space="preserve">A. Hybrid and Electric Powertrain Systems</w:t>
      </w:r>
    </w:p>
    <w:p>
      <w:pPr>
        <w:pStyle w:val="FirstParagraph"/>
      </w:pPr>
      <w:r>
        <w:t xml:space="preserve">As the government of</w:t>
      </w:r>
      <w:r>
        <w:t xml:space="preserve"> </w:t>
      </w:r>
      <w:r>
        <w:rPr>
          <w:bCs/>
          <w:b/>
        </w:rPr>
        <w:t xml:space="preserve">Pakistan Islamabad</w:t>
      </w:r>
      <w:r>
        <w:t xml:space="preserve"> </w:t>
      </w:r>
      <w:r>
        <w:t xml:space="preserve">incentivizes local production of electric and hybrid vehicles, the</w:t>
      </w:r>
      <w:r>
        <w:t xml:space="preserve"> </w:t>
      </w:r>
      <w:r>
        <w:rPr>
          <w:bCs/>
          <w:b/>
        </w:rPr>
        <w:t xml:space="preserve">Automotive Engineer</w:t>
      </w:r>
      <w:r>
        <w:t xml:space="preserve"> </w:t>
      </w:r>
      <w:r>
        <w:t xml:space="preserve">must be proficient in high-voltage system safety, battery thermal management, and regenerative braking systems. The lack of localized supply chains for these components means that an</w:t>
      </w:r>
      <w:r>
        <w:t xml:space="preserve"> </w:t>
      </w:r>
      <w:r>
        <w:rPr>
          <w:bCs/>
          <w:b/>
        </w:rPr>
        <w:t xml:space="preserve">Automotive Engineer in this region must also possess strong procurement and logistics engineering skills to ensure production continuity.</w:t>
      </w:r>
    </w:p>
    <w:bookmarkEnd w:id="22"/>
    <w:bookmarkStart w:id="23" w:name="b.-cadcae-software-proficiency"/>
    <w:p>
      <w:pPr>
        <w:pStyle w:val="Heading3"/>
      </w:pPr>
      <w:r>
        <w:t xml:space="preserve">B. CAD/CAE Software Proficiency</w:t>
      </w:r>
    </w:p>
    <w:p>
      <w:pPr>
        <w:pStyle w:val="FirstParagraph"/>
      </w:pPr>
      <w:r>
        <w:t xml:space="preserve">In the competitive market of</w:t>
      </w:r>
      <w:r>
        <w:t xml:space="preserve"> </w:t>
      </w:r>
      <w:r>
        <w:rPr>
          <w:bCs/>
          <w:b/>
        </w:rPr>
        <w:t xml:space="preserve">Pakistan Islamabad</w:t>
      </w:r>
      <w:r>
        <w:t xml:space="preserve">, efficiency is paramount. An effective</w:t>
      </w:r>
      <w:r>
        <w:t xml:space="preserve"> </w:t>
      </w:r>
      <w:r>
        <w:rPr>
          <w:bCs/>
          <w:b/>
        </w:rPr>
        <w:t xml:space="preserve">Automotive Engineer utilizes Computer-Aided Design (CAD) and Computer-Aided Engineering (CAE) tools to simulate crash tests and aerodynamic flows before physical prototyping. This reduces the cost of failure, a significant factor for local manufacturers operating with tighter margins than their international counterparts.</w:t>
      </w:r>
    </w:p>
    <w:bookmarkEnd w:id="23"/>
    <w:bookmarkStart w:id="24" w:name="c.-regulatory-compliance-and-standards"/>
    <w:p>
      <w:pPr>
        <w:pStyle w:val="Heading3"/>
      </w:pPr>
      <w:r>
        <w:t xml:space="preserve">C. Regulatory Compliance and Standards</w:t>
      </w:r>
    </w:p>
    <w:p>
      <w:pPr>
        <w:pStyle w:val="FirstParagraph"/>
      </w:pPr>
      <w:r>
        <w:t xml:space="preserve">A unique aspect of being an</w:t>
      </w:r>
      <w:r>
        <w:t xml:space="preserve"> </w:t>
      </w:r>
      <w:r>
        <w:rPr>
          <w:bCs/>
          <w:b/>
        </w:rPr>
        <w:t xml:space="preserve">Automotive Engineer in this region is the deep understanding of Pakistan Motor Vehicle Act and local environmental regulations specific to</w:t>
      </w:r>
      <w:r>
        <w:rPr>
          <w:bCs/>
          <w:b/>
        </w:rPr>
        <w:t xml:space="preserve"> </w:t>
      </w:r>
      <w:r>
        <w:rPr>
          <w:bCs/>
          <w:b/>
          <w:bCs/>
          <w:b/>
        </w:rPr>
        <w:t xml:space="preserve">Pakistan Islamabad. The engineer acts as a bridge between international safety standards (such as ISO or SAE) and local enforcement realities. This dual knowledge base ensures that vehicles manufactured or imported into</w:t>
      </w:r>
      <w:r>
        <w:rPr>
          <w:bCs/>
          <w:b/>
          <w:bCs/>
          <w:b/>
        </w:rPr>
        <w:t xml:space="preserve"> </w:t>
      </w:r>
      <w:r>
        <w:rPr>
          <w:bCs/>
          <w:b/>
          <w:bCs/>
          <w:b/>
          <w:bCs/>
          <w:b/>
        </w:rPr>
        <w:t xml:space="preserve">Pakistan Islamabad are not only safe but also legally compliant, avoiding costly recalls and penalties.</w:t>
      </w:r>
    </w:p>
    <w:bookmarkEnd w:id="24"/>
    <w:bookmarkEnd w:id="25"/>
    <w:bookmarkStart w:id="26" w:name="X112ab0a9ef9c06db43b2b3b0b50739c6318dfe5"/>
    <w:p>
      <w:pPr>
        <w:pStyle w:val="Heading2"/>
      </w:pPr>
      <w:r>
        <w:t xml:space="preserve">IV. Economic Implications for Pakistan Islamabad</w:t>
      </w:r>
    </w:p>
    <w:p>
      <w:pPr>
        <w:pStyle w:val="FirstParagraph"/>
      </w:pPr>
      <w:r>
        <w:t xml:space="preserve">The deployment of skilled</w:t>
      </w:r>
      <w:r>
        <w:t xml:space="preserve"> </w:t>
      </w:r>
      <w:r>
        <w:rPr>
          <w:bCs/>
          <w:b/>
        </w:rPr>
        <w:t xml:space="preserve">Automotive Engineer professionals has profound economic implications for</w:t>
      </w:r>
      <w:r>
        <w:rPr>
          <w:bCs/>
          <w:b/>
        </w:rPr>
        <w:t xml:space="preserve"> </w:t>
      </w:r>
      <w:r>
        <w:rPr>
          <w:bCs/>
          <w:b/>
          <w:bCs/>
          <w:b/>
        </w:rPr>
        <w:t xml:space="preserve">Pakistan Islamabad</w:t>
      </w:r>
      <w:r>
        <w:rPr>
          <w:bCs/>
          <w:b/>
        </w:rPr>
        <w:t xml:space="preserve">. By fostering a local engineering workforce, the city can reduce its reliance on foreign expertise and repatriate capital that would otherwise leave the country.</w:t>
      </w:r>
      <w:r>
        <w:rPr>
          <w:bCs/>
          <w:b/>
        </w:rPr>
        <w:t xml:space="preserve"> </w:t>
      </w:r>
      <w:r>
        <w:rPr>
          <w:bCs/>
          <w:b/>
        </w:rPr>
        <w:t xml:space="preserve">First, local engineering talent drives cost reduction. When an</w:t>
      </w:r>
      <w:r>
        <w:rPr>
          <w:bCs/>
          <w:b/>
        </w:rPr>
        <w:t xml:space="preserve"> </w:t>
      </w:r>
      <w:r>
        <w:rPr>
          <w:bCs/>
          <w:b/>
          <w:bCs/>
          <w:b/>
        </w:rPr>
        <w:t xml:space="preserve">Automotive Engineer designs locally sourced alternatives for imported parts, it stimulates the broader manufacturing sector in and around</w:t>
      </w:r>
      <w:r>
        <w:rPr>
          <w:bCs/>
          <w:b/>
          <w:bCs/>
          <w:b/>
        </w:rPr>
        <w:t xml:space="preserve"> </w:t>
      </w:r>
      <w:r>
        <w:rPr>
          <w:bCs/>
          <w:b/>
          <w:bCs/>
          <w:b/>
          <w:bCs/>
          <w:b/>
        </w:rPr>
        <w:t xml:space="preserve">Pakistan Islamabad</w:t>
      </w:r>
      <w:r>
        <w:rPr>
          <w:bCs/>
          <w:b/>
          <w:bCs/>
          <w:b/>
        </w:rPr>
        <w:t xml:space="preserve">. This creates a multiplier effect, generating jobs in steel production, plastics manufacturing, and electronics assembly.</w:t>
      </w:r>
      <w:r>
        <w:rPr>
          <w:bCs/>
          <w:b/>
          <w:bCs/>
          <w:b/>
        </w:rPr>
        <w:t xml:space="preserve"> </w:t>
      </w:r>
      <w:r>
        <w:rPr>
          <w:bCs/>
          <w:b/>
          <w:bCs/>
          <w:b/>
        </w:rPr>
        <w:t xml:space="preserve">Second, the focus on R&amp;D within</w:t>
      </w:r>
      <w:r>
        <w:rPr>
          <w:bCs/>
          <w:b/>
          <w:bCs/>
          <w:b/>
        </w:rPr>
        <w:t xml:space="preserve"> </w:t>
      </w:r>
      <w:r>
        <w:rPr>
          <w:bCs/>
          <w:b/>
          <w:bCs/>
          <w:b/>
          <w:bCs/>
          <w:b/>
        </w:rPr>
        <w:t xml:space="preserve">Pakistan Islamabad</w:t>
      </w:r>
      <w:r>
        <w:rPr>
          <w:bCs/>
          <w:b/>
          <w:bCs/>
          <w:b/>
        </w:rPr>
        <w:t xml:space="preserve"> </w:t>
      </w:r>
      <w:r>
        <w:rPr>
          <w:bCs/>
          <w:b/>
          <w:bCs/>
          <w:b/>
        </w:rPr>
        <w:t xml:space="preserve">attracts foreign direct investment (FDI). International automotive giants are more likely to establish research centers or joint ventures in a city that demonstrates technical capability. An</w:t>
      </w:r>
      <w:r>
        <w:rPr>
          <w:bCs/>
          <w:b/>
          <w:bCs/>
          <w:b/>
        </w:rPr>
        <w:t xml:space="preserve"> </w:t>
      </w:r>
      <w:r>
        <w:rPr>
          <w:bCs/>
          <w:b/>
          <w:bCs/>
          <w:b/>
          <w:bCs/>
          <w:b/>
        </w:rPr>
        <w:t xml:space="preserve">Automotive Engineer is the face of this capability; their expertise signals to global investors that</w:t>
      </w:r>
      <w:r>
        <w:rPr>
          <w:bCs/>
          <w:b/>
          <w:bCs/>
          <w:b/>
          <w:bCs/>
          <w:b/>
        </w:rPr>
        <w:t xml:space="preserve"> </w:t>
      </w:r>
      <w:r>
        <w:rPr>
          <w:bCs/>
          <w:b/>
          <w:bCs/>
          <w:b/>
          <w:bCs/>
          <w:b/>
          <w:bCs/>
          <w:b/>
        </w:rPr>
        <w:t xml:space="preserve">Pakistan Islamabad</w:t>
      </w:r>
      <w:r>
        <w:rPr>
          <w:bCs/>
          <w:b/>
          <w:bCs/>
          <w:b/>
          <w:bCs/>
          <w:b/>
        </w:rPr>
        <w:t xml:space="preserve"> </w:t>
      </w:r>
      <w:r>
        <w:rPr>
          <w:bCs/>
          <w:b/>
          <w:bCs/>
          <w:b/>
          <w:bCs/>
          <w:b/>
        </w:rPr>
        <w:t xml:space="preserve">is a viable hub for high-tech manufacturing. This positions the region not just as an assembly plant, but as an innovation center, elevating its status in the global automotive value chain.</w:t>
      </w:r>
    </w:p>
    <w:bookmarkEnd w:id="26"/>
    <w:bookmarkStart w:id="27" w:name="v.-challenges-and-future-outlook"/>
    <w:p>
      <w:pPr>
        <w:pStyle w:val="Heading2"/>
      </w:pPr>
      <w:r>
        <w:t xml:space="preserve">V. Challenges and Future Outlook</w:t>
      </w:r>
    </w:p>
    <w:p>
      <w:pPr>
        <w:pStyle w:val="FirstParagraph"/>
      </w:pPr>
      <w:r>
        <w:t xml:space="preserve">Despite the progress, challenges remain for the</w:t>
      </w:r>
      <w:r>
        <w:t xml:space="preserve"> </w:t>
      </w:r>
      <w:r>
        <w:rPr>
          <w:bCs/>
          <w:b/>
        </w:rPr>
        <w:t xml:space="preserve">Automotive Engineer operating in</w:t>
      </w:r>
      <w:r>
        <w:rPr>
          <w:bCs/>
          <w:b/>
        </w:rPr>
        <w:t xml:space="preserve"> </w:t>
      </w:r>
      <w:r>
        <w:rPr>
          <w:bCs/>
          <w:b/>
          <w:bCs/>
          <w:b/>
        </w:rPr>
        <w:t xml:space="preserve">Pakistan Islamabad</w:t>
      </w:r>
      <w:r>
        <w:rPr>
          <w:bCs/>
          <w:b/>
        </w:rPr>
        <w:t xml:space="preserve">. Issues such as brain drain, where talented engineers migrate abroad for better opportunities, threaten the local knowledge base. Furthermore, infrastructure limitations in terms of power supply and internet connectivity can hinder advanced simulation work required by modern engineering practices.</w:t>
      </w:r>
      <w:r>
        <w:rPr>
          <w:bCs/>
          <w:b/>
        </w:rPr>
        <w:t xml:space="preserve"> </w:t>
      </w:r>
      <w:r>
        <w:rPr>
          <w:bCs/>
          <w:b/>
        </w:rPr>
        <w:t xml:space="preserve">However, the future outlook is promising. With increasing government focus on science and technology parks in</w:t>
      </w:r>
      <w:r>
        <w:rPr>
          <w:bCs/>
          <w:b/>
        </w:rPr>
        <w:t xml:space="preserve"> </w:t>
      </w:r>
      <w:r>
        <w:rPr>
          <w:bCs/>
          <w:b/>
          <w:bCs/>
          <w:b/>
        </w:rPr>
        <w:t xml:space="preserve">Pakistan Islamabad, support systems for engineers are improving. The next generation of</w:t>
      </w:r>
      <w:r>
        <w:rPr>
          <w:bCs/>
          <w:b/>
          <w:bCs/>
          <w:b/>
        </w:rPr>
        <w:t xml:space="preserve"> </w:t>
      </w:r>
      <w:r>
        <w:rPr>
          <w:bCs/>
          <w:b/>
          <w:bCs/>
          <w:b/>
          <w:bCs/>
          <w:b/>
        </w:rPr>
        <w:t xml:space="preserve">Automotive Engineer will likely be trained in data analytics and AI-driven design tools, allowing them to contribute even more significantly to the efficiency of the automotive sector.</w:t>
      </w:r>
      <w:r>
        <w:rPr>
          <w:bCs/>
          <w:b/>
          <w:bCs/>
          <w:b/>
          <w:bCs/>
          <w:b/>
        </w:rPr>
        <w:t xml:space="preserve"> </w:t>
      </w:r>
      <w:r>
        <w:rPr>
          <w:bCs/>
          <w:b/>
          <w:bCs/>
          <w:b/>
          <w:bCs/>
          <w:b/>
        </w:rPr>
        <w:t xml:space="preserve">It is imperative that educational institutions in</w:t>
      </w:r>
      <w:r>
        <w:rPr>
          <w:bCs/>
          <w:b/>
          <w:bCs/>
          <w:b/>
          <w:bCs/>
          <w:b/>
        </w:rPr>
        <w:t xml:space="preserve"> </w:t>
      </w:r>
      <w:r>
        <w:rPr>
          <w:bCs/>
          <w:b/>
          <w:bCs/>
          <w:b/>
          <w:bCs/>
          <w:b/>
          <w:bCs/>
          <w:b/>
        </w:rPr>
        <w:t xml:space="preserve">Pakistan Islamabad</w:t>
      </w:r>
      <w:r>
        <w:rPr>
          <w:bCs/>
          <w:b/>
          <w:bCs/>
          <w:b/>
          <w:bCs/>
          <w:b/>
        </w:rPr>
        <w:t xml:space="preserve"> </w:t>
      </w:r>
      <w:r>
        <w:rPr>
          <w:bCs/>
          <w:b/>
          <w:bCs/>
          <w:b/>
          <w:bCs/>
          <w:b/>
        </w:rPr>
        <w:t xml:space="preserve">align their curricula with these evolving needs. By producing graduates who are ready to tackle the specific challenges of local manufacturing, supply chain disruptions, and environmental compliance, we can ensure that the</w:t>
      </w:r>
      <w:r>
        <w:rPr>
          <w:bCs/>
          <w:b/>
          <w:bCs/>
          <w:b/>
          <w:bCs/>
          <w:b/>
        </w:rPr>
        <w:t xml:space="preserve"> </w:t>
      </w:r>
      <w:r>
        <w:rPr>
          <w:bCs/>
          <w:b/>
          <w:bCs/>
          <w:b/>
          <w:bCs/>
          <w:b/>
          <w:bCs/>
          <w:b/>
        </w:rPr>
        <w:t xml:space="preserve">Automotive Engineer remains a pivotal figure in the nation's development.</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Automotive Engineer is far more than that of a technical specialist; it is a strategic asset for</w:t>
      </w:r>
      <w:r>
        <w:rPr>
          <w:bCs/>
          <w:b/>
        </w:rPr>
        <w:t xml:space="preserve"> </w:t>
      </w:r>
      <w:r>
        <w:rPr>
          <w:bCs/>
          <w:b/>
          <w:bCs/>
          <w:b/>
        </w:rPr>
        <w:t xml:space="preserve">Pakistan Islamabad</w:t>
      </w:r>
      <w:r>
        <w:rPr>
          <w:bCs/>
          <w:b/>
        </w:rPr>
        <w:t xml:space="preserve">. As the city strives for economic diversification and technological sovereignty, these professionals are at the forefront of innovation. From navigating complex regulatory landscapes to driving sustainable manufacturing practices, their contributions directly impact the economic health and environmental sustainability of</w:t>
      </w:r>
      <w:r>
        <w:rPr>
          <w:bCs/>
          <w:b/>
        </w:rPr>
        <w:t xml:space="preserve"> </w:t>
      </w:r>
      <w:r>
        <w:rPr>
          <w:bCs/>
          <w:b/>
          <w:bCs/>
          <w:b/>
        </w:rPr>
        <w:t xml:space="preserve">Pakistan Islamabad.</w:t>
      </w:r>
      <w:r>
        <w:rPr>
          <w:bCs/>
          <w:b/>
          <w:bCs/>
          <w:b/>
        </w:rPr>
        <w:t xml:space="preserve"> </w:t>
      </w:r>
      <w:r>
        <w:rPr>
          <w:bCs/>
          <w:b/>
          <w:bCs/>
          <w:b/>
        </w:rPr>
        <w:t xml:space="preserve">This report underscores that investing in automotive engineering education and infrastructure is not merely an industrial policy decision but a national necessity. By empowering the</w:t>
      </w:r>
      <w:r>
        <w:rPr>
          <w:bCs/>
          <w:b/>
          <w:bCs/>
          <w:b/>
        </w:rPr>
        <w:t xml:space="preserve"> </w:t>
      </w:r>
      <w:r>
        <w:rPr>
          <w:bCs/>
          <w:b/>
          <w:bCs/>
          <w:b/>
          <w:bCs/>
          <w:b/>
        </w:rPr>
        <w:t xml:space="preserve">Automotive Engineer with the right tools, training, and regulatory support,</w:t>
      </w:r>
      <w:r>
        <w:rPr>
          <w:bCs/>
          <w:b/>
          <w:bCs/>
          <w:b/>
          <w:bCs/>
          <w:b/>
        </w:rPr>
        <w:t xml:space="preserve"> </w:t>
      </w:r>
      <w:r>
        <w:rPr>
          <w:bCs/>
          <w:b/>
          <w:bCs/>
          <w:b/>
          <w:bCs/>
          <w:b/>
          <w:bCs/>
          <w:b/>
        </w:rPr>
        <w:t xml:space="preserve">Pakistan Islamabad</w:t>
      </w:r>
      <w:r>
        <w:rPr>
          <w:bCs/>
          <w:b/>
          <w:bCs/>
          <w:b/>
          <w:bCs/>
          <w:b/>
        </w:rPr>
        <w:t xml:space="preserve"> </w:t>
      </w:r>
      <w:r>
        <w:rPr>
          <w:bCs/>
          <w:b/>
          <w:bCs/>
          <w:b/>
          <w:bCs/>
          <w:b/>
        </w:rPr>
        <w:t xml:space="preserve">can transform its automotive sector into a beacon of efficiency and innovation in South Asia. The trajectory of the region's future mobility depends heavily on how well we recognize and utilize this critical profession today.</w:t>
      </w:r>
    </w:p>
    <w:p>
      <w:r>
        <w:pict>
          <v:rect style="width:0;height:1.5pt" o:hralign="center" o:hrstd="t" o:hr="t"/>
        </w:pict>
      </w:r>
    </w:p>
    <w:p>
      <w:pPr>
        <w:pStyle w:val="FirstParagraph"/>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the Context of Pakistan and Islamabad</dc:title>
  <dc:creator/>
  <dc:language>en</dc:language>
  <cp:keywords/>
  <dcterms:created xsi:type="dcterms:W3CDTF">2026-07-29T15:37:41Z</dcterms:created>
  <dcterms:modified xsi:type="dcterms:W3CDTF">2026-07-29T15:37:41Z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