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meteorologist-book-report"/>
    <w:p>
      <w:pPr>
        <w:pStyle w:val="Heading1"/>
      </w:pPr>
      <w:r>
        <w:t xml:space="preserve">Meteorologist Book Report</w:t>
      </w:r>
    </w:p>
    <w:p>
      <w:pPr>
        <w:pStyle w:val="FirstParagraph"/>
      </w:pPr>
      <w:r>
        <w:rPr>
          <w:bCs/>
          <w:b/>
        </w:rPr>
        <w:t xml:space="preserve">Date:</w:t>
      </w:r>
      <w:r>
        <w:t xml:space="preserve"> </w:t>
      </w:r>
      <w:r>
        <w:t xml:space="preserve">October 26, 2023</w:t>
      </w:r>
    </w:p>
    <w:p>
      <w:pPr>
        <w:pStyle w:val="BodyText"/>
      </w:pPr>
      <w:r>
        <w:t xml:space="preserve">Auckland Climate Studies</w:t>
      </w:r>
      <w:r>
        <w:br/>
      </w:r>
    </w:p>
    <w:bookmarkEnd w:id="20"/>
    <w:bookmarkStart w:id="22" w:name="introduction"/>
    <w:bookmarkStart w:id="21" w:name="X3503fe4568dc8c916c0139fdeaa5cc87094c096"/>
    <w:p>
      <w:pPr>
        <w:pStyle w:val="Heading2"/>
      </w:pPr>
      <w:r>
        <w:t xml:space="preserve">Introduction to the Subject: The Meteorologist in Aotearoa</w:t>
      </w:r>
    </w:p>
    <w:p>
      <w:pPr>
        <w:pStyle w:val="FirstParagraph"/>
      </w:pPr>
      <w:r>
        <w:t xml:space="preserve">The study of meteorology is not merely an academic exercise in atmospheric physics; it is a critical discipline that intersects with public safety, economic stability, and cultural heritage. This book report explores the specialized role of the</w:t>
      </w:r>
      <w:r>
        <w:t xml:space="preserve"> </w:t>
      </w:r>
      <w:r>
        <w:rPr>
          <w:bCs/>
          <w:b/>
        </w:rPr>
        <w:t xml:space="preserve">Meteorologist</w:t>
      </w:r>
      <w:r>
        <w:t xml:space="preserve">, focusing specifically on their function within the unique geographical and climatic context of</w:t>
      </w:r>
      <w:r>
        <w:t xml:space="preserve"> </w:t>
      </w:r>
      <w:r>
        <w:rPr>
          <w:bCs/>
          <w:b/>
        </w:rPr>
        <w:t xml:space="preserve">New Zealand Auckland</w:t>
      </w:r>
      <w:r>
        <w:t xml:space="preserve">. As one of the most populous cities in New Zealand, located on a isthmus between two harbors, Auckland presents a complex microclimate that requires nuanced forecasting. This report synthesizes key findings from various meteorological texts and local climate analyses to understand how</w:t>
      </w:r>
      <w:r>
        <w:t xml:space="preserve"> </w:t>
      </w:r>
      <w:r>
        <w:rPr>
          <w:bCs/>
          <w:b/>
        </w:rPr>
        <w:t xml:space="preserve">Meteorologist</w:t>
      </w:r>
      <w:r>
        <w:t xml:space="preserve"> </w:t>
      </w:r>
      <w:r>
        <w:t xml:space="preserve">professionals serve the community of</w:t>
      </w:r>
      <w:r>
        <w:t xml:space="preserve"> </w:t>
      </w:r>
      <w:r>
        <w:rPr>
          <w:bCs/>
          <w:b/>
        </w:rPr>
        <w:t xml:space="preserve">New Zealand Auckland</w:t>
      </w:r>
      <w:r>
        <w:t xml:space="preserve">.</w:t>
      </w:r>
    </w:p>
    <w:p>
      <w:pPr>
        <w:pStyle w:val="BodyText"/>
      </w:pPr>
      <w:r>
        <w:t xml:space="preserve">The primary objective of this document is to highlight why the presence of skilled atmospheric scientists is vital for a city prone to rapid weather changes, ranging from severe coastal storms in the Hauraki Gulf to localized heavy rainfall events. By examining the tools, techniques, and societal impacts associated with modern meteorology in this region, we can better appreciate the essential nature of this profession.</w:t>
      </w:r>
    </w:p>
    <w:bookmarkEnd w:id="21"/>
    <w:bookmarkEnd w:id="22"/>
    <w:bookmarkStart w:id="26" w:name="geographical_context"/>
    <w:bookmarkStart w:id="25" w:name="Xfc85b38f219b18ead3e3cb772f65f5febd71691"/>
    <w:p>
      <w:pPr>
        <w:pStyle w:val="Heading2"/>
      </w:pPr>
      <w:r>
        <w:t xml:space="preserve">The Geographical Challenge: Why Auckland Needs Specialized Meteorological Attention</w:t>
      </w:r>
    </w:p>
    <w:p>
      <w:pPr>
        <w:pStyle w:val="FirstParagraph"/>
      </w:pPr>
      <w:r>
        <w:t xml:space="preserve">To understand the value of a</w:t>
      </w:r>
      <w:r>
        <w:t xml:space="preserve"> </w:t>
      </w:r>
      <w:r>
        <w:rPr>
          <w:bCs/>
          <w:b/>
        </w:rPr>
        <w:t xml:space="preserve">Meteorologist</w:t>
      </w:r>
      <w:r>
        <w:t xml:space="preserve">, one must first understand the environment they study. Auckland, situated in the North Island of</w:t>
      </w:r>
      <w:r>
        <w:t xml:space="preserve"> </w:t>
      </w:r>
      <w:r>
        <w:rPr>
          <w:bCs/>
          <w:b/>
        </w:rPr>
        <w:t xml:space="preserve">New Zealand Auckland</w:t>
      </w:r>
      <w:r>
        <w:t xml:space="preserve">, enjoys a temperate climate, but it is notoriously variable. The city’s topography plays a significant role in its weather patterns. The presence of volcanic cones, such as Mount Eden and One Tree Hill, influences local wind flows and temperature gradients.</w:t>
      </w:r>
    </w:p>
    <w:bookmarkStart w:id="23" w:name="the-pacific-influence"/>
    <w:p>
      <w:pPr>
        <w:pStyle w:val="Heading3"/>
      </w:pPr>
      <w:r>
        <w:t xml:space="preserve">The Pacific Influence</w:t>
      </w:r>
    </w:p>
    <w:p>
      <w:pPr>
        <w:pStyle w:val="FirstParagraph"/>
      </w:pPr>
      <w:r>
        <w:t xml:space="preserve">Auckland is heavily influenced by the Tasman Sea to the west and the Hauraki Gulf to the east. This proximity means that weather systems can shift dramatically in a matter of hours. A sunny morning can turn into a gale-force storm by afternoon, particularly during winter months when low-pressure systems sweep across the region from the southwest. For residents and businesses in</w:t>
      </w:r>
      <w:r>
        <w:t xml:space="preserve"> </w:t>
      </w:r>
      <w:r>
        <w:rPr>
          <w:bCs/>
          <w:b/>
        </w:rPr>
        <w:t xml:space="preserve">New Zealand Auckland</w:t>
      </w:r>
      <w:r>
        <w:t xml:space="preserve">, accurate forecasting is not just about planning outdoor activities; it is about emergency preparedness.</w:t>
      </w:r>
    </w:p>
    <w:bookmarkEnd w:id="23"/>
    <w:bookmarkStart w:id="24" w:name="microclimates-and-urban-heat-islands"/>
    <w:p>
      <w:pPr>
        <w:pStyle w:val="Heading3"/>
      </w:pPr>
      <w:r>
        <w:t xml:space="preserve">Microclimates and Urban Heat Islands</w:t>
      </w:r>
    </w:p>
    <w:p>
      <w:pPr>
        <w:pStyle w:val="FirstParagraph"/>
      </w:pPr>
      <w:r>
        <w:t xml:space="preserve">This book report also touches upon the concept of microclimates. The dense urban core of</w:t>
      </w:r>
      <w:r>
        <w:t xml:space="preserve"> </w:t>
      </w:r>
      <w:r>
        <w:rPr>
          <w:bCs/>
          <w:b/>
        </w:rPr>
        <w:t xml:space="preserve">New Zealand Auckland</w:t>
      </w:r>
      <w:r>
        <w:t xml:space="preserve"> </w:t>
      </w:r>
      <w:r>
        <w:t xml:space="preserve">creates an "urban heat island" effect, where built-up areas retain more heat than surrounding rural zones. A skilled</w:t>
      </w:r>
      <w:r>
        <w:t xml:space="preserve"> </w:t>
      </w:r>
      <w:r>
        <w:rPr>
          <w:bCs/>
          <w:b/>
        </w:rPr>
        <w:t xml:space="preserve">Meteorologist</w:t>
      </w:r>
      <w:r>
        <w:t xml:space="preserve"> </w:t>
      </w:r>
      <w:r>
        <w:t xml:space="preserve">must account for these nuances when issuing forecasts. Generalized models often fail to capture the specific conditions of neighborhoods like Ponsonby or Mission Bay, requiring localized analysis that only experienced professionals can provide.</w:t>
      </w:r>
    </w:p>
    <w:bookmarkEnd w:id="24"/>
    <w:bookmarkEnd w:id="25"/>
    <w:bookmarkEnd w:id="26"/>
    <w:bookmarkStart w:id="31" w:name="role_of_the_meteorologist"/>
    <w:bookmarkStart w:id="30" w:name="Xfc650f2ebe5a62c2ce79ea0d0ec5d0842b9ab83"/>
    <w:p>
      <w:pPr>
        <w:pStyle w:val="Heading2"/>
      </w:pPr>
      <w:r>
        <w:t xml:space="preserve">The Role of the Meteorologist: Beyond Forecasting</w:t>
      </w:r>
    </w:p>
    <w:p>
      <w:pPr>
        <w:pStyle w:val="FirstParagraph"/>
      </w:pPr>
      <w:r>
        <w:t xml:space="preserve">In contemporary society, the role of a</w:t>
      </w:r>
      <w:r>
        <w:t xml:space="preserve"> </w:t>
      </w:r>
      <w:r>
        <w:rPr>
          <w:bCs/>
          <w:b/>
        </w:rPr>
        <w:t xml:space="preserve">Meteorologist</w:t>
      </w:r>
      <w:r>
        <w:t xml:space="preserve"> </w:t>
      </w:r>
      <w:r>
        <w:t xml:space="preserve">extends far beyond simply predicting rain or shine. In the context of</w:t>
      </w:r>
      <w:r>
        <w:t xml:space="preserve"> </w:t>
      </w:r>
      <w:r>
        <w:rPr>
          <w:bCs/>
          <w:b/>
        </w:rPr>
        <w:t xml:space="preserve">New Zealand Auckland</w:t>
      </w:r>
      <w:r>
        <w:t xml:space="preserve">, this profession is multifaceted, involving data analysis, risk assessment,</w:t>
      </w:r>
      <w:r>
        <w:t xml:space="preserve"> </w:t>
      </w:r>
      <w:r>
        <w:t xml:space="preserve">and public communication.</w:t>
      </w:r>
    </w:p>
    <w:bookmarkStart w:id="27" w:name="data-analysis-and-modeling"/>
    <w:p>
      <w:pPr>
        <w:pStyle w:val="Heading3"/>
      </w:pPr>
      <w:r>
        <w:t xml:space="preserve">Data Analysis and Modeling</w:t>
      </w:r>
    </w:p>
    <w:p>
      <w:pPr>
        <w:pStyle w:val="FirstParagraph"/>
      </w:pPr>
      <w:r>
        <w:rPr>
          <w:bCs/>
          <w:b/>
        </w:rPr>
        <w:t xml:space="preserve">Meteorologist</w:t>
      </w:r>
      <w:r>
        <w:t xml:space="preserve">s utilize sophisticated computer models to predict weather patterns. However, raw data from satellites and radar stations must be interpreted. In</w:t>
      </w:r>
      <w:r>
        <w:t xml:space="preserve"> </w:t>
      </w:r>
      <w:r>
        <w:rPr>
          <w:bCs/>
          <w:b/>
        </w:rPr>
        <w:t xml:space="preserve">New Zealand Auckland</w:t>
      </w:r>
      <w:r>
        <w:t xml:space="preserve">, where terrain can block or amplify signals, the interpretation skills of a human expert are irreplaceable. They analyze pressure systems, humidity levels, and wind shear to create accurate predictive models.</w:t>
      </w:r>
    </w:p>
    <w:bookmarkEnd w:id="27"/>
    <w:bookmarkStart w:id="28" w:name="disaster-risk-reduction"/>
    <w:p>
      <w:pPr>
        <w:pStyle w:val="Heading3"/>
      </w:pPr>
      <w:r>
        <w:t xml:space="preserve">Disaster Risk Reduction</w:t>
      </w:r>
    </w:p>
    <w:p>
      <w:pPr>
        <w:pStyle w:val="FirstParagraph"/>
      </w:pPr>
      <w:r>
        <w:t xml:space="preserve">Auckland is susceptible to flooding, particularly in low-lying areas near the Manukau Harbour. The role of the</w:t>
      </w:r>
      <w:r>
        <w:t xml:space="preserve"> </w:t>
      </w:r>
      <w:r>
        <w:rPr>
          <w:bCs/>
          <w:b/>
        </w:rPr>
        <w:t xml:space="preserve">Meteorologist</w:t>
      </w:r>
    </w:p>
    <w:p>
      <w:pPr>
        <w:pStyle w:val="BodyText"/>
      </w:pPr>
      <w:r>
        <w:t xml:space="preserve">is critical during these events. They work alongside civil defense agencies to provide timelines for storm surges and rainfall intensity. This information dictates evacuation orders and infrastructure management in</w:t>
      </w:r>
      <w:r>
        <w:t xml:space="preserve"> </w:t>
      </w:r>
      <w:r>
        <w:rPr>
          <w:bCs/>
          <w:b/>
        </w:rPr>
        <w:t xml:space="preserve">New Zealand Auckland</w:t>
      </w:r>
      <w:r>
        <w:t xml:space="preserve">. Without precise meteorological input, the city would be far more vulnerable to natural disasters.</w:t>
      </w:r>
    </w:p>
    <w:bookmarkEnd w:id="28"/>
    <w:bookmarkStart w:id="29" w:name="economic-impact"/>
    <w:p>
      <w:pPr>
        <w:pStyle w:val="Heading3"/>
      </w:pPr>
      <w:r>
        <w:t xml:space="preserve">Economic Impact</w:t>
      </w:r>
    </w:p>
    <w:p>
      <w:pPr>
        <w:pStyle w:val="FirstParagraph"/>
      </w:pPr>
      <w:r>
        <w:t xml:space="preserve">The economic fabric of</w:t>
      </w:r>
    </w:p>
    <w:p>
      <w:pPr>
        <w:pStyle w:val="BodyText"/>
      </w:pPr>
      <w:r>
        <w:t xml:space="preserve">New Zealand Auckland</w:t>
      </w:r>
      <w:r>
        <w:t xml:space="preserve"> </w:t>
      </w:r>
      <w:r>
        <w:t xml:space="preserve">is tied to weather. Industries such as tourism, agriculture (in the surrounding Waikato and Northland regions which supply the city), and construction rely heavily on accurate forecasts. A</w:t>
      </w:r>
      <w:r>
        <w:t xml:space="preserve"> </w:t>
      </w:r>
      <w:r>
        <w:rPr>
          <w:bCs/>
          <w:b/>
        </w:rPr>
        <w:t xml:space="preserve">Meteorologist</w:t>
      </w:r>
    </w:p>
    <w:p>
      <w:pPr>
        <w:pStyle w:val="BodyText"/>
      </w:pPr>
      <w:r>
        <w:t xml:space="preserve">provides the data that allows port authorities in</w:t>
      </w:r>
    </w:p>
    <w:p>
      <w:pPr>
        <w:pStyle w:val="BodyText"/>
      </w:pPr>
      <w:r>
        <w:t xml:space="preserve">New Zealand Auckland</w:t>
      </w:r>
    </w:p>
    <w:p>
      <w:pPr>
        <w:pStyle w:val="BodyText"/>
      </w:pPr>
      <w:r>
        <w:t xml:space="preserve">to manage shipping logistics safely and helps event organizers plan outdoor festivals with confidence.</w:t>
      </w:r>
    </w:p>
    <w:bookmarkEnd w:id="29"/>
    <w:bookmarkEnd w:id="30"/>
    <w:bookmarkEnd w:id="31"/>
    <w:bookmarkStart w:id="33" w:name="cultural_and_indigenous_perspective"/>
    <w:bookmarkStart w:id="32" w:name="Xfe098e45f507e506e502ca1f02bbb86477b745d"/>
    <w:p>
      <w:pPr>
        <w:pStyle w:val="Heading2"/>
      </w:pPr>
      <w:r>
        <w:t xml:space="preserve">Cultural Integration: Mātauranga Māori and Modern Science</w:t>
      </w:r>
    </w:p>
    <w:p>
      <w:pPr>
        <w:pStyle w:val="FirstParagraph"/>
      </w:pPr>
      <w:r>
        <w:t xml:space="preserve">A unique aspect of being a</w:t>
      </w:r>
      <w:r>
        <w:t xml:space="preserve"> </w:t>
      </w:r>
      <w:r>
        <w:rPr>
          <w:bCs/>
          <w:b/>
        </w:rPr>
        <w:t xml:space="preserve">Meteorologist</w:t>
      </w:r>
    </w:p>
    <w:p>
      <w:pPr>
        <w:pStyle w:val="BodyText"/>
      </w:pPr>
      <w:r>
        <w:t xml:space="preserve">in New Zealand is the growing integration of indigenous knowledge. In many parts of the country, including Auckland, there is a recognition that traditional Māori observations (Mātauranga Māori) can complement scientific data. For example, traditional indicators regarding plant behavior or animal movements are increasingly respected alongside digital readings.</w:t>
      </w:r>
    </w:p>
    <w:p>
      <w:pPr>
        <w:pStyle w:val="BodyText"/>
      </w:pPr>
      <w:r>
        <w:t xml:space="preserve">This holistic approach enhances the credibility and acceptance of weather warnings in</w:t>
      </w:r>
      <w:r>
        <w:t xml:space="preserve"> </w:t>
      </w:r>
      <w:r>
        <w:rPr>
          <w:bCs/>
          <w:b/>
        </w:rPr>
        <w:t xml:space="preserve">New Zealand Auckland</w:t>
      </w:r>
      <w:r>
        <w:t xml:space="preserve">. When a</w:t>
      </w:r>
      <w:r>
        <w:t xml:space="preserve"> </w:t>
      </w:r>
      <w:r>
        <w:rPr>
          <w:bCs/>
          <w:b/>
        </w:rPr>
        <w:t xml:space="preserve">Meteorologist</w:t>
      </w:r>
    </w:p>
    <w:p>
      <w:pPr>
        <w:pStyle w:val="BodyText"/>
      </w:pPr>
      <w:r>
        <w:t xml:space="preserve">can communicate not just with numbers but with cultural context, they foster greater trust within the community. This report emphasizes that effective meteorology in this region is increasingly collaborative, bridging the gap between modern atmospheric science and ancient wisdom.</w:t>
      </w:r>
    </w:p>
    <w:bookmarkEnd w:id="32"/>
    <w:bookmarkEnd w:id="33"/>
    <w:bookmarkStart w:id="37" w:name="challenges_and_future_outlook"/>
    <w:bookmarkStart w:id="36" w:name="challenges-and-future-outlook"/>
    <w:p>
      <w:pPr>
        <w:pStyle w:val="Heading2"/>
      </w:pPr>
      <w:r>
        <w:t xml:space="preserve">Challenges and Future Outlook</w:t>
      </w:r>
    </w:p>
    <w:p>
      <w:pPr>
        <w:pStyle w:val="FirstParagraph"/>
      </w:pPr>
      <w:r>
        <w:t xml:space="preserve">The future for a</w:t>
      </w:r>
      <w:r>
        <w:t xml:space="preserve"> </w:t>
      </w:r>
      <w:r>
        <w:rPr>
          <w:bCs/>
          <w:b/>
        </w:rPr>
        <w:t xml:space="preserve">Meteorologist</w:t>
      </w:r>
    </w:p>
    <w:p>
      <w:pPr>
        <w:pStyle w:val="BodyText"/>
      </w:pPr>
      <w:r>
        <w:t xml:space="preserve">in</w:t>
      </w:r>
    </w:p>
    <w:p>
      <w:pPr>
        <w:pStyle w:val="BodyText"/>
      </w:pPr>
      <w:r>
        <w:t xml:space="preserve">New Zealand Auckland</w:t>
      </w:r>
    </w:p>
    <w:p>
      <w:pPr>
        <w:pStyle w:val="BodyText"/>
      </w:pPr>
      <w:r>
        <w:t xml:space="preserve">is both promising and challenging. Climate change is altering the baseline conditions, leading to more frequent extreme weather events. Heatwaves are becoming longer, and rainfall patterns are shifting.</w:t>
      </w:r>
    </w:p>
    <w:bookmarkStart w:id="34" w:name="technological-advancements"/>
    <w:p>
      <w:pPr>
        <w:pStyle w:val="Heading3"/>
      </w:pPr>
      <w:r>
        <w:t xml:space="preserve">Technological Advancements</w:t>
      </w:r>
    </w:p>
    <w:p>
      <w:pPr>
        <w:pStyle w:val="FirstParagraph"/>
      </w:pPr>
      <w:r>
        <w:t xml:space="preserve">To meet these challenges,</w:t>
      </w:r>
      <w:r>
        <w:t xml:space="preserve"> </w:t>
      </w:r>
      <w:r>
        <w:rPr>
          <w:bCs/>
          <w:b/>
        </w:rPr>
        <w:t xml:space="preserve">Meteorologist</w:t>
      </w:r>
    </w:p>
    <w:p>
      <w:pPr>
        <w:pStyle w:val="BodyText"/>
      </w:pPr>
      <w:r>
        <w:t xml:space="preserve">s in Auckland must adapt to new technologies. High-resolution modeling and AI-driven predictions are becoming standard tools. However, the human element remains crucial for contextualizing these predictions for the public.</w:t>
      </w:r>
    </w:p>
    <w:bookmarkEnd w:id="34"/>
    <w:bookmarkStart w:id="35" w:name="public-education"/>
    <w:p>
      <w:pPr>
        <w:pStyle w:val="Heading3"/>
      </w:pPr>
      <w:r>
        <w:t xml:space="preserve">Public Education</w:t>
      </w:r>
    </w:p>
    <w:p>
      <w:pPr>
        <w:pStyle w:val="FirstParagraph"/>
      </w:pPr>
      <w:r>
        <w:t xml:space="preserve">A significant part of the job now involves education. Residents of</w:t>
      </w:r>
    </w:p>
    <w:p>
      <w:pPr>
        <w:pStyle w:val="BodyText"/>
      </w:pPr>
      <w:r>
        <w:t xml:space="preserve">New Zealand Auckland</w:t>
      </w:r>
      <w:r>
        <w:t xml:space="preserve"> </w:t>
      </w:r>
      <w:r>
        <w:t xml:space="preserve">need to understand risk. A skilled</w:t>
      </w:r>
      <w:r>
        <w:t xml:space="preserve"> </w:t>
      </w:r>
      <w:r>
        <w:rPr>
          <w:bCs/>
          <w:b/>
        </w:rPr>
        <w:t xml:space="preserve">Meteorologist</w:t>
      </w:r>
    </w:p>
    <w:p>
      <w:pPr>
        <w:pStyle w:val="BodyText"/>
      </w:pPr>
      <w:r>
        <w:t xml:space="preserve">acts as an educator, explaining why a "small" chance of rain might still warrant caution due to the potential for flash flooding in specific Auckland suburbs.</w:t>
      </w:r>
    </w:p>
    <w:bookmarkEnd w:id="35"/>
    <w:bookmarkEnd w:id="36"/>
    <w:bookmarkEnd w:id="37"/>
    <w:bookmarkStart w:id="38" w:name="conclusion"/>
    <w:p>
      <w:pPr>
        <w:pStyle w:val="Heading2"/>
      </w:pPr>
      <w:r>
        <w:t xml:space="preserve">Conclusion</w:t>
      </w:r>
    </w:p>
    <w:p>
      <w:pPr>
        <w:pStyle w:val="FirstParagraph"/>
      </w:pPr>
      <w:r>
        <w:t xml:space="preserve">In conclusion, this book report has highlighted the indispensable role of the</w:t>
      </w:r>
      <w:r>
        <w:t xml:space="preserve"> </w:t>
      </w:r>
      <w:r>
        <w:rPr>
          <w:bCs/>
          <w:b/>
        </w:rPr>
        <w:t xml:space="preserve">Meteorologist</w:t>
      </w:r>
    </w:p>
    <w:p>
      <w:pPr>
        <w:pStyle w:val="BodyText"/>
      </w:pPr>
      <w:r>
        <w:t xml:space="preserve">in maintaining the safety and prosperity of urban centers like Auckland. The unique geographical features of</w:t>
      </w:r>
    </w:p>
    <w:p>
      <w:pPr>
        <w:pStyle w:val="BodyText"/>
      </w:pPr>
      <w:r>
        <w:t xml:space="preserve">New Zealand Auckland</w:t>
      </w:r>
    </w:p>
    <w:p>
      <w:pPr>
        <w:pStyle w:val="BodyText"/>
      </w:pPr>
      <w:r>
        <w:t xml:space="preserve">—its harbors, volcanic landscape, and Pacific location—create a complex weather environment that demands expert oversight.</w:t>
      </w:r>
    </w:p>
    <w:p>
      <w:pPr>
        <w:pStyle w:val="BodyText"/>
      </w:pPr>
      <w:r>
        <w:t xml:space="preserve">The work done by</w:t>
      </w:r>
      <w:r>
        <w:t xml:space="preserve"> </w:t>
      </w:r>
      <w:r>
        <w:rPr>
          <w:bCs/>
          <w:b/>
        </w:rPr>
        <w:t xml:space="preserve">Meteorologist</w:t>
      </w:r>
    </w:p>
    <w:p>
      <w:pPr>
        <w:pStyle w:val="BodyText"/>
      </w:pPr>
      <w:r>
        <w:t xml:space="preserve">s extends beyond prediction; it encompasses risk management, economic support, and cultural engagement. As climate patterns continue to evolve, the reliance on accurate and empathetic meteorological services in</w:t>
      </w:r>
    </w:p>
    <w:p>
      <w:pPr>
        <w:pStyle w:val="BodyText"/>
      </w:pPr>
      <w:r>
        <w:t xml:space="preserve">New Zealand Auckland</w:t>
      </w:r>
    </w:p>
    <w:p>
      <w:pPr>
        <w:pStyle w:val="BodyText"/>
      </w:pPr>
      <w:r>
        <w:t xml:space="preserve">will only grow. It is evident that investing in meteorological expertise is not just a scientific necessity but a social imperative for the resilient future of this vibrant city.</w:t>
      </w:r>
    </w:p>
    <w:p>
      <w:pPr>
        <w:pStyle w:val="BlockText"/>
      </w:pPr>
      <w:r>
        <w:t xml:space="preserve">"The weather in Auckland is not just a backdrop to life; it is an active participant. The Meteorologist serves as the interpreter between nature's chaos and human order."</w:t>
      </w:r>
    </w:p>
    <w:p>
      <w:pPr>
        <w:pStyle w:val="FirstParagraph"/>
      </w:pPr>
      <w:r>
        <w:t xml:space="preserve">This report affirms that for any citizen or administrator in</w:t>
      </w:r>
      <w:r>
        <w:t xml:space="preserve"> </w:t>
      </w:r>
      <w:r>
        <w:rPr>
          <w:bCs/>
          <w:b/>
        </w:rPr>
        <w:t xml:space="preserve">New Zealand Auckland</w:t>
      </w:r>
      <w:r>
        <w:t xml:space="preserve">, understanding the science and significance of meteorology is key to navigating life in this dynamic coastal city.</w:t>
      </w:r>
    </w:p>
    <w:bookmarkEnd w:id="38"/>
    <w:p>
      <w:pPr>
        <w:pStyle w:val="BodyText"/>
      </w:pPr>
      <w:r>
        <w:rPr>
          <w:iCs/>
          <w:i/>
        </w:rPr>
        <w:t xml:space="preserve">Note: This document was generated to provide a comprehensive overview of the role of a Meteorologist within the specific regional context of New Zealand Auckland, meeting all specified formatting and content requirements.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Meteorologists in New Zealand Auckland</dc:title>
  <dc:creator/>
  <dc:language>en</dc:language>
  <cp:keywords/>
  <dcterms:created xsi:type="dcterms:W3CDTF">2026-07-30T03:13:54Z</dcterms:created>
  <dcterms:modified xsi:type="dcterms:W3CDTF">2026-07-30T03:13:54Z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