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Lagos</w:t>
      </w:r>
    </w:p>
    <w:p>
      <w:pPr>
        <w:pStyle w:val="FirstParagraph"/>
      </w:pPr>
      <w:r>
        <w:rPr>
          <w:bCs/>
          <w:b/>
        </w:rPr>
        <w:t xml:space="preserve">Title:</w:t>
      </w:r>
      <w:r>
        <w:t xml:space="preserve"> </w:t>
      </w:r>
      <w:r>
        <w:t xml:space="preserve">The Guardian of Health: A Critical Review of the Pharmacist’s Role in Nigeria Lagos</w:t>
      </w:r>
      <w:r>
        <w:br/>
      </w:r>
      <w:r>
        <w:rPr>
          <w:bCs/>
          <w:b/>
        </w:rPr>
        <w:t xml:space="preserve">Date:</w:t>
      </w:r>
      <w:r>
        <w:t xml:space="preserve"> </w:t>
      </w:r>
      <w:r>
        <w:t xml:space="preserve">October 2023</w:t>
      </w:r>
      <w:r>
        <w:br/>
      </w:r>
      <w:r>
        <w:rPr>
          <w:iCs/>
          <w:i/>
        </w:rPr>
        <w:t xml:space="preserve">This document serves as a comprehensive Book Report analyzing the literature surrounding pharmacy practice, specifically focusing on its application and necessity within Nigeria Lagos.</w:t>
      </w:r>
      <w:r>
        <w:br/>
      </w:r>
    </w:p>
    <w:bookmarkStart w:id="25" w:name="Xd3ca3b6baffa6761aa6dc32cfa3d8b64fd0159b"/>
    <w:p>
      <w:pPr>
        <w:pStyle w:val="Heading1"/>
      </w:pPr>
      <w:r>
        <w:t xml:space="preserve">The Guardian of Health: A Critical Review of the Pharmacist’s Role in Nigeria Lagos</w:t>
      </w:r>
    </w:p>
    <w:p>
      <w:pPr>
        <w:pStyle w:val="FirstParagraph"/>
      </w:pPr>
      <w:r>
        <w:t xml:space="preserve">The landscape of healthcare in Africa is undergoing a profound transformation, driven by population growth, urbanization, and an evolving regulatory environment. Within this dynamic context, the role of the pharmacist has shifted from that of a mere dispenser of medicines to a central pillar of public health infrastructure. This book report analyzes key literature regarding pharmaceutical practice, with a specific focus on its implementation in Nigeria Lagos. As one of the most populous cities in Africa and the commercial hub of Nigeria Lagos presents unique challenges and opportunities for healthcare delivery. Understanding the pharmacist’s role is not merely an academic exercise but a necessity for improving health outcomes in this bustling metropolis.</w:t>
      </w:r>
    </w:p>
    <w:bookmarkStart w:id="20" w:name="X67b09ebb5936cf9b980031e559b21c87fb13f09"/>
    <w:p>
      <w:pPr>
        <w:pStyle w:val="Heading2"/>
      </w:pPr>
      <w:r>
        <w:t xml:space="preserve">The Historical Context of Pharmacy Practice</w:t>
      </w:r>
    </w:p>
    <w:p>
      <w:pPr>
        <w:pStyle w:val="FirstParagraph"/>
      </w:pPr>
      <w:r>
        <w:t xml:space="preserve">To understand the current state of pharmacy, one must first look to historical texts that detail the evolution of the profession. Early literature on pharmacy in Nigeria Lagos often highlights a period where informal drug vendors filled the void left by formal healthcare structures. The transition from these informal systems to regulated, professional practice is a recurring theme in recent publications. These books emphasize that the modern pharmacist emerged as a response to widespread issues such as counterfeit drugs and improper self-medication. In Nigeria Lagos, where density creates high demand for quick medical interventions, the historical lack of oversight led to significant public health crises. The literature suggests that the establishment of professional pharmacy bodies was not just about regulation but about establishing trust between patients and healthcare providers.</w:t>
      </w:r>
    </w:p>
    <w:p>
      <w:pPr>
        <w:pStyle w:val="BodyText"/>
      </w:pPr>
      <w:r>
        <w:t xml:space="preserve">The reports reviewed consistently argue that the pharmacist serves as a critical gatekeeper. Unlike other healthcare workers who may diagnose or prescribe, the pharmacist is uniquely positioned to review prescriptions for safety, efficacy, and appropriateness. In Nigeria Lagos, where access to doctors can be limited by cost and distance, patients often rely on pharmacies as their primary point of contact with the health system. This book highlights that this accessibility makes the pharmacist’s role even more significant than in countries with robust primary care systems.</w:t>
      </w:r>
    </w:p>
    <w:bookmarkEnd w:id="20"/>
    <w:bookmarkStart w:id="21" w:name="the-challenge-of-counterfeit-drugs"/>
    <w:p>
      <w:pPr>
        <w:pStyle w:val="Heading2"/>
      </w:pPr>
      <w:r>
        <w:t xml:space="preserve">The Challenge of Counterfeit Drugs</w:t>
      </w:r>
    </w:p>
    <w:p>
      <w:pPr>
        <w:pStyle w:val="FirstParagraph"/>
      </w:pPr>
      <w:r>
        <w:t xml:space="preserve">A substantial portion of the analyzed literature is dedicated to combating substandard and falsified medical products. The threat posed by counterfeit drugs is particularly acute in Nigeria Lagos, where the informal sector remains large. The books under review provide extensive case studies showing how pharmacist-led interventions have reduced the circulation of fake medications. These texts detail strategies such as supply chain verification, community education, and stricter adherence to Good Distribution Practices (GDP). The narrative underscores that pharmacists are not just passive recipients of stock but active investigators in ensuring drug integrity.</w:t>
      </w:r>
    </w:p>
    <w:p>
      <w:pPr>
        <w:pStyle w:val="BodyText"/>
      </w:pPr>
      <w:r>
        <w:t xml:space="preserve">Furthermore, the literature points out that consumer behavior in Nigeria Lagos often drives the market for cheaper, unverified alternatives. Pharmacists play a crucial role in educating patients about the long-term costs and health risks associated with counterfeit treatments. By shifting the focus from price to value and safety, pharmacists help reshape market dynamics. The books argue that without active pharmacist engagement, efforts by regulatory agencies like the National Agency for Food and Drug Administration and Control (NAFDAC) would be significantly less effective.</w:t>
      </w:r>
    </w:p>
    <w:bookmarkEnd w:id="21"/>
    <w:bookmarkStart w:id="22" w:name="Xac231c45c6252e0eee76b727a0d0a5fdf4bb52a"/>
    <w:p>
      <w:pPr>
        <w:pStyle w:val="Heading2"/>
      </w:pPr>
      <w:r>
        <w:t xml:space="preserve">The Pharmacist as a Primary Care Provider</w:t>
      </w:r>
    </w:p>
    <w:p>
      <w:pPr>
        <w:pStyle w:val="FirstParagraph"/>
      </w:pPr>
      <w:r>
        <w:t xml:space="preserve">Recent developments in medical literature suggest a paradigm shift toward recognizing pharmacists as primary care providers. In the context of Nigeria Lagos, this is especially pertinent due to the strain on hospital resources. The reviewed texts explore how pharmacist-led clinics for chronic disease management, such as hypertension and diabetes, can alleviate pressure on general practitioners and specialists. These books provide evidence from pilot projects in various districts of Nigeria Lagos where pharmacists were empowered to initiate treatment protocols under collaborative agreements.</w:t>
      </w:r>
    </w:p>
    <w:p>
      <w:pPr>
        <w:pStyle w:val="BodyText"/>
      </w:pPr>
      <w:r>
        <w:t xml:space="preserve">The report highlights that this expanded scope of practice requires additional training and legal frameworks. It discusses the educational reforms necessary to equip Nigerian pharmacy students with clinical skills rather than just compounding knowledge. The literature suggests that as urbanization in Nigeria Lagos accelerates, the burden of non-communicable diseases will rise, necessitating a healthcare model where pharmacists take on greater clinical responsibilities.</w:t>
      </w:r>
    </w:p>
    <w:bookmarkEnd w:id="22"/>
    <w:bookmarkStart w:id="23" w:name="economic-and-social-implications"/>
    <w:p>
      <w:pPr>
        <w:pStyle w:val="Heading2"/>
      </w:pPr>
      <w:r>
        <w:t xml:space="preserve">Economic and Social Implications</w:t>
      </w:r>
    </w:p>
    <w:p>
      <w:pPr>
        <w:pStyle w:val="FirstParagraph"/>
      </w:pPr>
      <w:r>
        <w:t xml:space="preserve">Beyond clinical duties, the books examine the economic impact of professional pharmacy practice. A well-regulated pharmacy sector contributes to economic stability by ensuring that health funds are not wasted on ineffective treatments. In Nigeria Lagos, a city characterized by rapid economic activity yet significant inequality, affordable and effective healthcare is an economic imperative. The literature argues that pharmacists contribute to GDP through legitimate business operations while simultaneously reducing the societal costs of disease.</w:t>
      </w:r>
    </w:p>
    <w:p>
      <w:pPr>
        <w:pStyle w:val="BodyText"/>
      </w:pPr>
      <w:r>
        <w:t xml:space="preserve">Socially, the pharmacist serves as a community health advocate. Books on public health in Nigeria Lagos emphasize the pharmacist’s role in health promotion campaigns, vaccination drives, and maternal health education. By embedding themselves within local communities, pharmacists build relationships that facilitate early detection of diseases and adherence to treatment regimens.</w:t>
      </w:r>
    </w:p>
    <w:bookmarkEnd w:id="23"/>
    <w:bookmarkStart w:id="24" w:name="conclusion"/>
    <w:p>
      <w:pPr>
        <w:pStyle w:val="Heading2"/>
      </w:pPr>
      <w:r>
        <w:t xml:space="preserve">Conclusion</w:t>
      </w:r>
    </w:p>
    <w:p>
      <w:pPr>
        <w:pStyle w:val="FirstParagraph"/>
      </w:pPr>
      <w:r>
        <w:t xml:space="preserve">In conclusion, the collected literature paints a picture of a profession in transition. The pharmacist in Nigeria Lagos is evolving from a traditional dispenser to a clinical expert, regulatory enforcer, and community health advocate. The challenges of counterfeit drugs and limited access to doctors make this transformation urgent. Future research should focus on policy implementation and the evaluation of expanded scope-of-practice models in Nigeria Lagos. Ultimately, empowering pharmacists is not just a professional development issue but a critical public health strategy for ensuring equitable healthcare access for all residents of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Pharmacist in Nigeria Lagos</dc:title>
  <dc:creator/>
  <dc:language>en</dc:language>
  <cp:keywords/>
  <dcterms:created xsi:type="dcterms:W3CDTF">2026-07-29T17:14:29Z</dcterms:created>
  <dcterms:modified xsi:type="dcterms:W3CDTF">2026-07-29T17:14:29Z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