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Nairobi,</w:t>
      </w:r>
      <w:r>
        <w:t xml:space="preserve"> </w:t>
      </w:r>
      <w:r>
        <w:t xml:space="preserve">Kenya</w:t>
      </w:r>
    </w:p>
    <w:bookmarkStart w:id="29" w:name="X5bfa374e66396476159a422fae59784be6743ed"/>
    <w:p>
      <w:pPr>
        <w:pStyle w:val="Heading1"/>
      </w:pPr>
      <w:r>
        <w:t xml:space="preserve">Case Study: The Role of the Computer Engineer in Nairobi, Kenya</w:t>
      </w:r>
    </w:p>
    <w:p>
      <w:pPr>
        <w:pStyle w:val="FirstParagraph"/>
      </w:pPr>
      <w:r>
        <w:rPr>
          <w:iCs/>
          <w:i/>
        </w:rPr>
        <w:t xml:space="preserve">Date:</w:t>
      </w:r>
      <w:r>
        <w:t xml:space="preserve"> </w:t>
      </w:r>
      <w:r>
        <w:t xml:space="preserve">October 26, 2023</w:t>
      </w:r>
      <w:r>
        <w:br/>
      </w:r>
      <w:r>
        <w:rPr>
          <w:iCs/>
          <w:i/>
        </w:rPr>
        <w:t xml:space="preserve">Status:</w:t>
      </w:r>
      <w:r>
        <w:t xml:space="preserve"> </w:t>
      </w:r>
      <w:r>
        <w:t xml:space="preserve">Published Case Study</w:t>
      </w:r>
      <w:r>
        <w:br/>
      </w:r>
      <w:r>
        <w:rPr>
          <w:bCs/>
          <w:b/>
        </w:rPr>
        <w:t xml:space="preserve">Kenya Nairobi</w:t>
      </w:r>
    </w:p>
    <w:bookmarkStart w:id="20" w:name="X34f8c10f7228971bb9fadcba0a88a289c66b86d"/>
    <w:p>
      <w:pPr>
        <w:pStyle w:val="Heading2"/>
      </w:pPr>
      <w:r>
        <w:t xml:space="preserve">Introduction: The Digital Heartbeat of East Africa</w:t>
      </w:r>
    </w:p>
    <w:p>
      <w:pPr>
        <w:pStyle w:val="FirstParagraph"/>
      </w:pPr>
      <w:r>
        <w:t xml:space="preserve">In the rapidly evolving landscape of global technology, few cities have emerged as prominently as</w:t>
      </w:r>
      <w:r>
        <w:t xml:space="preserve"> </w:t>
      </w:r>
      <w:r>
        <w:rPr>
          <w:bCs/>
          <w:b/>
        </w:rPr>
        <w:t xml:space="preserve">Nairobi, Kenya</w:t>
      </w:r>
      <w:r>
        <w:t xml:space="preserve">. Known affectionately as "Silicon Savannah," Nairobi has positioned itself not just as a commercial hub for East Africa but also as a premier destination for technology innovation and outsourcing. At the center of this technological renaissance lies the professional figure of the</w:t>
      </w:r>
      <w:r>
        <w:t xml:space="preserve"> </w:t>
      </w:r>
      <w:r>
        <w:rPr>
          <w:bCs/>
          <w:b/>
        </w:rPr>
        <w:t xml:space="preserve">Computer Engineer</w:t>
      </w:r>
      <w:r>
        <w:t xml:space="preserve">. This case study explores how computer engineers are driving digital transformation in</w:t>
      </w:r>
      <w:r>
        <w:t xml:space="preserve"> </w:t>
      </w:r>
      <w:r>
        <w:rPr>
          <w:bCs/>
          <w:b/>
        </w:rPr>
        <w:t xml:space="preserve">Kenya, Nairobi</w:t>
      </w:r>
      <w:r>
        <w:t xml:space="preserve">, addressing local challenges through innovative engineering solutions while contributing to a robust global tech ecosystem.</w:t>
      </w:r>
    </w:p>
    <w:bookmarkEnd w:id="20"/>
    <w:bookmarkStart w:id="21" w:name="Xf4fb596bb9b1f75470181d29ef7e3a083832809"/>
    <w:p>
      <w:pPr>
        <w:pStyle w:val="Heading2"/>
      </w:pPr>
      <w:r>
        <w:t xml:space="preserve">Context: The Unique Technological Ecosystem of Kenya Nairobi</w:t>
      </w:r>
    </w:p>
    <w:p>
      <w:pPr>
        <w:pStyle w:val="FirstParagraph"/>
      </w:pPr>
      <w:r>
        <w:t xml:space="preserve">To understand the importance of a computer engineer in this specific region, one must first appreciate the unique technological landscape of</w:t>
      </w:r>
      <w:r>
        <w:t xml:space="preserve"> </w:t>
      </w:r>
      <w:r>
        <w:rPr>
          <w:bCs/>
          <w:b/>
        </w:rPr>
        <w:t xml:space="preserve">Nairobi, Kenya</w:t>
      </w:r>
      <w:r>
        <w:t xml:space="preserve">. Unlike traditional Western markets where hardware infrastructure is often mature and standardized,</w:t>
      </w:r>
      <w:r>
        <w:t xml:space="preserve"> </w:t>
      </w:r>
      <w:r>
        <w:rPr>
          <w:bCs/>
          <w:b/>
        </w:rPr>
        <w:t xml:space="preserve">Kenya Nairobi</w:t>
      </w:r>
      <w:r>
        <w:t xml:space="preserve"> </w:t>
      </w:r>
      <w:r>
        <w:t xml:space="preserve">represents a "leapfrog" economy. The region bypassed traditional landline telephony by moving directly to mobile telecommunications. This context creates a distinct set of engineering challenges and opportunities.</w:t>
      </w:r>
    </w:p>
    <w:p>
      <w:pPr>
        <w:pStyle w:val="BodyText"/>
      </w:pPr>
      <w:r>
        <w:t xml:space="preserve">The</w:t>
      </w:r>
      <w:r>
        <w:t xml:space="preserve"> </w:t>
      </w:r>
      <w:r>
        <w:rPr>
          <w:bCs/>
          <w:b/>
        </w:rPr>
        <w:t xml:space="preserve">Computer Engineer</w:t>
      </w:r>
      <w:r>
        <w:t xml:space="preserve"> </w:t>
      </w:r>
      <w:r>
        <w:t xml:space="preserve">in this environment is rarely confined to just one discipline. In</w:t>
      </w:r>
      <w:r>
        <w:t xml:space="preserve"> </w:t>
      </w:r>
      <w:r>
        <w:rPr>
          <w:bCs/>
          <w:b/>
        </w:rPr>
        <w:t xml:space="preserve">Nairobi, Kenya</w:t>
      </w:r>
      <w:r>
        <w:t xml:space="preserve">, the role is inherently multidisciplinary, blending software development with hardware integration, network security, and data infrastructure management. The demand for these professionals has skyrocketed due to the proliferation of fintech giants like M-Pesa, government initiatives under the "Digital Superhighway" project by</w:t>
      </w:r>
      <w:r>
        <w:t xml:space="preserve"> </w:t>
      </w:r>
      <w:r>
        <w:rPr>
          <w:bCs/>
          <w:b/>
        </w:rPr>
        <w:t xml:space="preserve">Kenya Nairobi</w:t>
      </w:r>
      <w:r>
        <w:t xml:space="preserve"> </w:t>
      </w:r>
      <w:r>
        <w:t xml:space="preserve">authorities, and a vibrant startup culture supported by incubators such as iHub and Nailab.</w:t>
      </w:r>
    </w:p>
    <w:bookmarkEnd w:id="21"/>
    <w:bookmarkStart w:id="24" w:name="Xfd752241a2720bf7adeacd28531fad1954208d9"/>
    <w:p>
      <w:pPr>
        <w:pStyle w:val="Heading2"/>
      </w:pPr>
      <w:r>
        <w:t xml:space="preserve">The Challenge: Bridging Infrastructure Gaps Through Engineering</w:t>
      </w:r>
    </w:p>
    <w:p>
      <w:pPr>
        <w:pStyle w:val="FirstParagraph"/>
      </w:pPr>
      <w:r>
        <w:t xml:space="preserve">The primary challenge facing technology professionals in</w:t>
      </w:r>
      <w:r>
        <w:t xml:space="preserve"> </w:t>
      </w:r>
      <w:r>
        <w:rPr>
          <w:bCs/>
          <w:b/>
        </w:rPr>
        <w:t xml:space="preserve">Nairobi, Kenya</w:t>
      </w:r>
      <w:r>
        <w:t xml:space="preserve">, is the disparity in infrastructure reliability. While internet penetration is high, issues regarding power stability (load shedding) and connectivity consistency persist. A computer engineer working in this context cannot simply write code; they must engineer resilient systems.</w:t>
      </w:r>
    </w:p>
    <w:p>
      <w:pPr>
        <w:pStyle w:val="BodyText"/>
      </w:pPr>
      <w:r>
        <w:rPr>
          <w:bCs/>
          <w:b/>
        </w:rPr>
        <w:t xml:space="preserve">Case Scenario: The AgriTech Innovation in Nairobi</w:t>
      </w:r>
    </w:p>
    <w:bookmarkStart w:id="22" w:name="problem-statement"/>
    <w:p>
      <w:pPr>
        <w:pStyle w:val="Heading3"/>
      </w:pPr>
      <w:r>
        <w:t xml:space="preserve">Problem Statement</w:t>
      </w:r>
    </w:p>
    <w:p>
      <w:pPr>
        <w:pStyle w:val="FirstParagraph"/>
      </w:pPr>
      <w:r>
        <w:t xml:space="preserve">A mid-sized</w:t>
      </w:r>
      <w:r>
        <w:t xml:space="preserve"> </w:t>
      </w:r>
      <w:r>
        <w:rPr>
          <w:iCs/>
          <w:i/>
        </w:rPr>
        <w:t xml:space="preserve">AgriTech startup based in Kenya, Nairobi</w:t>
      </w:r>
      <w:r>
        <w:t xml:space="preserve">, developed a sophisticated IoT (Internet of Things) platform designed to monitor soil moisture and weather patterns for smallholder farmers. The initial software architecture failed when deployed in rural areas due to intermittent network connectivity and lack of consistent power sources for sensors.</w:t>
      </w:r>
    </w:p>
    <w:bookmarkEnd w:id="22"/>
    <w:bookmarkStart w:id="23" w:name="the-computer-engineers-intervention"/>
    <w:p>
      <w:pPr>
        <w:pStyle w:val="Heading3"/>
      </w:pPr>
      <w:r>
        <w:t xml:space="preserve">The Computer Engineer's Intervention</w:t>
      </w:r>
    </w:p>
    <w:p>
      <w:pPr>
        <w:pStyle w:val="FirstParagraph"/>
      </w:pPr>
      <w:r>
        <w:t xml:space="preserve">A senior</w:t>
      </w:r>
      <w:r>
        <w:t xml:space="preserve"> </w:t>
      </w:r>
      <w:r>
        <w:rPr>
          <w:bCs/>
          <w:b/>
        </w:rPr>
        <w:t xml:space="preserve">Computer Engineer</w:t>
      </w:r>
      <w:r>
        <w:t xml:space="preserve"> </w:t>
      </w:r>
      <w:r>
        <w:t xml:space="preserve">stationed at the startup's headquarters in</w:t>
      </w:r>
    </w:p>
    <w:p>
      <w:pPr>
        <w:pStyle w:val="BodyText"/>
      </w:pPr>
      <w:r>
        <w:t xml:space="preserve">Nairobi, Kenya, was tasked with redesigning the system. The engineer had to consider:</w:t>
      </w:r>
    </w:p>
    <w:p>
      <w:pPr>
        <w:numPr>
          <w:ilvl w:val="0"/>
          <w:numId w:val="1001"/>
        </w:numPr>
        <w:pStyle w:val="Compact"/>
      </w:pPr>
      <w:r>
        <w:t xml:space="preserve">Low-power hardware specifications suitable for solar-powered deployment.</w:t>
      </w:r>
    </w:p>
    <w:p>
      <w:pPr>
        <w:numPr>
          <w:ilvl w:val="0"/>
          <w:numId w:val="1001"/>
        </w:numPr>
        <w:pStyle w:val="Compact"/>
      </w:pPr>
      <w:r>
        <w:t xml:space="preserve">Data compression algorithms that allow data synchronization during brief connectivity windows.</w:t>
      </w:r>
    </w:p>
    <w:p>
      <w:pPr>
        <w:numPr>
          <w:ilvl w:val="0"/>
          <w:numId w:val="1001"/>
        </w:numPr>
        <w:pStyle w:val="Compact"/>
      </w:pPr>
      <w:r>
        <w:t xml:space="preserve">Edge computing capabilities so devices could process data locally without needing constant server communication in</w:t>
      </w:r>
      <w:r>
        <w:t xml:space="preserve"> </w:t>
      </w:r>
      <w:r>
        <w:rPr>
          <w:bCs/>
          <w:b/>
        </w:rPr>
        <w:t xml:space="preserve">Kenya Nairobi</w:t>
      </w:r>
      <w:r>
        <w:t xml:space="preserve">.</w:t>
      </w:r>
    </w:p>
    <w:bookmarkEnd w:id="23"/>
    <w:bookmarkEnd w:id="24"/>
    <w:bookmarkStart w:id="25" w:name="X5a8dbdbb88cf589b77d158b22ef7249498f4ca4"/>
    <w:p>
      <w:pPr>
        <w:pStyle w:val="Heading2"/>
      </w:pPr>
      <w:r>
        <w:t xml:space="preserve">Core Competencies Required for the Computer Engineer in Kenya Nairobi</w:t>
      </w:r>
    </w:p>
    <w:p>
      <w:pPr>
        <w:pStyle w:val="FirstParagraph"/>
      </w:pPr>
      <w:r>
        <w:t xml:space="preserve">The role of the</w:t>
      </w:r>
      <w:r>
        <w:t xml:space="preserve"> </w:t>
      </w:r>
      <w:r>
        <w:rPr>
          <w:bCs/>
          <w:b/>
        </w:rPr>
        <w:t xml:space="preserve">Computer Engineer</w:t>
      </w:r>
      <w:r>
        <w:t xml:space="preserve"> </w:t>
      </w:r>
      <w:r>
        <w:t xml:space="preserve">in this region demands a specific skill set tailored to local realities. Based on analysis of job markets and successful projects in</w:t>
      </w:r>
      <w:r>
        <w:t xml:space="preserve"> </w:t>
      </w:r>
      <w:r>
        <w:rPr>
          <w:bCs/>
          <w:b/>
        </w:rPr>
        <w:t xml:space="preserve">Nairobi, Kenya</w:t>
      </w:r>
      <w:r>
        <w:t xml:space="preserve">, several key competencies stand out:</w:t>
      </w:r>
    </w:p>
    <w:p>
      <w:pPr>
        <w:numPr>
          <w:ilvl w:val="0"/>
          <w:numId w:val="1002"/>
        </w:numPr>
        <w:pStyle w:val="Compact"/>
      </w:pPr>
      <w:r>
        <w:rPr>
          <w:bCs/>
          <w:b/>
        </w:rPr>
        <w:t xml:space="preserve">Embedded Systems Programming:</w:t>
      </w:r>
      <w:r>
        <w:t xml:space="preserve"> </w:t>
      </w:r>
      <w:r>
        <w:t xml:space="preserve">With the growth of IoT in agriculture and healthcare, engineers must be proficient in C++ and Python for embedded devices.</w:t>
      </w:r>
    </w:p>
    <w:p>
      <w:pPr>
        <w:numPr>
          <w:ilvl w:val="0"/>
          <w:numId w:val="1002"/>
        </w:numPr>
        <w:pStyle w:val="Compact"/>
      </w:pPr>
      <w:r>
        <w:rPr>
          <w:bCs/>
          <w:b/>
        </w:rPr>
        <w:t xml:space="preserve">Network Architecture Design:</w:t>
      </w:r>
      <w:r>
        <w:t xml:space="preserve"> </w:t>
      </w:r>
      <w:r>
        <w:t xml:space="preserve">Engineers must design robust network topologies that account for the specific bandwidth limitations found in parts of</w:t>
      </w:r>
      <w:r>
        <w:t xml:space="preserve"> </w:t>
      </w:r>
      <w:r>
        <w:rPr>
          <w:iCs/>
          <w:i/>
        </w:rPr>
        <w:t xml:space="preserve">Nairobi, Kenya</w:t>
      </w:r>
      <w:r>
        <w:t xml:space="preserve">.</w:t>
      </w:r>
    </w:p>
    <w:p>
      <w:pPr>
        <w:numPr>
          <w:ilvl w:val="0"/>
          <w:numId w:val="1002"/>
        </w:numPr>
        <w:pStyle w:val="Compact"/>
      </w:pPr>
      <w:r>
        <w:rPr>
          <w:bCs/>
          <w:b/>
        </w:rPr>
        <w:t xml:space="preserve">Fintech Integration:</w:t>
      </w:r>
      <w:r>
        <w:t xml:space="preserve"> </w:t>
      </w:r>
      <w:r>
        <w:t xml:space="preserve">Given the dominance of mobile money, understanding APIs related to payment gateways (like Safaricom's M-Pesa API) is crucial for software engineers operating in this ecosystem.</w:t>
      </w:r>
    </w:p>
    <w:p>
      <w:pPr>
        <w:numPr>
          <w:ilvl w:val="0"/>
          <w:numId w:val="1002"/>
        </w:numPr>
        <w:pStyle w:val="Compact"/>
      </w:pPr>
      <w:r>
        <w:t xml:space="preserve">Problem-Solving Under Constraints: The ability to innovate with limited resources is a hallmark of engineering excellence in</w:t>
      </w:r>
      <w:r>
        <w:t xml:space="preserve"> </w:t>
      </w:r>
      <w:r>
        <w:rPr>
          <w:bCs/>
          <w:b/>
        </w:rPr>
        <w:t xml:space="preserve">Kenya Nairobi</w:t>
      </w:r>
      <w:r>
        <w:t xml:space="preserve">.</w:t>
      </w:r>
    </w:p>
    <w:bookmarkEnd w:id="25"/>
    <w:bookmarkStart w:id="26" w:name="economic-and-social-impact"/>
    <w:p>
      <w:pPr>
        <w:pStyle w:val="Heading2"/>
      </w:pPr>
      <w:r>
        <w:t xml:space="preserve">Economic and Social Impact</w:t>
      </w:r>
    </w:p>
    <w:p>
      <w:pPr>
        <w:pStyle w:val="FirstParagraph"/>
      </w:pPr>
      <w:r>
        <w:t xml:space="preserve">The contribution of computer engineers extends beyond mere technical fixes; they are agents of economic growth. In</w:t>
      </w:r>
      <w:r>
        <w:t xml:space="preserve"> </w:t>
      </w:r>
      <w:r>
        <w:rPr>
          <w:iCs/>
          <w:i/>
        </w:rPr>
        <w:t xml:space="preserve">Nairobi, Kenya</w:t>
      </w:r>
      <w:r>
        <w:t xml:space="preserve">, computer engineers create jobs not only within their immediate organizations but also by fostering an environment where tech entrepreneurship thrives. By maintaining secure, reliable systems for banks and insurance companies headquartered in the CBD and Westlands districts of</w:t>
      </w:r>
      <w:r>
        <w:t xml:space="preserve"> </w:t>
      </w:r>
      <w:r>
        <w:rPr>
          <w:bCs/>
          <w:b/>
        </w:rPr>
        <w:t xml:space="preserve">Nairobi, Kenya</w:t>
      </w:r>
      <w:r>
        <w:t xml:space="preserve">, these professionals ensure the stability of one of Africa's most dynamic economies.</w:t>
      </w:r>
    </w:p>
    <w:p>
      <w:pPr>
        <w:pStyle w:val="BodyText"/>
      </w:pPr>
      <w:r>
        <w:t xml:space="preserve">Furthermore, computer engineers play a pivotal role in education technology. Projects aimed at bringing coding education to underserved areas rely heavily on engineers who can build lightweight educational software that runs on low-end devices—a common constraint in many parts of</w:t>
      </w:r>
      <w:r>
        <w:t xml:space="preserve"> </w:t>
      </w:r>
      <w:r>
        <w:rPr>
          <w:bCs/>
          <w:b/>
        </w:rPr>
        <w:t xml:space="preserve">Kenya Nairobi</w:t>
      </w:r>
      <w:r>
        <w:t xml:space="preserve">.</w:t>
      </w:r>
    </w:p>
    <w:bookmarkEnd w:id="26"/>
    <w:bookmarkStart w:id="28" w:name="X905babadac2576bb8a17f2b820d56ee70016b11"/>
    <w:p>
      <w:pPr>
        <w:pStyle w:val="Heading2"/>
      </w:pPr>
      <w:r>
        <w:t xml:space="preserve">Future Outlook: Sustaining Growth in Silicon Savannah</w:t>
      </w:r>
    </w:p>
    <w:p>
      <w:pPr>
        <w:pStyle w:val="FirstParagraph"/>
      </w:pPr>
      <w:r>
        <w:t xml:space="preserve">The future for the</w:t>
      </w:r>
      <w:r>
        <w:t xml:space="preserve"> </w:t>
      </w:r>
      <w:r>
        <w:rPr>
          <w:bCs/>
          <w:b/>
        </w:rPr>
        <w:t xml:space="preserve">Computer Engineer</w:t>
      </w:r>
      <w:r>
        <w:t xml:space="preserve"> </w:t>
      </w:r>
      <w:r>
        <w:t xml:space="preserve">in</w:t>
      </w:r>
      <w:r>
        <w:t xml:space="preserve"> </w:t>
      </w:r>
      <w:r>
        <w:rPr>
          <w:iCs/>
          <w:i/>
        </w:rPr>
        <w:t xml:space="preserve">Nairobi, Kenya</w:t>
      </w:r>
      <w:r>
        <w:t xml:space="preserve">, is bright but competitive. As international tech giants continue to expand their presence in East Africa, setting up regional headquarters and data centers, the demand for local engineering talent will intensify. The government of Kenya has invested heavily in fiber optic backbone infrastructure and special economic zones designed to attract foreign investment.</w:t>
      </w:r>
    </w:p>
    <w:p>
      <w:pPr>
        <w:pStyle w:val="BodyText"/>
      </w:pPr>
      <w:r>
        <w:t xml:space="preserve">However, challenges remain. There is a pressing need for continuous professional development to keep pace with rapid advancements in AI, cloud computing, and cybersecurity. Institutions in</w:t>
      </w:r>
      <w:r>
        <w:t xml:space="preserve"> </w:t>
      </w:r>
      <w:r>
        <w:rPr>
          <w:bCs/>
          <w:b/>
        </w:rPr>
        <w:t xml:space="preserve">Nairobi</w:t>
      </w:r>
      <w:r>
        <w:t xml:space="preserve"> </w:t>
      </w:r>
      <w:r>
        <w:t xml:space="preserve">are beginning to bridge this gap by updating curricula that reflect the practical needs of industry partners.</w:t>
      </w:r>
    </w:p>
    <w:bookmarkStart w:id="27" w:name="recommendations-for-stakeholders"/>
    <w:p>
      <w:pPr>
        <w:pStyle w:val="Heading3"/>
      </w:pPr>
      <w:r>
        <w:t xml:space="preserve">Recommendations for Stakeholders</w:t>
      </w:r>
    </w:p>
    <w:p>
      <w:pPr>
        <w:numPr>
          <w:ilvl w:val="0"/>
          <w:numId w:val="1003"/>
        </w:numPr>
        <w:pStyle w:val="Compact"/>
      </w:pPr>
      <w:r>
        <w:rPr>
          <w:bCs/>
          <w:b/>
        </w:rPr>
        <w:t xml:space="preserve">For Universities:</w:t>
      </w:r>
      <w:r>
        <w:t xml:space="preserve"> </w:t>
      </w:r>
      <w:r>
        <w:t xml:space="preserve">Collaborate closely with tech firms in</w:t>
      </w:r>
      <w:r>
        <w:t xml:space="preserve"> </w:t>
      </w:r>
      <w:r>
        <w:rPr>
          <w:iCs/>
          <w:i/>
        </w:rPr>
        <w:t xml:space="preserve">Kenya Nairobi</w:t>
      </w:r>
      <w:r>
        <w:t xml:space="preserve"> </w:t>
      </w:r>
      <w:r>
        <w:t xml:space="preserve">to offer internships and real-world projects.</w:t>
      </w:r>
    </w:p>
    <w:p>
      <w:pPr>
        <w:pStyle w:val="FirstParagraph"/>
      </w:pPr>
      <w:r>
        <w:t xml:space="preserve">In conclusion, the</w:t>
      </w:r>
      <w:r>
        <w:t xml:space="preserve"> </w:t>
      </w:r>
      <w:r>
        <w:rPr>
          <w:bCs/>
          <w:b/>
        </w:rPr>
        <w:t xml:space="preserve">Computer Engineer</w:t>
      </w:r>
      <w:r>
        <w:t xml:space="preserve"> </w:t>
      </w:r>
      <w:r>
        <w:t xml:space="preserve">is an indispensable asset to the technological infrastructure of</w:t>
      </w:r>
      <w:r>
        <w:t xml:space="preserve"> </w:t>
      </w:r>
      <w:r>
        <w:rPr>
          <w:bCs/>
          <w:b/>
        </w:rPr>
        <w:t xml:space="preserve">Nairobi, Kenya</w:t>
      </w:r>
      <w:r>
        <w:t xml:space="preserve">. From optimizing mobile payment systems to deploying smart agricultural sensors, their work directly impacts millions of lives. As</w:t>
      </w:r>
      <w:r>
        <w:t xml:space="preserve"> </w:t>
      </w:r>
      <w:r>
        <w:rPr>
          <w:iCs/>
          <w:i/>
        </w:rPr>
        <w:t xml:space="preserve">Kenya Nairobi</w:t>
      </w:r>
      <w:r>
        <w:t xml:space="preserve"> </w:t>
      </w:r>
      <w:r>
        <w:t xml:space="preserve">continues to assert its position on the global tech map, investing in these professionals will remain a strategic imperative for sustained innovation and economic resilience.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Nairobi, Kenya</dc:title>
  <dc:creator/>
  <dc:language>en</dc:language>
  <cp:keywords/>
  <dcterms:created xsi:type="dcterms:W3CDTF">2026-07-29T07:08:27Z</dcterms:created>
  <dcterms:modified xsi:type="dcterms:W3CDTF">2026-07-29T07:08:27Z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