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Driving</w:t>
      </w:r>
      <w:r>
        <w:t xml:space="preserve"> </w:t>
      </w:r>
      <w:r>
        <w:t xml:space="preserve">Sustainable</w:t>
      </w:r>
      <w:r>
        <w:t xml:space="preserve"> </w:t>
      </w:r>
      <w:r>
        <w:t xml:space="preserve">Industrial</w:t>
      </w:r>
      <w:r>
        <w:t xml:space="preserve"> </w:t>
      </w:r>
      <w:r>
        <w:t xml:space="preserve">Development</w:t>
      </w:r>
    </w:p>
    <w:bookmarkStart w:id="29" w:name="X932ff48af9c229785459104eda42d769a7999f8"/>
    <w:p>
      <w:pPr>
        <w:pStyle w:val="Heading1"/>
      </w:pPr>
      <w:r>
        <w:t xml:space="preserve">The Role of the Mechanical Engineer in Senegal Dakar: Driving Sustainable Industrial Development</w:t>
      </w:r>
    </w:p>
    <w:p>
      <w:pPr>
        <w:pStyle w:val="FirstParagraph"/>
      </w:pPr>
      <w:r>
        <w:rPr>
          <w:bCs/>
          <w:b/>
        </w:rPr>
        <w:t xml:space="preserve">Abstract</w:t>
      </w:r>
    </w:p>
    <w:p>
      <w:pPr>
        <w:pStyle w:val="BodyText"/>
      </w:pPr>
      <w:r>
        <w:t xml:space="preserve">This paper examines the critical and evolving role of the</w:t>
      </w:r>
      <w:r>
        <w:t xml:space="preserve"> </w:t>
      </w:r>
      <w:r>
        <w:rPr>
          <w:bCs/>
          <w:b/>
        </w:rPr>
        <w:t xml:space="preserve">Mechanical Engineer</w:t>
      </w:r>
      <w:r>
        <w:t xml:space="preserve"> </w:t>
      </w:r>
      <w:r>
        <w:t xml:space="preserve">within the specific socio-economic and industrial context of</w:t>
      </w:r>
      <w:r>
        <w:t xml:space="preserve"> </w:t>
      </w:r>
      <w:r>
        <w:rPr>
          <w:bCs/>
          <w:b/>
        </w:rPr>
        <w:t xml:space="preserve">Senegal Dakar</w:t>
      </w:r>
      <w:r>
        <w:t xml:space="preserve">. As a key hub for West African commerce, Dakar faces unique challenges regarding energy efficiency, infrastructure maintenance, and sustainable manufacturing. This document argues that the modern mechanical engineer is not merely a technical practitioner but a pivotal agent of economic resilience and environmental stewardship in the region. By analyzing current industrial trends in</w:t>
      </w:r>
      <w:r>
        <w:t xml:space="preserve"> </w:t>
      </w:r>
      <w:r>
        <w:rPr>
          <w:bCs/>
          <w:b/>
        </w:rPr>
        <w:t xml:space="preserve">Senegal Dakar</w:t>
      </w:r>
      <w:r>
        <w:t xml:space="preserve">, such as port logistics optimization, renewable energy integration, and water desalination technologies, we highlight how specialized engineering solutions are driving national progress. The paper concludes with recommendations for educational reform and policy support to empower mechanical engineers to meet the demands of a rapidly modernizing economy.</w:t>
      </w:r>
    </w:p>
    <w:p>
      <w:r>
        <w:pict>
          <v:rect style="width:0;height:1.5pt" o:hralign="center" o:hrstd="t" o:hr="t"/>
        </w:pict>
      </w:r>
    </w:p>
    <w:bookmarkStart w:id="20" w:name="introduction"/>
    <w:p>
      <w:pPr>
        <w:pStyle w:val="Heading2"/>
      </w:pPr>
      <w:r>
        <w:t xml:space="preserve">1. Introduction</w:t>
      </w:r>
    </w:p>
    <w:p>
      <w:pPr>
        <w:pStyle w:val="FirstParagraph"/>
      </w:pPr>
      <w:r>
        <w:t xml:space="preserve">In the dynamic landscape of West Africa,</w:t>
      </w:r>
      <w:r>
        <w:t xml:space="preserve"> </w:t>
      </w:r>
      <w:r>
        <w:rPr>
          <w:bCs/>
          <w:b/>
        </w:rPr>
        <w:t xml:space="preserve">Senegal Dakar</w:t>
      </w:r>
      <w:r>
        <w:t xml:space="preserve"> </w:t>
      </w:r>
      <w:r>
        <w:t xml:space="preserve">stands as an economic powerhouse and a strategic gateway to the continent. However, this rapid urbanization and industrial growth bring forth complex engineering challenges that require sophisticated solutions. At the heart of addressing these challenges is the professional expertise of the</w:t>
      </w:r>
      <w:r>
        <w:t xml:space="preserve"> </w:t>
      </w:r>
      <w:r>
        <w:rPr>
          <w:bCs/>
          <w:b/>
        </w:rPr>
        <w:t xml:space="preserve">Mechanical Engineer</w:t>
      </w:r>
      <w:r>
        <w:t xml:space="preserve">. Historically viewed through a narrow lens of maintenance and fabrication, the scope of mechanical engineering in</w:t>
      </w:r>
      <w:r>
        <w:t xml:space="preserve"> </w:t>
      </w:r>
      <w:r>
        <w:rPr>
          <w:bCs/>
          <w:b/>
        </w:rPr>
        <w:t xml:space="preserve">Senegal Dakar</w:t>
      </w:r>
      <w:r>
        <w:t xml:space="preserve"> </w:t>
      </w:r>
      <w:r>
        <w:t xml:space="preserve">has expanded significantly to encompass thermodynamics, fluid mechanics, materials science, and sustainable design.</w:t>
      </w:r>
    </w:p>
    <w:p>
      <w:pPr>
        <w:pStyle w:val="BodyText"/>
      </w:pPr>
      <w:r>
        <w:t xml:space="preserve">This paper aims to explore how mechanical engineers are adapting their skills to meet the specific needs of</w:t>
      </w:r>
      <w:r>
        <w:t xml:space="preserve"> </w:t>
      </w:r>
      <w:r>
        <w:rPr>
          <w:bCs/>
          <w:b/>
        </w:rPr>
        <w:t xml:space="preserve">Senegal Dakar</w:t>
      </w:r>
      <w:r>
        <w:t xml:space="preserve">. It posits that the effective application of mechanical engineering principles is essential for overcoming infrastructure bottlenecks, enhancing energy security, and fostering a green economy. As global pressures mount for sustainable development, the intersection of traditional mechanical expertise and modern ecological imperatives creates a fertile ground for innovation in this vibrant Senegalese city.</w:t>
      </w:r>
    </w:p>
    <w:bookmarkEnd w:id="20"/>
    <w:bookmarkStart w:id="21" w:name="X66e03272e3dfd99a4032ed86d80312e6e1bcd40"/>
    <w:p>
      <w:pPr>
        <w:pStyle w:val="Heading2"/>
      </w:pPr>
      <w:r>
        <w:t xml:space="preserve">2. The Contextual Landscape of</w:t>
      </w:r>
      <w:r>
        <w:t xml:space="preserve"> </w:t>
      </w:r>
      <w:r>
        <w:rPr>
          <w:bCs/>
          <w:b/>
        </w:rPr>
        <w:t xml:space="preserve">Senegal Dakar</w:t>
      </w:r>
    </w:p>
    <w:p>
      <w:pPr>
        <w:pStyle w:val="FirstParagraph"/>
      </w:pPr>
      <w:r>
        <w:t xml:space="preserve">To understand the necessity of specialized engineering interventions, one must first appreciate the unique environmental and economic conditions of</w:t>
      </w:r>
      <w:r>
        <w:t xml:space="preserve"> </w:t>
      </w:r>
      <w:r>
        <w:rPr>
          <w:bCs/>
          <w:b/>
        </w:rPr>
        <w:t xml:space="preserve">Senegal Dakar</w:t>
      </w:r>
      <w:r>
        <w:t xml:space="preserve">. As a coastal metropolis, the city is susceptible to climate change impacts, including rising sea levels and increased salinity, which severely affect infrastructure longevity. Furthermore, as a major port city handling a significant portion of West African transshipment traffic, the efficiency of logistics and transportation systems is paramount.</w:t>
      </w:r>
    </w:p>
    <w:p>
      <w:pPr>
        <w:pStyle w:val="BodyText"/>
      </w:pPr>
      <w:r>
        <w:t xml:space="preserve">The industrial sector in</w:t>
      </w:r>
      <w:r>
        <w:t xml:space="preserve"> </w:t>
      </w:r>
      <w:r>
        <w:rPr>
          <w:bCs/>
          <w:b/>
        </w:rPr>
        <w:t xml:space="preserve">Senegal Dakar</w:t>
      </w:r>
      <w:r>
        <w:t xml:space="preserve"> </w:t>
      </w:r>
      <w:r>
        <w:t xml:space="preserve">is undergoing a transformation. Traditional industries such as food processing and textiles are modernizing, while new sectors focused on energy and construction are emerging. This transition demands a workforce capable of integrating advanced machinery with sustainable practices. The</w:t>
      </w:r>
      <w:r>
        <w:t xml:space="preserve"> </w:t>
      </w:r>
      <w:r>
        <w:rPr>
          <w:bCs/>
          <w:b/>
        </w:rPr>
        <w:t xml:space="preserve">Mechanical Engineer</w:t>
      </w:r>
      <w:r>
        <w:t xml:space="preserve">, therefore, operates at the crossroads of these developments, tasked with ensuring that industrial growth does not come at the expense of environmental stability or resource depletion.</w:t>
      </w:r>
    </w:p>
    <w:bookmarkEnd w:id="21"/>
    <w:bookmarkStart w:id="25" w:name="X6a7251c73c3a8ea34504aefff99ff3865cd7326"/>
    <w:p>
      <w:pPr>
        <w:pStyle w:val="Heading2"/>
      </w:pPr>
      <w:r>
        <w:t xml:space="preserve">3. Key Areas of Mechanical Engineering Intervention</w:t>
      </w:r>
    </w:p>
    <w:bookmarkStart w:id="22" w:name="Xded55278d4610f45d5f0744929447b8f6351789"/>
    <w:p>
      <w:pPr>
        <w:pStyle w:val="Heading3"/>
      </w:pPr>
      <w:r>
        <w:t xml:space="preserve">3.1 Energy Efficiency and Renewable Integration</w:t>
      </w:r>
    </w:p>
    <w:p>
      <w:pPr>
        <w:pStyle w:val="FirstParagraph"/>
      </w:pPr>
      <w:r>
        <w:t xml:space="preserve">One of the most pressing issues for</w:t>
      </w:r>
      <w:r>
        <w:t xml:space="preserve"> </w:t>
      </w:r>
      <w:r>
        <w:rPr>
          <w:bCs/>
          <w:b/>
        </w:rPr>
        <w:t xml:space="preserve">Senegal Dakar</w:t>
      </w:r>
      <w:r>
        <w:t xml:space="preserve"> </w:t>
      </w:r>
      <w:r>
        <w:t xml:space="preserve">is energy security. While Senegal has made strides in power generation, ensuring efficient distribution and utilization remains a challenge. Mechanical engineers play a crucial role in optimizing thermal power plants, which currently form the backbone of the country’s energy mix. By implementing advanced control systems and improving turbine efficiencies, engineers can reduce fuel consumption and lower carbon emissions.</w:t>
      </w:r>
    </w:p>
    <w:p>
      <w:pPr>
        <w:pStyle w:val="BodyText"/>
      </w:pPr>
      <w:r>
        <w:t xml:space="preserve">Moreover, there is a growing push toward renewable energy sources in</w:t>
      </w:r>
      <w:r>
        <w:t xml:space="preserve"> </w:t>
      </w:r>
      <w:r>
        <w:rPr>
          <w:bCs/>
          <w:b/>
        </w:rPr>
        <w:t xml:space="preserve">Senegal Dakar</w:t>
      </w:r>
      <w:r>
        <w:t xml:space="preserve">, particularly solar and wind. Mechanical engineers are instrumental in designing the mechanical components of wind turbines and solar thermal systems. Their expertise ensures that these systems are robust enough to withstand the harsh coastal climate while maintaining high operational efficiency. The integration of hybrid energy systems requires a deep understanding of thermodynamics and fluid dynamics, areas where mechanical engineers excel.</w:t>
      </w:r>
    </w:p>
    <w:bookmarkEnd w:id="22"/>
    <w:bookmarkStart w:id="23" w:name="water-desalination-and-management"/>
    <w:p>
      <w:pPr>
        <w:pStyle w:val="Heading3"/>
      </w:pPr>
      <w:r>
        <w:t xml:space="preserve">3.2 Water Desalination and Management</w:t>
      </w:r>
    </w:p>
    <w:p>
      <w:pPr>
        <w:pStyle w:val="FirstParagraph"/>
      </w:pPr>
      <w:r>
        <w:t xml:space="preserve">Water scarcity is a critical concern for</w:t>
      </w:r>
      <w:r>
        <w:t xml:space="preserve"> </w:t>
      </w:r>
      <w:r>
        <w:rPr>
          <w:bCs/>
          <w:b/>
        </w:rPr>
        <w:t xml:space="preserve">Senegal Dakar</w:t>
      </w:r>
      <w:r>
        <w:t xml:space="preserve">. The city’s reliance on groundwater has led to salinization issues, making the exploration of alternative water sources imperative. Mechanical engineers are at the forefront of designing and maintaining desalination plants that utilize reverse osmosis and multi-stage flash distillation technologies. These systems require precise mechanical design to handle high-pressure operations and corrosive environments.</w:t>
      </w:r>
    </w:p>
    <w:p>
      <w:pPr>
        <w:pStyle w:val="BodyText"/>
      </w:pPr>
      <w:r>
        <w:t xml:space="preserve">Additionally, mechanical engineers contribute to urban water management by optimizing pumping stations, pipeline networks, and wastewater treatment facilities. In</w:t>
      </w:r>
      <w:r>
        <w:t xml:space="preserve"> </w:t>
      </w:r>
      <w:r>
        <w:rPr>
          <w:bCs/>
          <w:b/>
        </w:rPr>
        <w:t xml:space="preserve">Senegal Dakar</w:t>
      </w:r>
      <w:r>
        <w:t xml:space="preserve">, where rapid urbanization strains existing infrastructure, the ability of engineers to design scalable and resilient water systems is vital for public health and industrial continuity.</w:t>
      </w:r>
    </w:p>
    <w:bookmarkEnd w:id="23"/>
    <w:bookmarkStart w:id="24" w:name="Xa0da7de566c3da128d17b536e824867f2d29187"/>
    <w:p>
      <w:pPr>
        <w:pStyle w:val="Heading3"/>
      </w:pPr>
      <w:r>
        <w:t xml:space="preserve">3.3 Port Logistics and Heavy Machinery Optimization</w:t>
      </w:r>
    </w:p>
    <w:p>
      <w:pPr>
        <w:pStyle w:val="FirstParagraph"/>
      </w:pPr>
      <w:r>
        <w:t xml:space="preserve">The port of</w:t>
      </w:r>
      <w:r>
        <w:t xml:space="preserve"> </w:t>
      </w:r>
      <w:r>
        <w:rPr>
          <w:bCs/>
          <w:b/>
        </w:rPr>
        <w:t xml:space="preserve">Dakar</w:t>
      </w:r>
      <w:r>
        <w:t xml:space="preserve"> </w:t>
      </w:r>
      <w:r>
        <w:t xml:space="preserve">is a strategic asset for West Africa. Ensuring its competitiveness requires constant upgrades to handling equipment, such as cranes, conveyors, and heavy transport vehicles. Mechanical engineers are responsible for the lifecycle management of this machinery, from initial design specifications to maintenance strategies.</w:t>
      </w:r>
    </w:p>
    <w:p>
      <w:pPr>
        <w:pStyle w:val="BodyText"/>
      </w:pPr>
      <w:r>
        <w:t xml:space="preserve">Predictive maintenance technologies, driven by mechanical engineering principles and IoT sensors, allow for real-time monitoring of equipment health. This approach minimizes downtime and reduces operational costs in</w:t>
      </w:r>
      <w:r>
        <w:t xml:space="preserve"> </w:t>
      </w:r>
      <w:r>
        <w:rPr>
          <w:bCs/>
          <w:b/>
        </w:rPr>
        <w:t xml:space="preserve">Senegal Dakar</w:t>
      </w:r>
      <w:r>
        <w:t xml:space="preserve">. Furthermore, engineers are working on retrofitting older machinery with energy-efficient components, aligning port operations with global environmental standards.</w:t>
      </w:r>
    </w:p>
    <w:bookmarkEnd w:id="24"/>
    <w:bookmarkEnd w:id="25"/>
    <w:bookmarkStart w:id="26" w:name="X9f25761b5f625999a743cb05b9da31b9ac45d11"/>
    <w:p>
      <w:pPr>
        <w:pStyle w:val="Heading2"/>
      </w:pPr>
      <w:r>
        <w:t xml:space="preserve">4. Challenges and Opportunities for Mechanical Engineers</w:t>
      </w:r>
    </w:p>
    <w:p>
      <w:pPr>
        <w:pStyle w:val="FirstParagraph"/>
      </w:pPr>
      <w:r>
        <w:t xml:space="preserve">Despite the clear demand for engineering solutions, mechanical engineers in</w:t>
      </w:r>
      <w:r>
        <w:t xml:space="preserve"> </w:t>
      </w:r>
      <w:r>
        <w:rPr>
          <w:bCs/>
          <w:b/>
        </w:rPr>
        <w:t xml:space="preserve">Senegal Dakar</w:t>
      </w:r>
      <w:r>
        <w:t xml:space="preserve"> </w:t>
      </w:r>
      <w:r>
        <w:t xml:space="preserve">face several challenges. These include limited access to cutting-edge technology, a gap between academic training and industry needs, and resource constraints. However, these challenges also present significant opportunities.</w:t>
      </w:r>
    </w:p>
    <w:p>
      <w:pPr>
        <w:pStyle w:val="BodyText"/>
      </w:pPr>
      <w:r>
        <w:t xml:space="preserve">The push for local content development encourages the adoption of indigenous engineering solutions. Mechanical engineers are increasingly called upon to innovate using locally available materials and labor, fostering economic resilience. Additionally, international partnerships and knowledge transfer programs are bridging the skills gap, providing engineers in</w:t>
      </w:r>
      <w:r>
        <w:t xml:space="preserve"> </w:t>
      </w:r>
      <w:r>
        <w:rPr>
          <w:bCs/>
          <w:b/>
        </w:rPr>
        <w:t xml:space="preserve">Senegal Dakar</w:t>
      </w:r>
      <w:r>
        <w:t xml:space="preserve"> </w:t>
      </w:r>
      <w:r>
        <w:t xml:space="preserve">with exposure to global best practices.</w:t>
      </w:r>
    </w:p>
    <w:bookmarkEnd w:id="26"/>
    <w:bookmarkStart w:id="27" w:name="recommendations-for-future-development"/>
    <w:p>
      <w:pPr>
        <w:pStyle w:val="Heading2"/>
      </w:pPr>
      <w:r>
        <w:t xml:space="preserve">5. Recommendations for Future Development</w:t>
      </w:r>
    </w:p>
    <w:p>
      <w:pPr>
        <w:pStyle w:val="FirstParagraph"/>
      </w:pPr>
      <w:r>
        <w:t xml:space="preserve">To fully harness the potential of mechanical engineering in</w:t>
      </w:r>
      <w:r>
        <w:t xml:space="preserve"> </w:t>
      </w:r>
      <w:r>
        <w:rPr>
          <w:bCs/>
          <w:b/>
        </w:rPr>
        <w:t xml:space="preserve">Senegal Dakar</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in</w:t>
      </w:r>
      <w:r>
        <w:t xml:space="preserve"> </w:t>
      </w:r>
      <w:r>
        <w:rPr>
          <w:bCs/>
          <w:b/>
        </w:rPr>
        <w:t xml:space="preserve">Dakar</w:t>
      </w:r>
      <w:r>
        <w:t xml:space="preserve"> </w:t>
      </w:r>
      <w:r>
        <w:t xml:space="preserve">should update curricula to include more practical, industry-aligned modules on renewable energy, automation, and sustainable design.</w:t>
      </w:r>
    </w:p>
    <w:p>
      <w:pPr>
        <w:numPr>
          <w:ilvl w:val="0"/>
          <w:numId w:val="1001"/>
        </w:numPr>
        <w:pStyle w:val="Compact"/>
      </w:pPr>
      <w:r>
        <w:rPr>
          <w:bCs/>
          <w:b/>
        </w:rPr>
        <w:t xml:space="preserve">Promotion of R&amp;D:</w:t>
      </w:r>
      <w:r>
        <w:t xml:space="preserve"> </w:t>
      </w:r>
      <w:r>
        <w:t xml:space="preserve">Increased investment in research and development will enable mechanical engineers to create tailored solutions for local challenges.</w:t>
      </w:r>
    </w:p>
    <w:p>
      <w:pPr>
        <w:numPr>
          <w:ilvl w:val="0"/>
          <w:numId w:val="1001"/>
        </w:numPr>
        <w:pStyle w:val="Compact"/>
      </w:pPr>
      <w:r>
        <w:rPr>
          <w:bCs/>
          <w:b/>
        </w:rPr>
        <w:t xml:space="preserve">Professional Collaboration:</w:t>
      </w:r>
      <w:r>
        <w:t xml:space="preserve"> </w:t>
      </w:r>
      <w:r>
        <w:t xml:space="preserve">Strengthening ties between professional engineering bodies, government agencies, and private industry will facilitate knowledge sharing and standardization.</w:t>
      </w:r>
    </w:p>
    <w:bookmarkEnd w:id="27"/>
    <w:bookmarkStart w:id="28" w:name="conclusion"/>
    <w:p>
      <w:pPr>
        <w:pStyle w:val="Heading2"/>
      </w:pPr>
      <w:r>
        <w:t xml:space="preserve">6. Conclusion</w:t>
      </w:r>
    </w:p>
    <w:p>
      <w:pPr>
        <w:pStyle w:val="FirstParagraph"/>
      </w:pPr>
      <w:r>
        <w:t xml:space="preserve">The</w:t>
      </w:r>
      <w:r>
        <w:t xml:space="preserve"> </w:t>
      </w:r>
      <w:r>
        <w:rPr>
          <w:bCs/>
          <w:b/>
        </w:rPr>
        <w:t xml:space="preserve">Mechanical Engineer</w:t>
      </w:r>
      <w:r>
        <w:t xml:space="preserve"> </w:t>
      </w:r>
      <w:r>
        <w:t xml:space="preserve">is an indispensable asset in the development trajectory of</w:t>
      </w:r>
      <w:r>
        <w:t xml:space="preserve"> </w:t>
      </w:r>
      <w:r>
        <w:rPr>
          <w:bCs/>
          <w:b/>
        </w:rPr>
        <w:t xml:space="preserve">Senegal Dakar</w:t>
      </w:r>
      <w:r>
        <w:t xml:space="preserve">. From ensuring energy efficiency to managing water resources and optimizing port logistics, their contributions are foundational to the city’s sustainability and economic viability. As</w:t>
      </w:r>
      <w:r>
        <w:t xml:space="preserve"> </w:t>
      </w:r>
      <w:r>
        <w:rPr>
          <w:bCs/>
          <w:b/>
        </w:rPr>
        <w:t xml:space="preserve">Senegal Dakar</w:t>
      </w:r>
      <w:r>
        <w:t xml:space="preserve"> </w:t>
      </w:r>
      <w:r>
        <w:t xml:space="preserve">continues to grow, it is imperative that stakeholders recognize the strategic importance of this profession. By investing in education, technology, and collaboration, we can empower mechanical engineers to drive a new era of innovation and resilience in West Africa. The future of</w:t>
      </w:r>
      <w:r>
        <w:t xml:space="preserve"> </w:t>
      </w:r>
      <w:r>
        <w:rPr>
          <w:bCs/>
          <w:b/>
        </w:rPr>
        <w:t xml:space="preserve">Senegal Dakar</w:t>
      </w:r>
      <w:r>
        <w:t xml:space="preserve"> </w:t>
      </w:r>
      <w:r>
        <w:t xml:space="preserve">depends not just on infrastructure construction, but on the intelligent application of engineering expertise to solve complex human and environmental challenges.</w:t>
      </w:r>
    </w:p>
    <w:p>
      <w:r>
        <w:pict>
          <v:rect style="width:0;height:1.5pt" o:hralign="center" o:hrstd="t" o:hr="t"/>
        </w:pict>
      </w:r>
    </w:p>
    <w:p>
      <w:pPr>
        <w:pStyle w:val="FirstParagraph"/>
      </w:pPr>
      <w:r>
        <w:rPr>
          <w:iCs/>
          <w:i/>
        </w:rPr>
        <w:t xml:space="preserve">Keywords: Mechanical Engineer, Senegal Dakar, Sustainable Development, Industrial Engineering, Energy Efficiency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Senegal Dakar: Driving Sustainable Industrial Development</dc:title>
  <dc:creator/>
  <dc:language>en</dc:language>
  <cp:keywords/>
  <dcterms:created xsi:type="dcterms:W3CDTF">2026-07-29T07:39:23Z</dcterms:created>
  <dcterms:modified xsi:type="dcterms:W3CDTF">2026-07-29T07:39:23Z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