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Modernization</w:t>
      </w:r>
    </w:p>
    <w:bookmarkStart w:id="29" w:name="X0c9da3672b9be353894323e92ef9df3ec2d7aa7"/>
    <w:p>
      <w:pPr>
        <w:pStyle w:val="Heading1"/>
      </w:pPr>
      <w:r>
        <w:t xml:space="preserve">The Evolution and Challenges of the Police Officer in Mexico City</w:t>
      </w:r>
      <w:r>
        <w:br/>
      </w:r>
      <w:r>
        <w:t xml:space="preserve">A Strategic Framework for Modernization and Community Trust</w:t>
      </w:r>
    </w:p>
    <w:p>
      <w:pPr>
        <w:pStyle w:val="FirstParagraph"/>
      </w:pPr>
      <w:r>
        <w:rPr>
          <w:iCs/>
          <w:i/>
          <w:bCs/>
          <w:b/>
        </w:rPr>
        <w:t xml:space="preserve">Abstract</w:t>
      </w:r>
    </w:p>
    <w:p>
      <w:pPr>
        <w:pStyle w:val="BodyText"/>
      </w:pPr>
      <w:r>
        <w:t xml:space="preserve">This paper examines the critical transformation required for the role of the Police Officer within Mexico Mexico City. As one of the most densely populated urban centers in North America, Mexico City faces unique security dynamics that demand a redefinition of policing strategies. This document explores the historical context, current institutional challenges, and proposed reforms necessary to restore public confidence. By focusing on specialized training, technological integration, and community-centric models, this conference paper argues that the modern Police Officer must shift from a purely enforcement-based role to one of service-oriented guardianship. The findings suggest that sustainable security in Mexico City is contingent upon holistic institutional reform rather than mere tactical adjustments.</w:t>
      </w:r>
    </w:p>
    <w:p>
      <w:pPr>
        <w:pStyle w:val="BodyText"/>
      </w:pPr>
      <w:r>
        <w:rPr>
          <w:iCs/>
          <w:i/>
          <w:bCs/>
          <w:b/>
        </w:rPr>
        <w:t xml:space="preserve">Keywords:</w:t>
      </w:r>
      <w:r>
        <w:t xml:space="preserve"> </w:t>
      </w:r>
      <w:r>
        <w:t xml:space="preserve">Police Officer, Mexico City, Public Security, Institutional Reform, Community Policing</w:t>
      </w:r>
    </w:p>
    <w:bookmarkStart w:id="20" w:name="i.-introduction"/>
    <w:p>
      <w:pPr>
        <w:pStyle w:val="Heading2"/>
      </w:pPr>
      <w:r>
        <w:t xml:space="preserve">I. Introduction</w:t>
      </w:r>
    </w:p>
    <w:p>
      <w:pPr>
        <w:pStyle w:val="FirstParagraph"/>
      </w:pPr>
      <w:r>
        <w:t xml:space="preserve">The urban landscape of Mexico Mexico City presents a complex paradox: it is an economic and cultural hub that simultaneously grapples with significant public safety challenges. At the heart of this issue lies the figure of the Police Officer. For decades, law enforcement in this metropolis has been scrutinized for issues ranging from corruption to inefficiency, creating a profound disconnect between citizens and security institutions. However, the narrative is shifting. The contemporary Police Officer in Mexico City is no longer just an enforcer of laws but a pivotal agent in social cohesion and urban stability.</w:t>
      </w:r>
    </w:p>
    <w:p>
      <w:pPr>
        <w:pStyle w:val="BodyText"/>
      </w:pPr>
      <w:r>
        <w:t xml:space="preserve">This conference paper aims to dissect the multifaceted role of the Police Officer within the specific socio-political context of Mexico City. It posits that effective policing cannot be achieved through isolated measures but requires a systemic overhaul that addresses recruitment, training, accountability, and community engagement. As authorities in Mexico City strive to implement new security architectures, understanding the on-the-ground realities faced by each Police Officer is essential for policy makers.</w:t>
      </w:r>
    </w:p>
    <w:bookmarkEnd w:id="20"/>
    <w:bookmarkStart w:id="21" w:name="X25b94a61087df3ada21a55add6bb6331baa414b"/>
    <w:p>
      <w:pPr>
        <w:pStyle w:val="Heading2"/>
      </w:pPr>
      <w:r>
        <w:t xml:space="preserve">II. Historical Context and Institutional Crisis</w:t>
      </w:r>
    </w:p>
    <w:p>
      <w:pPr>
        <w:pStyle w:val="FirstParagraph"/>
      </w:pPr>
      <w:r>
        <w:t xml:space="preserve">To understand the present state of policing in Mexico City, one must acknowledge its historical trajectory. The transition from a centralized federal model to a more decentralized municipal approach has created structural fragmentation. For many years, the image of the Police Officer was tarnished by systemic corruption and lack of professionalization. This legacy has resulted in deep-seated mistrust among the residents of Mexico City.</w:t>
      </w:r>
    </w:p>
    <w:p>
      <w:pPr>
        <w:pStyle w:val="BodyText"/>
      </w:pPr>
      <w:r>
        <w:t xml:space="preserve">However, recent legislative changes have attempted to consolidate security efforts under unified municipal commands. Despite these administrative shifts, the operational challenges remain formidable. The Police Officer in Mexico City often operates with limited resources, facing high-risk situations without adequate support or clear strategic direction. This paper highlights that the crisis is not merely about budget allocations but about restoring the moral and professional integrity of every individual serving as a Police Officer.</w:t>
      </w:r>
    </w:p>
    <w:bookmarkEnd w:id="21"/>
    <w:bookmarkStart w:id="24" w:name="Xe2476e2af2d1f2319aceeaefaea1ec4fa3424bf"/>
    <w:p>
      <w:pPr>
        <w:pStyle w:val="Heading2"/>
      </w:pPr>
      <w:r>
        <w:t xml:space="preserve">III. The New Profile of the Police Officer in Mexico City</w:t>
      </w:r>
    </w:p>
    <w:p>
      <w:pPr>
        <w:pStyle w:val="FirstParagraph"/>
      </w:pPr>
      <w:r>
        <w:t xml:space="preserve">The modernization agenda requires a redefinition of the ideal profile for a Police Officer. In traditional models, physical strength and obedience were prioritized over critical thinking and ethical conduct. In contrast, the emerging framework for Mexico City emphasizes emotional intelligence, legal knowledge, and conflict resolution skills.</w:t>
      </w:r>
    </w:p>
    <w:bookmarkStart w:id="22" w:name="a.-specialized-training-programs"/>
    <w:p>
      <w:pPr>
        <w:pStyle w:val="Heading3"/>
      </w:pPr>
      <w:r>
        <w:t xml:space="preserve">A. Specialized Training Programs</w:t>
      </w:r>
    </w:p>
    <w:p>
      <w:pPr>
        <w:pStyle w:val="FirstParagraph"/>
      </w:pPr>
      <w:r>
        <w:t xml:space="preserve">A cornerstone of this transformation is the implementation of rigorous training academies specifically designed for police forces in Mexico City. These programs must go beyond basic firearms training to include modules on human rights, gender-based violence prevention, and de-escalation techniques. For a Police Officer to be effective in diverse neighborhoods across Mexico City, they must possess cultural competence and the ability to navigate complex social dynamics.</w:t>
      </w:r>
    </w:p>
    <w:bookmarkEnd w:id="22"/>
    <w:bookmarkStart w:id="23" w:name="b.-technological-integration"/>
    <w:p>
      <w:pPr>
        <w:pStyle w:val="Heading3"/>
      </w:pPr>
      <w:r>
        <w:t xml:space="preserve">B. Technological Integration</w:t>
      </w:r>
    </w:p>
    <w:p>
      <w:pPr>
        <w:pStyle w:val="FirstParagraph"/>
      </w:pPr>
      <w:r>
        <w:t xml:space="preserve">The role of the Police Officer is increasingly supported by technology. In Mexico City, the integration of data analytics, real-time communication systems, and surveillance technologies can enhance operational efficiency. However, technology must be viewed as an enabler rather than a replacement for human judgment. The Police Officer remains the central decision-maker in dynamic situations, using data to inform patrol routes and resource allocation while maintaining a visible presence on the streets.</w:t>
      </w:r>
    </w:p>
    <w:bookmarkEnd w:id="23"/>
    <w:bookmarkEnd w:id="24"/>
    <w:bookmarkStart w:id="25" w:name="X0b318deeed1a3e34efc3205dcdbaf0f6fa5a57e"/>
    <w:p>
      <w:pPr>
        <w:pStyle w:val="Heading2"/>
      </w:pPr>
      <w:r>
        <w:t xml:space="preserve">IV. Community Policing: Building Trust from the Ground Up</w:t>
      </w:r>
    </w:p>
    <w:p>
      <w:pPr>
        <w:pStyle w:val="FirstParagraph"/>
      </w:pPr>
      <w:r>
        <w:t xml:space="preserve">The most significant challenge facing law enforcement in Mexico City is the erosion of public trust. The concept of community policing offers a viable pathway to rehabilitation. This approach requires every Police Officer to engage proactively with local residents, fostering partnerships rather than adversarial relationships.</w:t>
      </w:r>
    </w:p>
    <w:p>
      <w:pPr>
        <w:pStyle w:val="BodyText"/>
      </w:pPr>
      <w:r>
        <w:t xml:space="preserve">In neighborhoods across Mexico City, successful pilot programs have demonstrated that when Police Officers participate in neighborhood assemblies and address local concerns directly, crime rates tend to decrease. This is not merely about visibility; it is about accountability. When the community perceives the Police Officer as an accessible and responsive figure, reporting crimes increases, which in turn provides law enforcement with better intelligence.</w:t>
      </w:r>
    </w:p>
    <w:bookmarkEnd w:id="25"/>
    <w:bookmarkStart w:id="26" w:name="v.-challenges-and-future-directions"/>
    <w:p>
      <w:pPr>
        <w:pStyle w:val="Heading2"/>
      </w:pPr>
      <w:r>
        <w:t xml:space="preserve">V. Challenges and Future Directions</w:t>
      </w:r>
    </w:p>
    <w:p>
      <w:pPr>
        <w:pStyle w:val="FirstParagraph"/>
      </w:pPr>
      <w:r>
        <w:t xml:space="preserve">Despite progress, numerous obstacles remain. Political volatility in Mexico City can disrupt long-term security strategies if leadership changes frequently. Furthermore, the integration of newly recruited Police Officers into existing structures must be managed carefully to prevent corruption from permeating new ranks.</w:t>
      </w:r>
    </w:p>
    <w:p>
      <w:pPr>
        <w:pStyle w:val="BodyText"/>
      </w:pPr>
      <w:r>
        <w:t xml:space="preserve">This paper recommends three key strategies for future development:</w:t>
      </w:r>
    </w:p>
    <w:p>
      <w:pPr>
        <w:numPr>
          <w:ilvl w:val="0"/>
          <w:numId w:val="1001"/>
        </w:numPr>
        <w:pStyle w:val="Compact"/>
      </w:pPr>
      <w:r>
        <w:rPr>
          <w:bCs/>
          <w:b/>
        </w:rPr>
        <w:t xml:space="preserve">Career Longevity and Benefits:</w:t>
      </w:r>
      <w:r>
        <w:t xml:space="preserve"> </w:t>
      </w:r>
      <w:r>
        <w:t xml:space="preserve">Improving salary structures and career paths for the Police Officer to reduce turnover and incentivize professional growth.</w:t>
      </w:r>
    </w:p>
    <w:p>
      <w:pPr>
        <w:numPr>
          <w:ilvl w:val="0"/>
          <w:numId w:val="1001"/>
        </w:numPr>
        <w:pStyle w:val="Compact"/>
      </w:pPr>
      <w:r>
        <w:rPr>
          <w:bCs/>
          <w:b/>
        </w:rPr>
        <w:t xml:space="preserve">Mental Health Support:</w:t>
      </w:r>
      <w:r>
        <w:t xml:space="preserve"> </w:t>
      </w:r>
      <w:r>
        <w:t xml:space="preserve">Recognizing the psychological toll of policing in a high-stress environment like Mexico City, institutions must provide robust mental health resources for officers.</w:t>
      </w:r>
    </w:p>
    <w:p>
      <w:pPr>
        <w:numPr>
          <w:ilvl w:val="0"/>
          <w:numId w:val="1001"/>
        </w:numPr>
        <w:pStyle w:val="Compact"/>
      </w:pPr>
      <w:r>
        <w:rPr>
          <w:bCs/>
          <w:b/>
        </w:rPr>
        <w:t xml:space="preserve">Rigorous Vetting Processes:</w:t>
      </w:r>
      <w:r>
        <w:t xml:space="preserve"> </w:t>
      </w:r>
      <w:r>
        <w:t xml:space="preserve">Strengthening background checks and continuous monitoring to ensure that only candidates with strong ethical foundations become Police Officers.</w:t>
      </w:r>
    </w:p>
    <w:bookmarkEnd w:id="26"/>
    <w:bookmarkStart w:id="27" w:name="v.-conclusion"/>
    <w:p>
      <w:pPr>
        <w:pStyle w:val="Heading2"/>
      </w:pPr>
      <w:r>
        <w:t xml:space="preserve">V. Conclusion</w:t>
      </w:r>
    </w:p>
    <w:p>
      <w:pPr>
        <w:pStyle w:val="FirstParagraph"/>
      </w:pPr>
      <w:r>
        <w:t xml:space="preserve">The transformation of the police force in Mexico City is not merely an administrative task; it is a societal imperative. The role of the Police Officer has evolved from that of a distant authority figure to a community partner essential for urban peace. By investing in comprehensive training, leveraging technology responsibly, and prioritizing community trust, Mexico City can forge a new era of public security.</w:t>
      </w:r>
    </w:p>
    <w:p>
      <w:pPr>
        <w:pStyle w:val="BodyText"/>
      </w:pPr>
      <w:r>
        <w:t xml:space="preserve">This conference paper asserts that the success of these initiatives depends on sustained commitment from government leaders, civil society, and the Police Officers themselves. The future safety of Mexico City lies in empowering its Police Officer corps to act with integrity, competence, and compassion. Only through such a holistic approach can Mexico City hope to achieve sustainable security and restore faith in its institutions.</w:t>
      </w:r>
    </w:p>
    <w:bookmarkEnd w:id="27"/>
    <w:bookmarkStart w:id="28" w:name="references"/>
    <w:p>
      <w:pPr>
        <w:pStyle w:val="Heading2"/>
      </w:pPr>
      <w:r>
        <w:t xml:space="preserve">References</w:t>
      </w:r>
    </w:p>
    <w:p>
      <w:pPr>
        <w:pStyle w:val="FirstParagraph"/>
      </w:pPr>
      <w:r>
        <w:rPr>
          <w:iCs/>
          <w:i/>
        </w:rPr>
        <w:t xml:space="preserve">(Note: References would typically be listed here in APA or Chicago style for a formal academic submission.)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the Police Officer in Mexico City: A Strategic Framework for Modernization</dc:title>
  <dc:creator/>
  <dc:language>en</dc:language>
  <cp:keywords/>
  <dcterms:created xsi:type="dcterms:W3CDTF">2026-07-29T16:25:47Z</dcterms:created>
  <dcterms:modified xsi:type="dcterms:W3CDTF">2026-07-29T16:25:47Z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