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Aerospace</w:t>
      </w:r>
      <w:r>
        <w:t xml:space="preserve"> </w:t>
      </w:r>
      <w:r>
        <w:t xml:space="preserve">Engineer</w:t>
      </w:r>
      <w:r>
        <w:t xml:space="preserve"> </w:t>
      </w:r>
      <w:r>
        <w:t xml:space="preserve">in</w:t>
      </w:r>
      <w:r>
        <w:t xml:space="preserve"> </w:t>
      </w:r>
      <w:r>
        <w:t xml:space="preserve">China</w:t>
      </w:r>
      <w:r>
        <w:t xml:space="preserve"> </w:t>
      </w:r>
      <w:r>
        <w:t xml:space="preserve">Beijing</w:t>
      </w:r>
    </w:p>
    <w:bookmarkStart w:id="25" w:name="X160bc18c017e728dce9f646ea7196c96c0e036f"/>
    <w:p>
      <w:pPr>
        <w:pStyle w:val="Heading1"/>
      </w:pPr>
      <w:r>
        <w:t xml:space="preserve">Cover Letter for Aerospace Engineer Position in China Beijing</w:t>
      </w:r>
    </w:p>
    <w:p>
      <w:pPr>
        <w:pStyle w:val="FirstParagraph"/>
      </w:pPr>
      <w:r>
        <w:rPr>
          <w:bCs/>
          <w:b/>
        </w:rPr>
        <w:t xml:space="preserve">John Doe</w:t>
      </w:r>
      <w:r>
        <w:br/>
      </w:r>
      <w:r>
        <w:t xml:space="preserve">Shanghai, China</w:t>
      </w:r>
      <w:r>
        <w:br/>
      </w:r>
      <w:r>
        <w:t xml:space="preserve">john.doe@example.com | +86-123-4567-890</w:t>
      </w:r>
      <w:r>
        <w:br/>
      </w:r>
      <w:r>
        <w:t xml:space="preserve">[LinkedIn Profile] | [Portfolio Website]</w:t>
      </w:r>
    </w:p>
    <w:p>
      <w:pPr>
        <w:pStyle w:val="BodyText"/>
      </w:pPr>
      <w:r>
        <w:t xml:space="preserve">October 25, 2023</w:t>
      </w:r>
    </w:p>
    <w:p>
      <w:pPr>
        <w:pStyle w:val="BodyText"/>
      </w:pPr>
      <w:r>
        <w:t xml:space="preserve">Dear Hiring Manager,</w:t>
      </w:r>
    </w:p>
    <w:p>
      <w:pPr>
        <w:pStyle w:val="BodyText"/>
      </w:pPr>
      <w:r>
        <w:t xml:space="preserve">I am writing to express my enthusiastic interest in the Aerospace Engineer position at a leading organization in China Beijing. As a highly motivated and technically proficient aerospace engineer with a deep passion for advancing cutting-edge technologies, I am eager to contribute my expertise to the dynamic aerospace industry in one of the world’s most innovative regions. This opportunity aligns perfectly with my career goals, and I am confident that my academic background, professional experience, and commitment to excellence make me a strong candidate for this role.</w:t>
      </w:r>
    </w:p>
    <w:bookmarkStart w:id="20" w:name="X5dd2c201b9462fc2b1394a13fcf70e95d059c2b"/>
    <w:p>
      <w:pPr>
        <w:pStyle w:val="Heading2"/>
      </w:pPr>
      <w:r>
        <w:t xml:space="preserve">Why Aerospace Engineer? A Commitment to Innovation</w:t>
      </w:r>
    </w:p>
    <w:p>
      <w:pPr>
        <w:pStyle w:val="FirstParagraph"/>
      </w:pPr>
      <w:r>
        <w:t xml:space="preserve">The field of aerospace engineering has always fascinated me. From the moment I first studied the principles of aerodynamics and propulsion systems in university, I was captivated by the challenge of designing and optimizing aircraft and spacecraft that push the boundaries of human capability. As an Aerospace Engineer, my work has focused on solving complex problems related to flight mechanics, materials science, and system integration. Over the past decade, I have honed my skills through hands-on projects in both academic and industrial settings, including roles at [Previous Company Name] and [Research Institution], where I contributed to the development of next-generation propulsion systems and satellite technologies.</w:t>
      </w:r>
    </w:p>
    <w:p>
      <w:pPr>
        <w:pStyle w:val="BodyText"/>
      </w:pPr>
      <w:r>
        <w:t xml:space="preserve">One of my most rewarding experiences was leading a team to design a lightweight composite material for aircraft fuselages, which reduced fuel consumption by 12% while maintaining structural integrity. This project not only reinforced my technical expertise but also highlighted the importance of interdisciplinary collaboration in aerospace engineering. I am particularly drawn to the opportunity to work on large-scale projects in China Beijing, where the government’s investment in space exploration and aviation technology creates a fertile ground for innovation.</w:t>
      </w:r>
    </w:p>
    <w:bookmarkEnd w:id="20"/>
    <w:bookmarkStart w:id="21" w:name="Xea893123af9db66a71cf4d7276da351d3c4978f"/>
    <w:p>
      <w:pPr>
        <w:pStyle w:val="Heading2"/>
      </w:pPr>
      <w:r>
        <w:t xml:space="preserve">Why China Beijing? A Hub of Aerospace Excellence</w:t>
      </w:r>
    </w:p>
    <w:p>
      <w:pPr>
        <w:pStyle w:val="FirstParagraph"/>
      </w:pPr>
      <w:r>
        <w:t xml:space="preserve">China Beijing has long been recognized as a global leader in aerospace research and development. Home to institutions such as the China Academy of Space Technology (CAST) and the Chinese Academy of Sciences, the city is at the forefront of advancements in satellite technology, rocket propulsion, and commercial aviation. The recent success of missions like Chang’e 5 and the BeiDou Navigation Satellite System underscores Beijing’s pivotal role in shaping the future of space exploration. As an Aerospace Engineer with a strong interest in international collaboration, I am eager to contribute to this vibrant ecosystem.</w:t>
      </w:r>
    </w:p>
    <w:p>
      <w:pPr>
        <w:pStyle w:val="BodyText"/>
      </w:pPr>
      <w:r>
        <w:t xml:space="preserve">Moreover, Beijing’s strategic location and access to world-class facilities make it an ideal base for tackling the challenges of modern aerospace engineering. The city’s emphasis on sustainable aviation solutions and its growing partnerships with global aerospace firms present unique opportunities to work on projects that have a lasting impact. I am particularly inspired by the Chinese government’s vision for a “Space Superpower,” and I am excited about the prospect of playing a role in realizing this ambition.</w:t>
      </w:r>
    </w:p>
    <w:bookmarkEnd w:id="21"/>
    <w:bookmarkStart w:id="22" w:name="X39a86f463d9bf661b8587eabaa095c829691a7f"/>
    <w:p>
      <w:pPr>
        <w:pStyle w:val="Heading2"/>
      </w:pPr>
      <w:r>
        <w:t xml:space="preserve">Technical Expertise and Professional Achievements</w:t>
      </w:r>
    </w:p>
    <w:p>
      <w:pPr>
        <w:pStyle w:val="FirstParagraph"/>
      </w:pPr>
      <w:r>
        <w:t xml:space="preserve">My career as an Aerospace Engineer has been defined by a commitment to precision, creativity, and problem-solving. I hold a Master’s degree in Aerospace Engineering from [University Name], where I specialized in aerodynamic design and computational fluid dynamics (CFD). My thesis on optimizing winglet configurations for commercial aircraft earned recognition at the International Conference on Aerospace Technologies, and it laid the foundation for my professional work.</w:t>
      </w:r>
    </w:p>
    <w:p>
      <w:pPr>
        <w:pStyle w:val="BodyText"/>
      </w:pPr>
      <w:r>
        <w:t xml:space="preserve">In my current role at [Current Company], I have been responsible for conducting simulations and testing to improve the efficiency of jet engines. This includes using advanced software like ANSYS and MATLAB to model complex systems and analyze performance data. Additionally, I have collaborated with cross-functional teams to integrate new technologies into aircraft designs, ensuring compliance with international safety standards.</w:t>
      </w:r>
    </w:p>
    <w:p>
      <w:pPr>
        <w:pStyle w:val="BodyText"/>
      </w:pPr>
      <w:r>
        <w:t xml:space="preserve">My ability to translate theoretical knowledge into practical solutions has been further strengthened by my participation in industry certifications such as the Professional Engineer (PE) license and FAA Part 147 training. These credentials have enabled me to work on projects ranging from small unmanned aerial vehicles (UAVs) to large-scale commercial aircraft, providing me with a well-rounded perspective on aerospace engineering challenges.</w:t>
      </w:r>
    </w:p>
    <w:bookmarkEnd w:id="22"/>
    <w:bookmarkStart w:id="23" w:name="X18cd1c21875db18c9230ee35687f9c17bab292f"/>
    <w:p>
      <w:pPr>
        <w:pStyle w:val="Heading2"/>
      </w:pPr>
      <w:r>
        <w:t xml:space="preserve">Adapting to China Beijing’s Aerospace Landscape</w:t>
      </w:r>
    </w:p>
    <w:p>
      <w:pPr>
        <w:pStyle w:val="FirstParagraph"/>
      </w:pPr>
      <w:r>
        <w:t xml:space="preserve">While my experience has primarily been in [Country/Region], I have always maintained a strong interest in the aerospace sector of China. The rapid advancements in Beijing’s space program, particularly its focus on lunar exploration and satellite constellations, have inspired me to explore opportunities in this region. I am confident that my technical skills and adaptability will allow me to seamlessly integrate into your team and contribute to ongoing projects.</w:t>
      </w:r>
    </w:p>
    <w:p>
      <w:pPr>
        <w:pStyle w:val="BodyText"/>
      </w:pPr>
      <w:r>
        <w:t xml:space="preserve">I am also eager to immerse myself in the cultural and professional environment of China Beijing. The city’s blend of traditional values and modern innovation resonates with my own work ethic, which emphasizes perseverance, collaboration, and a relentless pursuit of excellence. I believe that working in this dynamic setting will not only enhance my technical capabilities but also broaden my understanding of global aerospace trends.</w:t>
      </w:r>
    </w:p>
    <w:bookmarkEnd w:id="23"/>
    <w:bookmarkStart w:id="24" w:name="X521ccaf65d624482ebc55d5969ab14b981074d2"/>
    <w:p>
      <w:pPr>
        <w:pStyle w:val="Heading2"/>
      </w:pPr>
      <w:r>
        <w:t xml:space="preserve">Conclusion: A Shared Vision for the Future</w:t>
      </w:r>
    </w:p>
    <w:p>
      <w:pPr>
        <w:pStyle w:val="FirstParagraph"/>
      </w:pPr>
      <w:r>
        <w:t xml:space="preserve">In conclusion, I am deeply enthusiastic about the opportunity to join your organization as an Aerospace Engineer in China Beijing. My academic background, professional experience, and passion for aerospace innovation position me to make meaningful contributions to your team. I am particularly drawn to the chance to work on projects that align with China’s ambitious aerospace goals and to collaborate with a diverse group of professionals dedicated to pushing the boundaries of what is possible.</w:t>
      </w:r>
    </w:p>
    <w:p>
      <w:pPr>
        <w:pStyle w:val="BodyText"/>
      </w:pPr>
      <w:r>
        <w:t xml:space="preserve">Thank you for considering my application. I would welcome the opportunity to discuss how my skills and experiences align with your needs. I am available at your convenience for an interview and can be reached via email at john.doe@example.com or by phone at +86-123-4567-890. I look forward to the possibility of contributing to the continued success of your organization in this exciting field.</w:t>
      </w:r>
    </w:p>
    <w:p>
      <w:pPr>
        <w:pStyle w:val="BodyText"/>
      </w:pPr>
      <w:r>
        <w:t xml:space="preserve">Sincerely,</w:t>
      </w:r>
      <w:r>
        <w:br/>
      </w:r>
      <w: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Aerospace Engineer in China Beijing</dc:title>
  <dc:creator/>
  <cp:keywords/>
  <dcterms:created xsi:type="dcterms:W3CDTF">2026-07-21T06:02:18Z</dcterms:created>
  <dcterms:modified xsi:type="dcterms:W3CDTF">2026-07-21T06:02:18Z</dcterms:modified>
</cp:coreProperties>
</file>

<file path=docProps/custom.xml><?xml version="1.0" encoding="utf-8"?>
<Properties xmlns="http://schemas.openxmlformats.org/officeDocument/2006/custom-properties" xmlns:vt="http://schemas.openxmlformats.org/officeDocument/2006/docPropsVTypes"/>
</file>