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Automotive</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5"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Dear Hiring Team at [Company Name],</w:t>
      </w:r>
    </w:p>
    <w:p>
      <w:pPr>
        <w:pStyle w:val="BodyText"/>
      </w:pPr>
      <w:r>
        <w:t xml:space="preserve">I am writing to express my enthusiastic interest in the Automotive Engineer position at your esteemed organization. As a highly motivated and experienced professional with a deep passion for automotive innovation, I am eager to contribute my expertise to the dynamic environment of Saudi Arabia Jeddah. This opportunity aligns perfectly with my career goals and technical skills, and I am confident that my background in automotive engineering will allow me to make meaningful contributions to your team.</w:t>
      </w:r>
    </w:p>
    <w:bookmarkStart w:id="20" w:name="X1daa850b15291a60b36fc7b111d707541c568d3"/>
    <w:p>
      <w:pPr>
        <w:pStyle w:val="Heading2"/>
      </w:pPr>
      <w:r>
        <w:t xml:space="preserve">Why Automotive Engineer? A Career of Precision and Innovation</w:t>
      </w:r>
    </w:p>
    <w:p>
      <w:pPr>
        <w:pStyle w:val="FirstParagraph"/>
      </w:pPr>
      <w:r>
        <w:t xml:space="preserve">As an Automotive Engineer, my career has been driven by a commitment to excellence, innovation, and the relentless pursuit of efficiency in vehicle design and performance. With [X years] of hands-on experience in automotive systems development, I have honed my ability to conceptualize, prototype, and optimize vehicles that meet evolving industry standards. My work has spanned a wide range of responsibilities, including but not limited to:</w:t>
      </w:r>
    </w:p>
    <w:p>
      <w:pPr>
        <w:numPr>
          <w:ilvl w:val="0"/>
          <w:numId w:val="1001"/>
        </w:numPr>
        <w:pStyle w:val="Compact"/>
      </w:pPr>
      <w:r>
        <w:t xml:space="preserve">Designing and testing automotive components using advanced CAD software.</w:t>
      </w:r>
    </w:p>
    <w:p>
      <w:pPr>
        <w:numPr>
          <w:ilvl w:val="0"/>
          <w:numId w:val="1001"/>
        </w:numPr>
        <w:pStyle w:val="Compact"/>
      </w:pPr>
      <w:r>
        <w:t xml:space="preserve">Collaborating with cross-functional teams to develop sustainable and high-performance vehicle solutions.</w:t>
      </w:r>
    </w:p>
    <w:p>
      <w:pPr>
        <w:numPr>
          <w:ilvl w:val="0"/>
          <w:numId w:val="1001"/>
        </w:numPr>
        <w:pStyle w:val="Compact"/>
      </w:pPr>
      <w:r>
        <w:t xml:space="preserve">Conducting rigorous analysis of mechanical systems to ensure safety, reliability, and compliance with global regulations.</w:t>
      </w:r>
    </w:p>
    <w:p>
      <w:pPr>
        <w:numPr>
          <w:ilvl w:val="0"/>
          <w:numId w:val="1001"/>
        </w:numPr>
        <w:pStyle w:val="Compact"/>
      </w:pPr>
      <w:r>
        <w:t xml:space="preserve">Staying ahead of industry trends by integrating emerging technologies such as electric vehicles (EVs), hybrid systems, and autonomous driving features.</w:t>
      </w:r>
    </w:p>
    <w:p>
      <w:pPr>
        <w:pStyle w:val="FirstParagraph"/>
      </w:pPr>
      <w:r>
        <w:t xml:space="preserve">The automotive industry is undergoing a transformative phase, and I have dedicated myself to staying at the forefront of these advancements. Whether it’s optimizing fuel efficiency or enhancing driver safety, my work has always been guided by a vision of creating vehicles that are not only functional but also environmentally responsible and technologically superior.</w:t>
      </w:r>
    </w:p>
    <w:bookmarkEnd w:id="20"/>
    <w:bookmarkStart w:id="21" w:name="Xe40fe41f07097aeda0f71c45cad74be0752ddc9"/>
    <w:p>
      <w:pPr>
        <w:pStyle w:val="Heading2"/>
      </w:pPr>
      <w:r>
        <w:t xml:space="preserve">Saudi Arabia Jeddah: A Hub for Automotive Innovation</w:t>
      </w:r>
    </w:p>
    <w:p>
      <w:pPr>
        <w:pStyle w:val="FirstParagraph"/>
      </w:pPr>
      <w:r>
        <w:t xml:space="preserve">Saudi Arabia, particularly Jeddah, represents a unique and exciting opportunity for automotive engineers. As a city at the crossroads of tradition and modernity, Jeddah is rapidly evolving into a global hub for infrastructure development, technological innovation, and sustainable mobility solutions. The Kingdom’s Vision 2030 initiative has accelerated investments in transportation systems, smart cities, and renewable energy—creating an ecosystem where automotive engineers like myself can thrive.</w:t>
      </w:r>
    </w:p>
    <w:p>
      <w:pPr>
        <w:pStyle w:val="BodyText"/>
      </w:pPr>
      <w:r>
        <w:t xml:space="preserve">Working in Saudi Arabia Jeddah would allow me to contribute to projects that align with the country’s ambitious goals while gaining exposure to cutting-edge technologies and diverse engineering challenges. I am particularly drawn to the region’s focus on reducing carbon emissions and promoting green mobility, which resonates deeply with my professional values. My technical expertise, combined with a strong understanding of international standards, positions me to support your organization in meeting these objectives.</w:t>
      </w:r>
    </w:p>
    <w:bookmarkEnd w:id="21"/>
    <w:bookmarkStart w:id="22" w:name="why-i-am-the-right-fit-for-your-team"/>
    <w:p>
      <w:pPr>
        <w:pStyle w:val="Heading2"/>
      </w:pPr>
      <w:r>
        <w:t xml:space="preserve">Why I Am the Right Fit for Your Team</w:t>
      </w:r>
    </w:p>
    <w:p>
      <w:pPr>
        <w:pStyle w:val="FirstParagraph"/>
      </w:pPr>
      <w:r>
        <w:t xml:space="preserve">My career as an Automotive Engineer has been defined by a combination of technical proficiency, problem-solving acumen, and a collaborative mindset. I have consistently demonstrated the ability to deliver results in fast-paced environments, whether by troubleshooting complex mechanical systems or leading teams through product development cycles. My experience includes working on projects that span automotive manufacturing, vehicle diagnostics, and sustainable design solutions—skills that are directly applicable to the needs of your organization.</w:t>
      </w:r>
    </w:p>
    <w:p>
      <w:pPr>
        <w:pStyle w:val="BodyText"/>
      </w:pPr>
      <w:r>
        <w:t xml:space="preserve">What sets me apart is my adaptability and cultural awareness. Having worked with diverse teams across multiple regions, I am accustomed to navigating different professional environments while maintaining a focus on quality and efficiency. In Saudi Arabia Jeddah, I aim to leverage my technical expertise to support local initiatives that drive innovation in the automotive sector. My ability to communicate effectively in English and my eagerness to learn about the unique challenges of the Middle Eastern market further strengthen my candidacy.</w:t>
      </w:r>
    </w:p>
    <w:bookmarkEnd w:id="22"/>
    <w:bookmarkStart w:id="23" w:name="X588ce05f63c235d6416920233cd0a47c81103c9"/>
    <w:p>
      <w:pPr>
        <w:pStyle w:val="Heading2"/>
      </w:pPr>
      <w:r>
        <w:t xml:space="preserve">A Commitment to Excellence in Saudi Arabia Jeddah</w:t>
      </w:r>
    </w:p>
    <w:p>
      <w:pPr>
        <w:pStyle w:val="FirstParagraph"/>
      </w:pPr>
      <w:r>
        <w:t xml:space="preserve">I am particularly excited about the opportunity to contribute to the automotive industry in Saudi Arabia Jeddah, a region that is poised for significant growth. The city’s strategic location and economic diversification efforts present a wealth of opportunities for engineers who are passionate about shaping the future of mobility. I am eager to bring my experience in vehicle systems, project management, and sustainable design to your team while learning from the expertise of professionals in this vibrant market.</w:t>
      </w:r>
    </w:p>
    <w:p>
      <w:pPr>
        <w:pStyle w:val="BodyText"/>
      </w:pPr>
      <w:r>
        <w:t xml:space="preserve">Furthermore, I am committed to aligning my work with the values of your organization. Whether it’s through developing cost-effective solutions, adhering to strict safety standards, or fostering a culture of innovation, I strive to exceed expectations at every stage. My proactive approach and dedication to continuous learning ensure that I remain a valuable asset to any team.</w:t>
      </w:r>
    </w:p>
    <w:bookmarkEnd w:id="23"/>
    <w:bookmarkStart w:id="24" w:name="conclusion"/>
    <w:p>
      <w:pPr>
        <w:pStyle w:val="Heading2"/>
      </w:pPr>
      <w:r>
        <w:t xml:space="preserve">Conclusion</w:t>
      </w:r>
    </w:p>
    <w:p>
      <w:pPr>
        <w:pStyle w:val="FirstParagraph"/>
      </w:pPr>
      <w:r>
        <w:t xml:space="preserve">In conclusion, I am confident that my background as an Automotive Engineer, coupled with my enthusiasm for working in Saudi Arabia Jeddah, makes me an ideal candidate for this role. I would be honored to contribute to your organization’s mission of advancing automotive technology and sustainability. Thank you for considering my application. I look forward to the opportunity to discuss how I can support your team’s goals and collaborate on impactful projects in this dynamic region.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Automotive Engineer in Saudi Arabia Jeddah</dc:title>
  <dc:creator/>
  <dc:language>en</dc:language>
  <cp:keywords/>
  <dcterms:created xsi:type="dcterms:W3CDTF">2026-07-23T14:51:15Z</dcterms:created>
  <dcterms:modified xsi:type="dcterms:W3CDTF">2026-07-23T14:51:15Z</dcterms:modified>
</cp:coreProperties>
</file>

<file path=docProps/custom.xml><?xml version="1.0" encoding="utf-8"?>
<Properties xmlns="http://schemas.openxmlformats.org/officeDocument/2006/custom-properties" xmlns:vt="http://schemas.openxmlformats.org/officeDocument/2006/docPropsVTypes"/>
</file>