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Xc9d913aeab577525634816b839ccc576d1f4655"/>
    <w:p>
      <w:pPr>
        <w:pStyle w:val="Heading1"/>
      </w:pPr>
      <w:r>
        <w:t xml:space="preserve">Cover Letter for Chef Position in Nigeria Abuja</w:t>
      </w:r>
    </w:p>
    <w:p>
      <w:pPr>
        <w:pStyle w:val="FirstParagraph"/>
      </w:pPr>
      <w:r>
        <w:t xml:space="preserve">Dear [Hiring Manager's Name],</w:t>
      </w:r>
    </w:p>
    <w:p>
      <w:pPr>
        <w:pStyle w:val="BodyText"/>
      </w:pPr>
      <w:r>
        <w:t xml:space="preserve">I am writing to express my enthusiastic interest in the Chef position at your esteemed establishment in Nigeria Abuja. As a passionate and experienced culinary professional, I am eager to bring my expertise, creativity, and dedication to your kitchen while contributing to the vibrant gastronomic landscape of Abuja. With a deep understanding of both international and local cuisines, I am confident that my skills align perfectly with the demands of this role in Nigeria’s capital city.</w:t>
      </w:r>
    </w:p>
    <w:bookmarkStart w:id="20" w:name="X2d3767a23bc8f5dd4971837864e59827c8ef483"/>
    <w:p>
      <w:pPr>
        <w:pStyle w:val="Heading2"/>
      </w:pPr>
      <w:r>
        <w:t xml:space="preserve">Professional Background and Culinary Expertise</w:t>
      </w:r>
    </w:p>
    <w:p>
      <w:pPr>
        <w:pStyle w:val="FirstParagraph"/>
      </w:pPr>
      <w:r>
        <w:t xml:space="preserve">With over [X years] of experience in the culinary industry, I have honed my craft through rigorous training, hands-on leadership roles, and a commitment to excellence. My journey as a Chef has taken me through diverse kitchens, from high-end restaurants to fast-paced catering environments, where I have developed a versatile skill set that includes menu development, food safety standards, team management, and innovative cooking techniques. In Nigeria Abuja’s dynamic culinary scene, I am particularly excited about the opportunity to blend global culinary trends with the rich flavors of Nigerian cuisine.</w:t>
      </w:r>
    </w:p>
    <w:p>
      <w:pPr>
        <w:pStyle w:val="BodyText"/>
      </w:pPr>
      <w:r>
        <w:t xml:space="preserve">One of my core strengths is my ability to create menus that reflect both cultural authenticity and modern innovation. For instance, while working as a Head Chef at [Previous Restaurant/Institution Name], I introduced a fusion menu that combined traditional West African ingredients with European cooking methods, resulting in a 30% increase in customer satisfaction scores. This experience taught me the importance of adaptability and creativity—qualities I believe are essential for thriving in Nigeria’s ever-evolving food industry.</w:t>
      </w:r>
    </w:p>
    <w:bookmarkEnd w:id="20"/>
    <w:bookmarkStart w:id="21" w:name="X9ecc437775d0368a8544a9a9667b9c3c1553216"/>
    <w:p>
      <w:pPr>
        <w:pStyle w:val="Heading2"/>
      </w:pPr>
      <w:r>
        <w:t xml:space="preserve">Understanding of Nigeria Abuja’s Culinary Landscape</w:t>
      </w:r>
    </w:p>
    <w:p>
      <w:pPr>
        <w:pStyle w:val="FirstParagraph"/>
      </w:pPr>
      <w:r>
        <w:t xml:space="preserve">Abuja, as the political and cultural hub of Nigeria, is a melting pot of regional cuisines. The city’s diverse population includes people from all over the country and beyond, creating a unique demand for authentic yet accessible dishes. As a Chef with a strong foundation in Nigerian culinary traditions, I am well-versed in preparing iconic dishes such as jollof rice, suya, pounded yam with egusi soup, and various regional delicacies. My goal is to ensure that the food served at your establishment not only meets the highest standards of quality but also celebrates the rich cultural heritage of Nigeria.</w:t>
      </w:r>
    </w:p>
    <w:p>
      <w:pPr>
        <w:pStyle w:val="BodyText"/>
      </w:pPr>
      <w:r>
        <w:t xml:space="preserve">Moreover, I recognize that Abuja’s food scene is evolving rapidly, with a growing appetite for healthy dining options and sustainable practices. In my previous roles, I have prioritized sourcing locally grown produce and minimizing food waste through careful planning and creative use of ingredients. This aligns with the values of many modern restaurants in Nigeria Abuja, where sustainability and community engagement are becoming increasingly important.</w:t>
      </w:r>
    </w:p>
    <w:bookmarkEnd w:id="21"/>
    <w:bookmarkStart w:id="22" w:name="commitment-to-excellence-and-teamwork"/>
    <w:p>
      <w:pPr>
        <w:pStyle w:val="Heading2"/>
      </w:pPr>
      <w:r>
        <w:t xml:space="preserve">Commitment to Excellence and Teamwork</w:t>
      </w:r>
    </w:p>
    <w:p>
      <w:pPr>
        <w:pStyle w:val="FirstParagraph"/>
      </w:pPr>
      <w:r>
        <w:t xml:space="preserve">As a Chef, I understand that success is not solely about individual talent but also about fostering a collaborative environment. My leadership style emphasizes clear communication, mutual respect, and a shared commitment to excellence. In my previous position at [Previous Restaurant/Institution Name], I led a team of 15 chefs and kitchen staff, implementing standardized operating procedures that reduced preparation time by 20% while maintaining the quality of each dish. This experience has taught me the importance of balancing efficiency with creativity in a fast-paced kitchen.</w:t>
      </w:r>
    </w:p>
    <w:p>
      <w:pPr>
        <w:pStyle w:val="BodyText"/>
      </w:pPr>
      <w:r>
        <w:t xml:space="preserve">I am also deeply committed to professional development. I have completed certifications in food safety (e.g., HACCP) and regularly attend workshops on emerging culinary trends, such as plant-based cooking and molecular gastronomy. These efforts ensure that I stay at the forefront of the industry while bringing fresh ideas to your kitchen. In Nigeria Abuja, where competition is fierce and customer expectations are high, this dedication to growth is essential for maintaining a competitive edge.</w:t>
      </w:r>
    </w:p>
    <w:bookmarkEnd w:id="22"/>
    <w:bookmarkStart w:id="23" w:name="why-nigeria-abuja"/>
    <w:p>
      <w:pPr>
        <w:pStyle w:val="Heading2"/>
      </w:pPr>
      <w:r>
        <w:t xml:space="preserve">Why Nigeria Abuja?</w:t>
      </w:r>
    </w:p>
    <w:p>
      <w:pPr>
        <w:pStyle w:val="FirstParagraph"/>
      </w:pPr>
      <w:r>
        <w:t xml:space="preserve">Nigeria Abuja offers a unique opportunity for chefs who are passionate about creating meaningful connections through food. The city’s growing population, expanding hospitality sector, and cultural diversity make it an exciting place to build a career. I am particularly drawn to the chance to contribute to the development of a restaurant that not only serves exceptional food but also becomes a cultural landmark in Abuja.</w:t>
      </w:r>
    </w:p>
    <w:p>
      <w:pPr>
        <w:pStyle w:val="BodyText"/>
      </w:pPr>
      <w:r>
        <w:t xml:space="preserve">My experience working in multicultural environments has prepared me to navigate the challenges and opportunities of Abuja’s culinary scene. Whether it’s crafting dishes that cater to international visitors or honoring traditional Nigerian flavors, I am committed to delivering an unforgettable dining experience. I believe that food is a universal language, and I am eager to use my skills to bring people together through shared meals.</w:t>
      </w:r>
    </w:p>
    <w:bookmarkEnd w:id="23"/>
    <w:bookmarkStart w:id="24" w:name="conclusion"/>
    <w:p>
      <w:pPr>
        <w:pStyle w:val="Heading2"/>
      </w:pPr>
      <w:r>
        <w:t xml:space="preserve">Conclusion</w:t>
      </w:r>
    </w:p>
    <w:p>
      <w:pPr>
        <w:pStyle w:val="FirstParagraph"/>
      </w:pPr>
      <w:r>
        <w:t xml:space="preserve">In conclusion, I am confident that my background as a Chef, combined with my passion for Nigerian cuisine and my dedication to excellence, makes me an ideal candidate for this role in Nigeria Abuja. I would be honored to contribute to your team and help elevate the culinary reputation of your establishment. Thank you for considering my application. I look forward to the opportunity to discuss how I can support your kitchen’s goals and vision.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Nigeria Abuja</dc:title>
  <dc:creator/>
  <dc:language>en</dc:language>
  <cp:keywords/>
  <dcterms:created xsi:type="dcterms:W3CDTF">2026-07-23T10:10:55Z</dcterms:created>
  <dcterms:modified xsi:type="dcterms:W3CDTF">2026-07-23T10:10:55Z</dcterms:modified>
</cp:coreProperties>
</file>

<file path=docProps/custom.xml><?xml version="1.0" encoding="utf-8"?>
<Properties xmlns="http://schemas.openxmlformats.org/officeDocument/2006/custom-properties" xmlns:vt="http://schemas.openxmlformats.org/officeDocument/2006/docPropsVTypes"/>
</file>