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Computer Engineer position at your esteemed organization in South Korea, Seoul. As a highly motivated and technically proficient professional with a passion for innovation and problem-solving, I am eager to contribute my expertise in computer engineering to a dynamic tech environment like that of Seoul. Having closely followed the advancements in South Korea’s technology sector—particularly its leadership in AI, semiconductors, and 5G infrastructure—I am confident that my skills align perfectly with your organization’s goals. This cover letter outlines my qualifications and how I aim to bring value to your team in one of the most technologically vibrant cities in the world.</w:t>
      </w:r>
    </w:p>
    <w:bookmarkStart w:id="20" w:name="Xd6d7328a589fe771886396cdffe16ee4f6dd9bc"/>
    <w:p>
      <w:pPr>
        <w:pStyle w:val="Heading2"/>
      </w:pPr>
      <w:r>
        <w:t xml:space="preserve">Professional Background as a Computer Engineer</w:t>
      </w:r>
    </w:p>
    <w:p>
      <w:pPr>
        <w:pStyle w:val="FirstParagraph"/>
      </w:pPr>
      <w:r>
        <w:t xml:space="preserve">With [X years] of experience as a Computer Engineer, I have developed a robust foundation in software development, hardware systems, and network security. My academic background in Computer Science from [University Name] equipped me with the theoretical knowledge to tackle complex challenges, while my professional journey has allowed me to apply this expertise in real-world scenarios. From designing scalable web applications to optimizing embedded systems for IoT devices, I have consistently demonstrated an ability to deliver innovative solutions that drive efficiency and performance.</w:t>
      </w:r>
    </w:p>
    <w:p>
      <w:pPr>
        <w:pStyle w:val="BodyText"/>
      </w:pPr>
      <w:r>
        <w:t xml:space="preserve">One of my most notable achievements was leading a team to develop a cloud-based platform that reduced data processing time by 40% for a client in the healthcare sector. This project required not only technical expertise in Python, Java, and cloud computing but also strong collaboration skills to ensure seamless integration with existing systems. Additionally, I have extensive experience in cybersecurity, having implemented multi-layered security protocols that protected sensitive user data for multiple clients across industries.</w:t>
      </w:r>
    </w:p>
    <w:p>
      <w:pPr>
        <w:pStyle w:val="BodyText"/>
      </w:pPr>
      <w:r>
        <w:t xml:space="preserve">My work as a Computer Engineer has also involved hardware-software integration projects, such as designing custom firmware for industrial automation systems. These experiences have honed my ability to think critically and adapt to rapidly evolving technologies—a skill set I believe is essential in the fast-paced environment of South Korea’s tech industry.</w:t>
      </w:r>
    </w:p>
    <w:bookmarkEnd w:id="20"/>
    <w:bookmarkStart w:id="21" w:name="why-south-korea-seoul"/>
    <w:p>
      <w:pPr>
        <w:pStyle w:val="Heading2"/>
      </w:pPr>
      <w:r>
        <w:t xml:space="preserve">Why South Korea Seoul?</w:t>
      </w:r>
    </w:p>
    <w:p>
      <w:pPr>
        <w:pStyle w:val="FirstParagraph"/>
      </w:pPr>
      <w:r>
        <w:t xml:space="preserve">South Korea, and particularly Seoul, has long been a beacon of technological innovation. The city’s reputation as a global leader in AI, semiconductors, and smart infrastructure makes it an ideal location for a Computer Engineer like myself to grow professionally. I am especially drawn to the opportunities in Seoul’s startup ecosystem, where cutting-edge technologies are being developed to address real-world challenges. The city’s commitment to digital transformation and its thriving tech community align perfectly with my career aspirations.</w:t>
      </w:r>
    </w:p>
    <w:p>
      <w:pPr>
        <w:pStyle w:val="BodyText"/>
      </w:pPr>
      <w:r>
        <w:t xml:space="preserve">Moreover, I have always been fascinated by South Korea’s unique blend of tradition and modernity. The seamless integration of technology into daily life—whether through smart transportation systems or AI-driven healthcare solutions—reflects a forward-thinking culture that resonates deeply with my own values. Working in Seoul would allow me to contribute to this innovative spirit while immersing myself in a culture that values education, precision, and excellence.</w:t>
      </w:r>
    </w:p>
    <w:p>
      <w:pPr>
        <w:pStyle w:val="BodyText"/>
      </w:pPr>
      <w:r>
        <w:t xml:space="preserve">I am also eager to collaborate with professionals who share a passion for pushing the boundaries of what technology can achieve. The opportunity to work alongside experts in fields like AI research, quantum computing, or next-generation telecommunications would be both exciting and fulfilling. I am confident that my technical background and adaptability will enable me to thrive in such a collaborative environment.</w:t>
      </w:r>
    </w:p>
    <w:bookmarkEnd w:id="21"/>
    <w:bookmarkStart w:id="22" w:name="key-skills-and-qualifications"/>
    <w:p>
      <w:pPr>
        <w:pStyle w:val="Heading2"/>
      </w:pPr>
      <w:r>
        <w:t xml:space="preserve">Key Skills and Qualifications</w:t>
      </w:r>
    </w:p>
    <w:p>
      <w:pPr>
        <w:pStyle w:val="FirstParagraph"/>
      </w:pPr>
      <w:r>
        <w:t xml:space="preserve">As a Computer Engineer, I possess a diverse skill set that includes:</w:t>
      </w:r>
    </w:p>
    <w:p>
      <w:pPr>
        <w:numPr>
          <w:ilvl w:val="0"/>
          <w:numId w:val="1001"/>
        </w:numPr>
        <w:pStyle w:val="Compact"/>
      </w:pPr>
      <w:r>
        <w:rPr>
          <w:bCs/>
          <w:b/>
        </w:rPr>
        <w:t xml:space="preserve">Software Development:</w:t>
      </w:r>
      <w:r>
        <w:t xml:space="preserve"> </w:t>
      </w:r>
      <w:r>
        <w:t xml:space="preserve">Proficient in languages such as Python, C++, and Java, with experience in full-stack development and DevOps practices.</w:t>
      </w:r>
    </w:p>
    <w:p>
      <w:pPr>
        <w:numPr>
          <w:ilvl w:val="0"/>
          <w:numId w:val="1001"/>
        </w:numPr>
        <w:pStyle w:val="Compact"/>
      </w:pPr>
      <w:r>
        <w:rPr>
          <w:bCs/>
          <w:b/>
        </w:rPr>
        <w:t xml:space="preserve">Hardware Systems:</w:t>
      </w:r>
      <w:r>
        <w:t xml:space="preserve"> </w:t>
      </w:r>
      <w:r>
        <w:t xml:space="preserve">Experienced in designing and testing embedded systems, microcontrollers, and IoT devices.</w:t>
      </w:r>
    </w:p>
    <w:p>
      <w:pPr>
        <w:numPr>
          <w:ilvl w:val="0"/>
          <w:numId w:val="1001"/>
        </w:numPr>
        <w:pStyle w:val="Compact"/>
      </w:pPr>
      <w:r>
        <w:rPr>
          <w:bCs/>
          <w:b/>
        </w:rPr>
        <w:t xml:space="preserve">Cybersecurity:</w:t>
      </w:r>
      <w:r>
        <w:t xml:space="preserve"> </w:t>
      </w:r>
      <w:r>
        <w:t xml:space="preserve">Adept at implementing security frameworks and threat mitigation strategies to safeguard digital assets.</w:t>
      </w:r>
    </w:p>
    <w:p>
      <w:pPr>
        <w:numPr>
          <w:ilvl w:val="0"/>
          <w:numId w:val="1001"/>
        </w:numPr>
        <w:pStyle w:val="Compact"/>
      </w:pPr>
      <w:r>
        <w:rPr>
          <w:bCs/>
          <w:b/>
        </w:rPr>
        <w:t xml:space="preserve">Project Management:</w:t>
      </w:r>
      <w:r>
        <w:t xml:space="preserve"> </w:t>
      </w:r>
      <w:r>
        <w:t xml:space="preserve">Skilled in managing cross-functional teams and delivering projects on time through agile methodologies.</w:t>
      </w:r>
    </w:p>
    <w:p>
      <w:pPr>
        <w:numPr>
          <w:ilvl w:val="0"/>
          <w:numId w:val="1001"/>
        </w:numPr>
        <w:pStyle w:val="Compact"/>
      </w:pPr>
      <w:r>
        <w:rPr>
          <w:bCs/>
          <w:b/>
        </w:rPr>
        <w:t xml:space="preserve">Problem-Solving:</w:t>
      </w:r>
      <w:r>
        <w:t xml:space="preserve"> </w:t>
      </w:r>
      <w:r>
        <w:t xml:space="preserve">Strong analytical skills with a track record of resolving complex technical issues efficiently.</w:t>
      </w:r>
    </w:p>
    <w:p>
      <w:pPr>
        <w:pStyle w:val="FirstParagraph"/>
      </w:pPr>
      <w:r>
        <w:t xml:space="preserve">In addition to technical expertise, I bring excellent communication and teamwork skills. I have successfully collaborated with stakeholders across different departments to ensure that technological solutions meet both business and user requirements. My ability to translate technical concepts into clear, actionable plans has been instrumental in driving successful outcomes for my previous employers.</w:t>
      </w:r>
    </w:p>
    <w:bookmarkEnd w:id="22"/>
    <w:bookmarkStart w:id="23" w:name="commitment-to-continuous-learning"/>
    <w:p>
      <w:pPr>
        <w:pStyle w:val="Heading2"/>
      </w:pPr>
      <w:r>
        <w:t xml:space="preserve">Commitment to Continuous Learning</w:t>
      </w:r>
    </w:p>
    <w:p>
      <w:pPr>
        <w:pStyle w:val="FirstParagraph"/>
      </w:pPr>
      <w:r>
        <w:t xml:space="preserve">The field of computer engineering is constantly evolving, and I am committed to staying at the forefront of these advancements. I regularly attend industry conferences, participate in online courses, and engage with professional networks to stay informed about emerging trends. For example, I recently completed a certification in AI and Machine Learning through [Relevant Platform], which has enhanced my ability to develop intelligent systems that adapt to changing environments.</w:t>
      </w:r>
    </w:p>
    <w:p>
      <w:pPr>
        <w:pStyle w:val="BodyText"/>
      </w:pPr>
      <w:r>
        <w:t xml:space="preserve">I am also passionate about mentoring junior engineers and sharing knowledge within my team. I believe that fostering a culture of collaboration and continuous learning is essential for driving innovation. In Seoul, where the tech industry is highly competitive, I aim to contribute not only through my technical skills but also by supporting the growth of others.</w:t>
      </w:r>
    </w:p>
    <w:bookmarkEnd w:id="23"/>
    <w:bookmarkStart w:id="24" w:name="conclusion"/>
    <w:p>
      <w:pPr>
        <w:pStyle w:val="Heading2"/>
      </w:pPr>
      <w:r>
        <w:t xml:space="preserve">Conclusion</w:t>
      </w:r>
    </w:p>
    <w:p>
      <w:pPr>
        <w:pStyle w:val="FirstParagraph"/>
      </w:pPr>
      <w:r>
        <w:t xml:space="preserve">In conclusion, I am excited about the opportunity to join your team as a Computer Engineer in South Korea, Seoul. My technical expertise, combined with my enthusiasm for innovation and adaptability to new challenges, positions me to make meaningful contributions to your organization. I am particularly drawn to the chance to work in a city that is at the heart of global technological progress.</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possibility of contributing to your team’s success in South Korea’s dynamic tech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2025-12-10T01:21:48Z</dcterms:created>
  <dcterms:modified xsi:type="dcterms:W3CDTF">2025-12-10T01:21:48Z</dcterms:modified>
</cp:coreProperties>
</file>

<file path=docProps/custom.xml><?xml version="1.0" encoding="utf-8"?>
<Properties xmlns="http://schemas.openxmlformats.org/officeDocument/2006/custom-properties" xmlns:vt="http://schemas.openxmlformats.org/officeDocument/2006/docPropsVTypes"/>
</file>