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65f25a09ec84684386bca6f0ea53e0457d42191"/>
    <w:p>
      <w:pPr>
        <w:pStyle w:val="Heading1"/>
      </w:pPr>
      <w:r>
        <w:t xml:space="preserve">Cover Letter for Editor Position in Italy Rome</w:t>
      </w:r>
    </w:p>
    <w:p>
      <w:pPr>
        <w:pStyle w:val="FirstParagraph"/>
      </w:pPr>
      <w:r>
        <w:t xml:space="preserve">Dear [Hiring Manager's Name],</w:t>
      </w:r>
    </w:p>
    <w:p>
      <w:pPr>
        <w:pStyle w:val="BodyText"/>
      </w:pPr>
      <w:r>
        <w:t xml:space="preserve">I am writing to express my enthusiastic interest in the Editor position at your esteemed organization in Italy Rome. As a dedicated and detail-oriented professional with a passion for storytelling, language, and cultural preservation, I am eager to contribute my skills to an institution that values excellence in editorial work. The opportunity to join a team in Rome—a city steeped in history, artistry, and intellectual tradition—resonates deeply with my career aspirations. This Cover Letter outlines my qualifications and explains why I am the ideal candidate for this role.</w:t>
      </w:r>
    </w:p>
    <w:p>
      <w:pPr>
        <w:pStyle w:val="BodyText"/>
      </w:pPr>
      <w:r>
        <w:t xml:space="preserve">As an Editor with over [X years] of experience in the publishing industry, I have developed a strong foundation in content curation, manuscript refinement, and cross-disciplinary collaboration. My work has spanned diverse formats—from academic journals to digital media—allowing me to adapt my editorial voice to suit various audiences and objectives. Whether working on literary works, technical reports, or creative nonfiction, I approach each project with a commitment to clarity, coherence, and cultural sensitivity. In Italy Rome, where the intersection of tradition and innovation is particularly vivid, this adaptability would enable me to contribute meaningfully to your editorial mission.</w:t>
      </w:r>
    </w:p>
    <w:p>
      <w:pPr>
        <w:pStyle w:val="BodyText"/>
      </w:pPr>
      <w:r>
        <w:t xml:space="preserve">One of my core strengths as an Editor is my ability to balance technical precision with creative vision. I understand that editing is not merely about correcting grammar or syntax; it is about enhancing the narrative flow and ensuring that the author’s intent shines through. In my previous roles, I have collaborated closely with writers, designers, and project managers to deliver high-quality publications that resonate with readers. For instance, while working on a cultural magazine in [Previous Location], I spearheaded the editing process for a series of articles exploring Italian heritage, which received critical acclaim for its depth and accessibility. This experience has honed my ability to engage with complex topics while maintaining an engaging tone—a skill I believe is essential for any Editor in Italy Rome.</w:t>
      </w:r>
    </w:p>
    <w:p>
      <w:pPr>
        <w:pStyle w:val="BodyText"/>
      </w:pPr>
      <w:r>
        <w:t xml:space="preserve">Italy Rome, as a global hub of art, history, and intellectual discourse, offers a unique environment for editorial professionals. The city’s rich cultural landscape demands editors who are not only proficient in language but also culturally attuned. I have long admired the way Italian media balances tradition with modernity, and I am particularly drawn to your organization’s commitment to [specific detail about the organization, e.g., "preserving classical literature" or "promoting contemporary voices"]. My background in [mention relevant experience, e.g., "translating and editing Italian literature" or "working with multilingual content"] has prepared me to thrive in this dynamic setting. I am confident that my ability to navigate diverse cultural contexts will allow me to contribute effectively to your team.</w:t>
      </w:r>
    </w:p>
    <w:p>
      <w:pPr>
        <w:pStyle w:val="BodyText"/>
      </w:pPr>
      <w:r>
        <w:t xml:space="preserve">Another aspect of my profile that aligns with the Editor role in Italy Rome is my passion for language and education. I hold a [degree, if applicable] in [relevant field] and have consistently pursued professional development opportunities to refine my editorial expertise. For example, I recently completed a certification program in digital editing and content strategy, which equipped me with tools to streamline workflows and enhance the reader experience. Additionally, I am fluent in [language(s), if applicable], which would enable me to engage with Italian-language materials and collaborate with local authors or researchers. This linguistic versatility is particularly valuable in Rome, where multilingualism is a hallmark of the publishing industry.</w:t>
      </w:r>
    </w:p>
    <w:p>
      <w:pPr>
        <w:pStyle w:val="BodyText"/>
      </w:pPr>
      <w:r>
        <w:t xml:space="preserve">I also bring a strong sense of collaboration and adaptability to the table. Editors often work in fast-paced environments, requiring flexibility and a proactive mindset. In my previous roles, I have successfully managed tight deadlines while maintaining the highest standards of quality. For example, during a recent project with [previous employer or client], I coordinated with multiple stakeholders to produce a bilingual publication that met both editorial and technical requirements. This experience reinforced my ability to thrive under pressure and ensure that every detail aligns with the project’s goals—a skill I am eager to apply in Italy Rome.</w:t>
      </w:r>
    </w:p>
    <w:p>
      <w:pPr>
        <w:pStyle w:val="BodyText"/>
      </w:pPr>
      <w:r>
        <w:t xml:space="preserve">What excites me most about this opportunity is the chance to contribute to an organization that values storytelling as a means of cultural connection. In Italy Rome, where history and creativity intertwine, editors play a vital role in shaping narratives that reflect the city’s soul. I am particularly inspired by your organization’s [specific project, initiative, or mission], and I am eager to bring my skills in editorial leadership to support such endeavors. Whether it is refining a manuscript for an upcoming publication or mentoring junior editors, I am committed to fostering a collaborative and innovative environment.</w:t>
      </w:r>
    </w:p>
    <w:p>
      <w:pPr>
        <w:pStyle w:val="BodyText"/>
      </w:pPr>
      <w:r>
        <w:t xml:space="preserve">In conclusion, I am deeply enthusiastic about the possibility of joining your team as an Editor in Italy Rome. My combination of technical expertise, cultural awareness, and passion for language positions me to make a meaningful contribution. I would be honored to bring my experience and dedication to your organization and help elevate its editorial output to new heights.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Italy Rome</dc:title>
  <dc:creator/>
  <dc:language>en</dc:language>
  <cp:keywords/>
  <dcterms:created xsi:type="dcterms:W3CDTF">2026-07-22T10:05:12Z</dcterms:created>
  <dcterms:modified xsi:type="dcterms:W3CDTF">2026-07-22T10:05:12Z</dcterms:modified>
</cp:coreProperties>
</file>

<file path=docProps/custom.xml><?xml version="1.0" encoding="utf-8"?>
<Properties xmlns="http://schemas.openxmlformats.org/officeDocument/2006/custom-properties" xmlns:vt="http://schemas.openxmlformats.org/officeDocument/2006/docPropsVTypes"/>
</file>