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for-the-position-of-lawyer"/>
    <w:p>
      <w:pPr>
        <w:pStyle w:val="Heading1"/>
      </w:pPr>
      <w:r>
        <w:t xml:space="preserve">Cover Letter for the Position of Lawyer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Manager's Name or "Recruitment Team"],</w:t>
      </w:r>
    </w:p>
    <w:p>
      <w:pPr>
        <w:pStyle w:val="BodyText"/>
      </w:pPr>
      <w:r>
        <w:t xml:space="preserve">I am writing to express my sincere interest in the Lawyer position at your esteemed organization in Sri Lanka Colombo. As a dedicated legal professional with a deep understanding of the complexities of Sri Lankan law and a passion for serving the community, I am eager to contribute my expertise, integrity, and commitment to justice in this dynamic environment.</w:t>
      </w:r>
    </w:p>
    <w:p>
      <w:pPr>
        <w:pStyle w:val="BodyText"/>
      </w:pPr>
      <w:r>
        <w:t xml:space="preserve">With [X years] of experience practicing law, I have developed a strong foundation in both civil and criminal litigation, corporate advisory services, and dispute resolution. My career has been defined by a steadfast adherence to ethical principles and a proactive approach to addressing the legal challenges faced by individuals, businesses, and institutions in Sri Lanka Colombo. The opportunity to join an organization that values excellence in legal practice and community engagement is both exciting and aligned with my professional aspirations.</w:t>
      </w:r>
    </w:p>
    <w:bookmarkStart w:id="20" w:name="X820748b433c8e231d3e1bec491d7302ffd60de8"/>
    <w:p>
      <w:pPr>
        <w:pStyle w:val="Heading2"/>
      </w:pPr>
      <w:r>
        <w:t xml:space="preserve">Understanding of Sri Lanka Colombo's Legal Landscape</w:t>
      </w:r>
    </w:p>
    <w:p>
      <w:pPr>
        <w:pStyle w:val="FirstParagraph"/>
      </w:pPr>
      <w:r>
        <w:t xml:space="preserve">Sri Lanka Colombo, as the commercial and judicial hub of the country, presents a unique blend of opportunities and challenges. The legal system here is deeply rooted in colonial-era structures yet continually evolving to meet modern demands. My experience working in this region has equipped me with an acute awareness of local regulations, court procedures, and cultural nuances that shape legal practice. Whether navigating the complexities of commercial law for multinational corporations or advocating for clients in civil disputes, I have consistently prioritized precision, empathy, and strategic thinking.</w:t>
      </w:r>
    </w:p>
    <w:p>
      <w:pPr>
        <w:pStyle w:val="BodyText"/>
      </w:pPr>
      <w:r>
        <w:t xml:space="preserve">For instance, during my tenure at [Previous Law Firm/Organization Name], I specialized in corporate law and advised clients on compliance with Sri Lanka's regulatory framework. This role required not only a mastery of legal texts but also an understanding of the socio-economic context in which businesses operate. I have also worked on cases involving property disputes, family law, and human rights advocacy, all while maintaining a focus on delivering practical solutions tailored to the needs of my clients in Sri Lanka Colombo.</w:t>
      </w:r>
    </w:p>
    <w:bookmarkEnd w:id="20"/>
    <w:bookmarkStart w:id="21" w:name="X51784f6ad5efca8d510b20a65a3e2fd1472a11b"/>
    <w:p>
      <w:pPr>
        <w:pStyle w:val="Heading2"/>
      </w:pPr>
      <w:r>
        <w:t xml:space="preserve">Core Competencies and Professional Achievements</w:t>
      </w:r>
    </w:p>
    <w:p>
      <w:pPr>
        <w:pStyle w:val="FirstParagraph"/>
      </w:pPr>
      <w:r>
        <w:t xml:space="preserve">As a Lawyer in Sri Lanka Colombo, I pride myself on my ability to combine technical legal knowledge with strong communication skills. My fluency in both Sinhala and Tamil, alongside English, enables me to effectively represent clients from diverse linguistic backgrounds. This multilingual proficiency has been instrumental in building trust and ensuring clear dialogue during critical moments of legal proceedings.</w:t>
      </w:r>
    </w:p>
    <w:p>
      <w:pPr>
        <w:pStyle w:val="BodyText"/>
      </w:pPr>
      <w:r>
        <w:t xml:space="preserve">My career has also been marked by a commitment to pro bono work, particularly in areas such as land rights and access to justice for marginalized communities. In Sri Lanka Colombo, where legal literacy remains a challenge for many, I have volunteered with local NGOs to provide free legal consultations and workshops. These experiences have reinforced my belief that the law is not just a tool for individual empowerment but a cornerstone of societal progress.</w:t>
      </w:r>
    </w:p>
    <w:p>
      <w:pPr>
        <w:pStyle w:val="BodyText"/>
      </w:pPr>
      <w:r>
        <w:t xml:space="preserve">In addition to litigation and advisory services, I have played a key role in drafting contracts, conducting due diligence for mergers and acquisitions, and representing clients in arbitration tribunals. My ability to analyze complex legal issues, anticipate risks, and craft innovative solutions has earned me recognition among peers and clients alike. For example, I recently secured a favorable settlement for a client involved in a high-profile commercial dispute by leveraging my knowledge of Sri Lanka's Competition Act and international trade laws.</w:t>
      </w:r>
    </w:p>
    <w:bookmarkEnd w:id="21"/>
    <w:bookmarkStart w:id="22" w:name="why-sri-lanka-colombo"/>
    <w:p>
      <w:pPr>
        <w:pStyle w:val="Heading2"/>
      </w:pPr>
      <w:r>
        <w:t xml:space="preserve">Why Sri Lanka Colombo?</w:t>
      </w:r>
    </w:p>
    <w:p>
      <w:pPr>
        <w:pStyle w:val="FirstParagraph"/>
      </w:pPr>
      <w:r>
        <w:t xml:space="preserve">Colombo is more than just a geographical location; it is a vibrant city that embodies the spirit of legal innovation and cultural richness. As a Lawyer, I am drawn to the opportunity to work in an environment where the legal profession intersects with economic development, social justice, and technological advancement. The city's growing reputation as a regional hub for international business and its strategic importance in Sri Lanka's legal landscape make it an ideal place to contribute meaningfully.</w:t>
      </w:r>
    </w:p>
    <w:p>
      <w:pPr>
        <w:pStyle w:val="BodyText"/>
      </w:pPr>
      <w:r>
        <w:t xml:space="preserve">Moreover, I am deeply committed to upholding the values of transparency, equity, and accountability that are essential to the rule of law. In Sri Lanka Colombo, where the legal system is often tested by political and economic pressures, I believe it is crucial for legal professionals to act as pillars of integrity. My goal is to support clients in navigating these challenges while advocating for systemic improvements that benefit all citizens.</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law align with the goals of your organization in Sri Lanka Colombo. I am eager to bring my skills in legal research, strategic problem-solving, and client advocacy to your team. I would be honored to discuss how my background can contribute to the continued success of your firm or institution.</w:t>
      </w:r>
    </w:p>
    <w:p>
      <w:pPr>
        <w:pStyle w:val="BodyText"/>
      </w:pPr>
      <w:r>
        <w:t xml:space="preserve">Thank you for considering my application. I look forward to the opportunity to further explore how I can serve as a valuable asset in Sri Lanka Colombo's legal community.</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2026-07-23T20:56:09Z</dcterms:created>
  <dcterms:modified xsi:type="dcterms:W3CDTF">2026-07-23T20:56:09Z</dcterms:modified>
</cp:coreProperties>
</file>

<file path=docProps/custom.xml><?xml version="1.0" encoding="utf-8"?>
<Properties xmlns="http://schemas.openxmlformats.org/officeDocument/2006/custom-properties" xmlns:vt="http://schemas.openxmlformats.org/officeDocument/2006/docPropsVTypes"/>
</file>