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Plumber position at your organization in Thailand Bangkok. With a combination of technical expertise, hands-on experience, and a deep understanding of the unique challenges and opportunities presented by urban infrastructure in a vibrant city like Bangkok, I am confident that my skills align perfectly with your needs. As a dedicated professional in the plumbing industry, I am eager to contribute my knowledge to ensure reliable and efficient water systems for both residential and commercial clients in this dynamic region.</w:t>
      </w:r>
    </w:p>
    <w:p>
      <w:pPr>
        <w:pStyle w:val="BodyText"/>
      </w:pPr>
      <w:r>
        <w:t xml:space="preserve">My career as a Plumber has been defined by a commitment to excellence, attention to detail, and the ability to solve complex problems under pressure. Over the past decade, I have worked on a wide range of plumbing projects, from residential installations and repairs to large-scale commercial developments. This experience has equipped me with the technical proficiency required to handle everything from routine maintenance tasks to emergency repairs in high-traffic environments. Whether it’s installing modern water-saving fixtures, diagnosing pipe leaks, or ensuring compliance with local building codes, I approach every project with precision and professionalism.</w:t>
      </w:r>
    </w:p>
    <w:p>
      <w:pPr>
        <w:pStyle w:val="BodyText"/>
      </w:pPr>
      <w:r>
        <w:t xml:space="preserve">What sets me apart as a Plumber is not only my technical skills but also my adaptability to diverse environments. Bangkok, being a bustling metropolis with a mix of historical architecture and modern skyscrapers, presents unique challenges for plumbing systems. From managing aging infrastructure in older neighborhoods to navigating the demands of high-rise buildings, I have developed the flexibility and problem-solving skills necessary to thrive in such settings. My ability to work efficiently in tight spaces, troubleshoot unexpected issues, and communicate effectively with clients ensures that projects are completed on time and to the highest standards.</w:t>
      </w:r>
    </w:p>
    <w:p>
      <w:pPr>
        <w:pStyle w:val="BodyText"/>
      </w:pPr>
      <w:r>
        <w:t xml:space="preserve">Thailand Bangkok is a city that values sustainability and innovation, particularly in its approach to urban planning and environmental conservation. As a Plumber, I recognize the importance of integrating eco-friendly solutions into my work, such as low-flow fixtures, rainwater harvesting systems, and energy-efficient water heating technologies. These practices not only reduce water waste but also align with the growing emphasis on green building standards in Thailand. I am passionate about staying updated with industry advancements and am committed to contributing to a more sustainable future through my craft.</w:t>
      </w:r>
    </w:p>
    <w:p>
      <w:pPr>
        <w:pStyle w:val="BodyText"/>
      </w:pPr>
      <w:r>
        <w:t xml:space="preserve">One of my most rewarding experiences as a Plumber was working on a residential project in Bangkok where I collaborated with local contractors to retrofit an older home with modern plumbing systems. This involved navigating the complexities of integrating new technology into existing structures while maintaining the integrity of the building’s design. The success of this project, which resulted in improved water efficiency and customer satisfaction, reinforced my belief that plumbing is not just about fixing pipes—it’s about enhancing quality of life.</w:t>
      </w:r>
    </w:p>
    <w:p>
      <w:pPr>
        <w:pStyle w:val="BodyText"/>
      </w:pPr>
      <w:r>
        <w:t xml:space="preserve">Additionally, I have experience working with international clients and teams, which has honed my ability to communicate effectively across cultural boundaries. In Thailand Bangkok, where the construction industry often involves a mix of local and global stakeholders, this skill is invaluable. I am fluent in English and have a basic understanding of Thai, which allows me to interact comfortably with both local workers and international clients. My goal is to bridge any communication gaps and ensure that projects run smoothly, no matter the cultural context.</w:t>
      </w:r>
    </w:p>
    <w:p>
      <w:pPr>
        <w:pStyle w:val="BodyText"/>
      </w:pPr>
      <w:r>
        <w:t xml:space="preserve">I am particularly drawn to the opportunity to work as a Plumber in Thailand Bangkok because of the city’s rapid growth and its need for skilled professionals who can address both immediate demands and long-term infrastructure challenges. The demand for reliable plumbing services in Bangkok is ever-present, whether it’s in new residential developments, commercial complexes, or public facilities. I am excited about the prospect of contributing to this critical sector while immersing myself in the rich culture and community of Thailand.</w:t>
      </w:r>
    </w:p>
    <w:p>
      <w:pPr>
        <w:pStyle w:val="BodyText"/>
      </w:pPr>
      <w:r>
        <w:t xml:space="preserve">My professional journey has been guided by a strong work ethic and a passion for delivering exceptional results. I take pride in my ability to complete projects efficiently without compromising on quality. I am also highly motivated by the satisfaction of seeing my work make a tangible difference in people’s lives—whether it’s fixing a leaky faucet that saves a family money on their water bill or ensuring that a business has uninterrupted access to clean water. These small yet meaningful contributions are what drive me as a Plumber.</w:t>
      </w:r>
    </w:p>
    <w:p>
      <w:pPr>
        <w:pStyle w:val="BodyText"/>
      </w:pPr>
      <w:r>
        <w:t xml:space="preserve">Finally, I would like to emphasize my commitment to continuous learning and professional development. The plumbing industry is constantly evolving, with new materials, tools, and techniques emerging regularly. I stay current through ongoing education and certifications, ensuring that I can offer the most up-to-date solutions to my clients. In Thailand Bangkok’s competitive environment, this dedication to growth is essential for maintaining a high standard of service.</w:t>
      </w:r>
    </w:p>
    <w:p>
      <w:pPr>
        <w:pStyle w:val="BodyText"/>
      </w:pPr>
      <w:r>
        <w:t xml:space="preserve">In conclusion, I am eager to bring my expertise as a Plumber to your organization in Thailand Bangkok. My technical skills, adaptability, and passion for sustainable practices make me an ideal candidate for this role. I am confident that my background and values align with the goals of your company, and I would be grateful for the opportunity to discuss how I can contribute to your team’s success.</w:t>
      </w:r>
    </w:p>
    <w:p>
      <w:pPr>
        <w:pStyle w:val="BodyText"/>
      </w:pPr>
      <w:r>
        <w:t xml:space="preserve">Thank you for considering my application. I look forward to the possibility of working together in Bangkok, where I can combine my professional skills with a deep respect for the unique challenges and opportunities of this incredible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Thailand Bangkok</dc:title>
  <dc:creator/>
  <cp:keywords/>
  <dcterms:created xsi:type="dcterms:W3CDTF">2025-12-12T03:38:02Z</dcterms:created>
  <dcterms:modified xsi:type="dcterms:W3CDTF">2025-12-12T03:38:02Z</dcterms:modified>
</cp:coreProperties>
</file>

<file path=docProps/custom.xml><?xml version="1.0" encoding="utf-8"?>
<Properties xmlns="http://schemas.openxmlformats.org/officeDocument/2006/custom-properties" xmlns:vt="http://schemas.openxmlformats.org/officeDocument/2006/docPropsVTypes"/>
</file>