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bookmarkStart w:id="25" w:name="X003a90a676afb182386848d0fea3bbf7f4c83a9"/>
    <w:p>
      <w:pPr>
        <w:pStyle w:val="Heading1"/>
      </w:pPr>
      <w:r>
        <w:t xml:space="preserve">Cover Letter for Project Manager Position in Israel Tel Aviv</w:t>
      </w:r>
    </w:p>
    <w:p>
      <w:pPr>
        <w:pStyle w:val="FirstParagraph"/>
      </w:pPr>
      <w:r>
        <w:rPr>
          <w:bCs/>
          <w:b/>
        </w:rPr>
        <w:t xml:space="preserve">Dear [Hiring Manager's Name],</w:t>
      </w:r>
    </w:p>
    <w:p>
      <w:pPr>
        <w:pStyle w:val="BodyText"/>
      </w:pPr>
      <w:r>
        <w:t xml:space="preserve">I am writing to express my enthusiastic interest in the Project Manager role at your esteemed organization, based in the vibrant hub of Israel Tel Aviv. As a seasoned professional with over [X years] of experience in leading cross-functional teams and delivering complex projects across diverse industries, I am eager to contribute my expertise to a forward-thinking company that values innovation, collaboration, and excellence. My background aligns seamlessly with the dynamic environment of Tel Aviv’s tech ecosystem, and I am particularly drawn to your organization’s mission to [insert specific company goal or value if known]. This opportunity represents an ideal platform for me to leverage my skills as a Project Manager while immersing myself in the unique entrepreneurial spirit of Israel Tel Aviv.</w:t>
      </w:r>
    </w:p>
    <w:bookmarkStart w:id="20" w:name="why-israel-tel-aviv"/>
    <w:p>
      <w:pPr>
        <w:pStyle w:val="Heading2"/>
      </w:pPr>
      <w:r>
        <w:t xml:space="preserve">Why Israel Tel Aviv?</w:t>
      </w:r>
    </w:p>
    <w:p>
      <w:pPr>
        <w:pStyle w:val="FirstParagraph"/>
      </w:pPr>
      <w:r>
        <w:t xml:space="preserve">Israel Tel Aviv has long been recognized as a global innovation powerhouse, home to cutting-edge startups, established tech giants, and a thriving ecosystem of entrepreneurs. The city’s unique blend of creativity, resilience, and technological advancement makes it an unparalleled location for project management professionals who thrive in fast-paced environments. As someone deeply inspired by the ingenuity of Tel Aviv’s startup scene and its emphasis on problem-solving, I am excited about the prospect of contributing to your organization’s success while being part of this extraordinary community.</w:t>
      </w:r>
    </w:p>
    <w:p>
      <w:pPr>
        <w:pStyle w:val="BodyText"/>
      </w:pPr>
      <w:r>
        <w:t xml:space="preserve">My experience as a Project Manager has equipped me with a robust foundation in strategic planning, risk mitigation, stakeholder engagement, and process optimization. Whether managing software development initiatives, launching product lines, or coordinating global teams across multiple time zones, I have consistently delivered results that align with organizational objectives. In Israel Tel Aviv’s competitive landscape, where agility and adaptability are paramount, I believe my ability to navigate ambiguity and drive outcomes will add significant value to your team.</w:t>
      </w:r>
    </w:p>
    <w:bookmarkEnd w:id="20"/>
    <w:bookmarkStart w:id="21" w:name="key-qualifications-as-a-project-manager"/>
    <w:p>
      <w:pPr>
        <w:pStyle w:val="Heading2"/>
      </w:pPr>
      <w:r>
        <w:t xml:space="preserve">Key Qualifications as a Project Manager</w:t>
      </w:r>
    </w:p>
    <w:p>
      <w:pPr>
        <w:pStyle w:val="FirstParagraph"/>
      </w:pPr>
      <w:r>
        <w:t xml:space="preserve">As a Project Manager, I specialize in bridging the gap between technical execution and business strategy. My approach combines rigorous methodologies such as Agile and Scrum with a deep understanding of human dynamics, ensuring that projects not only meet deadlines but also exceed stakeholder expectations. For instance, in my previous role at [Previous Company Name], I led a team of 15 developers to deliver a cloud-based SaaS platform ahead of schedule, resulting in a 30% increase in client retention. This experience underscored the importance of clear communication, proactive risk management, and fostering a collaborative culture—principles that I believe are essential for success in Tel Aviv’s high-energy environment.</w:t>
      </w:r>
    </w:p>
    <w:p>
      <w:pPr>
        <w:pStyle w:val="BodyText"/>
      </w:pPr>
      <w:r>
        <w:t xml:space="preserve">One of my core strengths is stakeholder management. In Israel Tel Aviv, where projects often involve diverse teams with varying priorities, I have developed a knack for aligning internal and external stakeholders through transparent communication and data-driven decision-making. Whether it’s presenting progress reports to executives or facilitating workshops with product teams, I ensure that all parties are aligned and informed throughout the project lifecycle. This skill is particularly critical in a region like Tel Aviv, where innovation often requires balancing speed with precision.</w:t>
      </w:r>
    </w:p>
    <w:bookmarkEnd w:id="21"/>
    <w:bookmarkStart w:id="22" w:name="Xc208fbf545cb28785df78ac2a66f16089fe6651"/>
    <w:p>
      <w:pPr>
        <w:pStyle w:val="Heading2"/>
      </w:pPr>
      <w:r>
        <w:t xml:space="preserve">Why I Am the Right Fit for Your Organization</w:t>
      </w:r>
    </w:p>
    <w:p>
      <w:pPr>
        <w:pStyle w:val="FirstParagraph"/>
      </w:pPr>
      <w:r>
        <w:t xml:space="preserve">Your organization’s focus on [insert specific project or initiative if known] resonates strongly with my professional philosophy. As a Project Manager, I am driven by the belief that successful projects are not just about meeting targets but about creating lasting value for all stakeholders. In Israel Tel Aviv’s competitive market, where companies must constantly innovate to stay ahead, I bring a proactive mindset and a track record of delivering high-impact results.</w:t>
      </w:r>
    </w:p>
    <w:p>
      <w:pPr>
        <w:pStyle w:val="BodyText"/>
      </w:pPr>
      <w:r>
        <w:t xml:space="preserve">Moreover, my cultural adaptability and fluency in [mention languages if relevant] enable me to thrive in multicultural environments—a critical asset for any Project Manager operating in Tel Aviv. The city’s diverse workforce and global outlook have shaped my ability to collaborate effectively across boundaries, whether working with teams from Silicon Valley, Europe, or the Middle East. This experience has honed my ability to navigate complex challenges while maintaining a focus on long-term goals.</w:t>
      </w:r>
    </w:p>
    <w:bookmarkEnd w:id="22"/>
    <w:bookmarkStart w:id="23" w:name="commitment-to-continuous-improvement"/>
    <w:p>
      <w:pPr>
        <w:pStyle w:val="Heading2"/>
      </w:pPr>
      <w:r>
        <w:t xml:space="preserve">Commitment to Continuous Improvement</w:t>
      </w:r>
    </w:p>
    <w:p>
      <w:pPr>
        <w:pStyle w:val="FirstParagraph"/>
      </w:pPr>
      <w:r>
        <w:t xml:space="preserve">I am deeply committed to professional growth and staying at the forefront of project management trends. I regularly engage with industry publications, attend conferences, and pursue certifications such as PMP (Project Management Professional) and Scrum Master. In Israel Tel Aviv’s rapidly evolving tech sector, where new tools and methodologies emerge constantly, I ensure that my skills remain current to support your team’s needs.</w:t>
      </w:r>
    </w:p>
    <w:p>
      <w:pPr>
        <w:pStyle w:val="BodyText"/>
      </w:pPr>
      <w:r>
        <w:t xml:space="preserve">Additionally, I am passionate about fostering a culture of innovation within teams. By encouraging creative problem-solving and embracing feedback, I help teams not only meet their goals but also exceed them. This aligns with the entrepreneurial spirit of Tel Aviv, where every project is an opportunity to push boundaries and deliver exceptional outcomes.</w:t>
      </w:r>
    </w:p>
    <w:bookmarkEnd w:id="23"/>
    <w:bookmarkStart w:id="24" w:name="conclusion"/>
    <w:p>
      <w:pPr>
        <w:pStyle w:val="Heading2"/>
      </w:pPr>
      <w:r>
        <w:t xml:space="preserve">Conclusion</w:t>
      </w:r>
    </w:p>
    <w:p>
      <w:pPr>
        <w:pStyle w:val="FirstParagraph"/>
      </w:pPr>
      <w:r>
        <w:t xml:space="preserve">In conclusion, I am eager to bring my expertise as a Project Manager to your organization in Israel Tel Aviv. I am confident that my experience, skills, and passion for innovation make me a strong candidate for this role. I would welcome the opportunity to discuss how my background aligns with your needs and how I can contribute to the success of your projects.</w:t>
      </w:r>
    </w:p>
    <w:p>
      <w:pPr>
        <w:pStyle w:val="BodyText"/>
      </w:pPr>
      <w:r>
        <w:t xml:space="preserve">Thank you for considering my application. I look forward to the possibility of contributing to your team’s continued growth and excellence in one of the world’s most dynamic tech hubs.</w:t>
      </w:r>
    </w:p>
    <w:bookmarkEnd w:id="24"/>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 - Israel Tel Aviv</dc:title>
  <dc:creator/>
  <dc:language>en</dc:language>
  <cp:keywords/>
  <dcterms:created xsi:type="dcterms:W3CDTF">2026-07-21T10:40:10Z</dcterms:created>
  <dcterms:modified xsi:type="dcterms:W3CDTF">2026-07-21T10:40:10Z</dcterms:modified>
</cp:coreProperties>
</file>

<file path=docProps/custom.xml><?xml version="1.0" encoding="utf-8"?>
<Properties xmlns="http://schemas.openxmlformats.org/officeDocument/2006/custom-properties" xmlns:vt="http://schemas.openxmlformats.org/officeDocument/2006/docPropsVTypes"/>
</file>