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Radiologist position at a reputable medical institution in Israel Tel Aviv. As a highly skilled and dedicated radiologist with [X years] of experience in diagnostic imaging and advanced medical technologies, I am eager to contribute my expertise to the dynamic healthcare landscape of Tel Aviv. This opportunity aligns perfectly with my professional goals, as well as my commitment to delivering precise, patient-centered care in one of the most innovative medical hubs in the world.</w:t>
      </w:r>
    </w:p>
    <w:p>
      <w:pPr>
        <w:pStyle w:val="BodyText"/>
      </w:pPr>
      <w:r>
        <w:t xml:space="preserve">Having completed my medical training and specialized residency in Radiology at [Your Medical School/Residency Program], I have cultivated a strong foundation in interpreting complex imaging studies, from conventional X-rays to cutting-edge MRI and CT scans. My career has been defined by a relentless pursuit of excellence, a deep understanding of radiological protocols, and an unwavering focus on patient outcomes. I am particularly drawn to the opportunity to work in Israel Tel Aviv because of its reputation for medical innovation, world-class healthcare facilities, and a culture that values precision, collaboration, and technological advancement.</w:t>
      </w:r>
    </w:p>
    <w:p>
      <w:pPr>
        <w:pStyle w:val="BodyText"/>
      </w:pPr>
      <w:r>
        <w:t xml:space="preserve">As a Radiologist in [Current or Previous Institution], I have honed my ability to diagnose and manage a wide range of pathologies across all body systems. My expertise includes interpreting musculoskeletal imaging, neuroradiology, abdominal imaging, and interventional radiology procedures. I am also proficient in utilizing advanced AI-assisted diagnostic tools and digital imaging platforms, which are increasingly integral to modern radiological practice. My work has consistently emphasized accuracy, efficiency, and the ability to communicate complex findings to both patients and referring physicians in a clear and compassionate manner.</w:t>
      </w:r>
    </w:p>
    <w:p>
      <w:pPr>
        <w:pStyle w:val="BodyText"/>
      </w:pPr>
      <w:r>
        <w:t xml:space="preserve">Israel Tel Aviv stands out as a premier destination for medical professionals due to its unique blend of clinical excellence, research opportunities, and cultural diversity. The city is home to some of the most advanced hospitals in the Middle East, such as [Name of Hospital or Medical Center], which are at the forefront of adopting new technologies and fostering multidisciplinary care. I am particularly inspired by Tel Aviv’s commitment to integrating global medical standards with local healthcare needs, and I am eager to contribute my skills to a team that shares this vision.</w:t>
      </w:r>
    </w:p>
    <w:p>
      <w:pPr>
        <w:pStyle w:val="BodyText"/>
      </w:pPr>
      <w:r>
        <w:t xml:space="preserve">What sets me apart as a Radiologist is my ability to balance technical precision with a patient-first approach. In every case, I strive to ensure that imaging findings are not only accurate but also contextualized within the broader clinical picture. This philosophy has allowed me to build strong relationships with both patients and colleagues, fostering trust and collaboration in high-pressure environments. For example, during my tenure at [Previous Institution], I played a key role in reducing diagnostic delays by streamlining communication between radiologists and clinical teams, ultimately improving patient outcomes.</w:t>
      </w:r>
    </w:p>
    <w:p>
      <w:pPr>
        <w:pStyle w:val="BodyText"/>
      </w:pPr>
      <w:r>
        <w:t xml:space="preserve">Moreover, I am deeply committed to continuous learning and professional growth. The field of radiology is constantly evolving, with new imaging modalities and research breakthroughs emerging regularly. I stay current by attending international conferences, participating in peer-reviewed publications, and engaging in ongoing medical education programs. This dedication ensures that I can provide the most up-to-date care while contributing to the advancement of radiological practices in Israel Tel Aviv.</w:t>
      </w:r>
    </w:p>
    <w:p>
      <w:pPr>
        <w:pStyle w:val="BodyText"/>
      </w:pPr>
      <w:r>
        <w:t xml:space="preserve">Working as a Radiologist in Israel Tel Aviv would allow me to merge my technical expertise with the vibrant energy of a city that thrives on innovation and resilience. The cultural richness of Tel Aviv, combined with its thriving medical community, offers an ideal environment for professionals who seek both personal and professional fulfillment. I am confident that my background, skills, and passion for radiology would make me a valuable asset to your team.</w:t>
      </w:r>
    </w:p>
    <w:p>
      <w:pPr>
        <w:pStyle w:val="BodyText"/>
      </w:pPr>
      <w:r>
        <w:t xml:space="preserve">Thank you for considering my application. I would welcome the opportunity to discuss how my qualifications align with the needs of your institution. Please feel free to contact me at [Your Phone Number] or [Your Email Address] at your earliest convenience. I look forward to the possibility of contributing to the continued success of [Hospital/Institution Name] and advancing patient care in Israel Tel Aviv.</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Israel Tel Aviv</dc:title>
  <dc:creator/>
  <cp:keywords/>
  <dcterms:created xsi:type="dcterms:W3CDTF">2026-07-23T10:49:51Z</dcterms:created>
  <dcterms:modified xsi:type="dcterms:W3CDTF">2026-07-23T10:49:51Z</dcterms:modified>
</cp:coreProperties>
</file>

<file path=docProps/custom.xml><?xml version="1.0" encoding="utf-8"?>
<Properties xmlns="http://schemas.openxmlformats.org/officeDocument/2006/custom-properties" xmlns:vt="http://schemas.openxmlformats.org/officeDocument/2006/docPropsVTypes"/>
</file>