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Radiologist position at a reputable medical institution in Japan Tokyo. As an experienced and dedicated radiologist, I am eager to contribute my expertise in diagnostic imaging and medical technology to a healthcare environment that values precision, innovation, and patient-centered care—qualities that are deeply embedded in Japan’s healthcare system. With a strong academic background, hands-on clinical experience, and a genuine passion for advancing medical science, I am confident in my ability to thrive in the dynamic and high-standard setting of Tokyo’s medical community.</w:t>
      </w:r>
    </w:p>
    <w:p>
      <w:pPr>
        <w:pStyle w:val="BodyText"/>
      </w:pPr>
      <w:r>
        <w:t xml:space="preserve">Japan is renowned globally for its cutting-edge advancements in healthcare technology and its unwavering commitment to excellence. As a radiologist, I have always been inspired by the country’s integration of state-of-the-art imaging modalities such as MRI, CT scans, and digital X-rays into everyday clinical practice. Tokyo, as a hub of medical innovation, offers an unparalleled opportunity to work alongside some of the world’s most skilled professionals in this field. My goal is to bring my specialized knowledge in radiology to an institution that shares my dedication to delivering accurate diagnoses and improving patient outcomes through technological precision.</w:t>
      </w:r>
    </w:p>
    <w:p>
      <w:pPr>
        <w:pStyle w:val="BodyText"/>
      </w:pPr>
      <w:r>
        <w:t xml:space="preserve">Throughout my career, I have focused on mastering the complexities of medical imaging while maintaining a strong ethical foundation. My education at [Medical School Name] provided me with a robust understanding of human anatomy, pathology, and imaging techniques. This was complemented by extensive residency training at [Hospital Name], where I developed expertise in interpreting complex radiological cases across various specialties, including oncology, orthopedics, and neurology. My work has consistently emphasized the importance of meticulous attention to detail and effective communication with both patients and multidisciplinary healthcare teams—qualities that are essential in the high-pressure environment of Tokyo’s medical institutions.</w:t>
      </w:r>
    </w:p>
    <w:p>
      <w:pPr>
        <w:pStyle w:val="BodyText"/>
      </w:pPr>
      <w:r>
        <w:t xml:space="preserve">One of my most rewarding experiences was collaborating with a team of radiologists in [Previous Institution/Location] to implement AI-driven tools for early detection of diseases. This experience not only deepened my understanding of the intersection between technology and medicine but also reinforced my belief in the transformative power of innovation. Japan Tokyo, with its leadership in medical technology, presents a unique opportunity to further explore these advancements and contribute to groundbreaking research that can impact global healthcare standards.</w:t>
      </w:r>
    </w:p>
    <w:p>
      <w:pPr>
        <w:pStyle w:val="BodyText"/>
      </w:pPr>
      <w:r>
        <w:t xml:space="preserve">What sets me apart as a radiologist is my adaptability to diverse clinical environments and my commitment to continuous learning. I am well-versed in the latest imaging protocols, including PET scans, ultrasound, and interventional radiology procedures. My ability to interpret complex findings under time constraints has been honed through years of experience in fast-paced settings. Additionally, I am fluent in English and have a basic understanding of Japanese medical terminology, which I believe would enable me to seamlessly integrate into the cultural and professional fabric of Tokyo’s healthcare system.</w:t>
      </w:r>
    </w:p>
    <w:p>
      <w:pPr>
        <w:pStyle w:val="BodyText"/>
      </w:pPr>
      <w:r>
        <w:t xml:space="preserve">Working as a radiologist in Japan Tokyo would be an ideal next step for my career. The country’s emphasis on precision, efficiency, and patient care aligns perfectly with my professional values. I am particularly drawn to the opportunity to work in a city where medical institutions are at the forefront of research and development, offering access to advanced equipment and collaborative opportunities with leading experts. I am eager to contribute to a team that prioritizes both clinical excellence and compassionate patient care, ensuring that every individual receives the highest standard of treatment.</w:t>
      </w:r>
    </w:p>
    <w:p>
      <w:pPr>
        <w:pStyle w:val="BodyText"/>
      </w:pPr>
      <w:r>
        <w:t xml:space="preserve">In addition to my technical skills, I bring a strong sense of responsibility and professionalism. I understand the importance of adhering to strict ethical guidelines in radiology, especially when dealing with sensitive patient data and high-stakes diagnostic decisions. My ability to remain calm under pressure and communicate complex findings clearly has been consistently praised by colleagues and supervisors alike. I am also committed to staying updated on industry trends through ongoing professional development, ensuring that my knowledge remains current and aligned with the evolving needs of modern medicine.</w:t>
      </w:r>
    </w:p>
    <w:p>
      <w:pPr>
        <w:pStyle w:val="BodyText"/>
      </w:pPr>
      <w:r>
        <w:t xml:space="preserve">Finally, I would like to express my enthusiasm for the possibility of joining your organization. Japan Tokyo is a city where medical innovation thrives, and I am excited about the prospect of contributing to its vibrant healthcare landscape. I am confident that my expertise in radiology, combined with my adaptability and passion for patient care, will make me a valuable asset to your team. I would welcome the opportunity to discuss how my background and skills align with your institution’s goals.</w:t>
      </w:r>
    </w:p>
    <w:p>
      <w:pPr>
        <w:pStyle w:val="BodyText"/>
      </w:pPr>
      <w:r>
        <w:t xml:space="preserve">Thank you for considering my application. I look forward to the possibility of contributing to the continued success of your medical facility in Japan Tokyo.</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Japan Tokyo</dc:title>
  <dc:creator/>
  <dc:language>en</dc:language>
  <cp:keywords/>
  <dcterms:created xsi:type="dcterms:W3CDTF">2026-07-23T10:40:31Z</dcterms:created>
  <dcterms:modified xsi:type="dcterms:W3CDTF">2026-07-23T10:40:31Z</dcterms:modified>
</cp:coreProperties>
</file>

<file path=docProps/custom.xml><?xml version="1.0" encoding="utf-8"?>
<Properties xmlns="http://schemas.openxmlformats.org/officeDocument/2006/custom-properties" xmlns:vt="http://schemas.openxmlformats.org/officeDocument/2006/docPropsVTypes"/>
</file>