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6" w:name="Xfb4f7fd5cfe77e3448e244006503711b0442fa3"/>
    <w:p>
      <w:pPr>
        <w:pStyle w:val="Heading1"/>
      </w:pPr>
      <w:r>
        <w:t xml:space="preserve">Cover Letter for Special Education Teacher Position</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dear-hiring-committee"/>
    <w:p>
      <w:pPr>
        <w:pStyle w:val="Heading2"/>
      </w:pPr>
      <w:r>
        <w:t xml:space="preserve">Dear Hiring Committee,</w:t>
      </w:r>
    </w:p>
    <w:p>
      <w:pPr>
        <w:pStyle w:val="FirstParagraph"/>
      </w:pPr>
      <w:r>
        <w:t xml:space="preserve">I am writing to express my enthusiastic interest in the Special Education Teacher position at [School Name or District Name] in the United States San Francisco. As a dedicated and passionate educator with over [X years] of experience working with students with diverse learning needs, I am eager to contribute my skills, expertise, and commitment to fostering inclusive classrooms that empower every student to reach their full potential. The opportunity to join a district renowned for its innovative approaches to special education in the vibrant community of San Francisco aligns perfectly with my professional goals and values.</w:t>
      </w:r>
    </w:p>
    <w:bookmarkEnd w:id="20"/>
    <w:bookmarkStart w:id="21" w:name="why-special-education-teacher"/>
    <w:p>
      <w:pPr>
        <w:pStyle w:val="Heading2"/>
      </w:pPr>
      <w:r>
        <w:t xml:space="preserve">Why Special Education Teacher?</w:t>
      </w:r>
    </w:p>
    <w:p>
      <w:pPr>
        <w:pStyle w:val="FirstParagraph"/>
      </w:pPr>
      <w:r>
        <w:t xml:space="preserve">As a Special Education Teacher, I have always believed that every student deserves an education tailored to their unique needs. My journey in this field began with a deep-seated passion for supporting students with disabilities, and over the years, I have honed my ability to create individualized learning plans that address academic, social, and emotional growth. In the United States San Francisco, where diversity is celebrated and educational equity is a priority, I am particularly drawn to the opportunity to work in a district that values innovation and inclusivity.</w:t>
      </w:r>
    </w:p>
    <w:p>
      <w:pPr>
        <w:pStyle w:val="BodyText"/>
      </w:pPr>
      <w:r>
        <w:t xml:space="preserve">Throughout my career, I have collaborated with general education teachers, therapists, parents, and administrators to ensure that students receive comprehensive support. My experience includes designing and implementing Individualized Education Programs (IEPs), adapting curricula to meet diverse learning styles, and utilizing assistive technologies to enhance student engagement. In San Francisco’s dynamic educational landscape—where schools like [mention specific schools or districts if applicable] are at the forefront of special education reform—I am confident that my skills will contribute meaningfully to the success of students and the broader community.</w:t>
      </w:r>
    </w:p>
    <w:bookmarkEnd w:id="21"/>
    <w:bookmarkStart w:id="22" w:name="X164c00a65e12e435694ef7a8cba389a68df9720"/>
    <w:p>
      <w:pPr>
        <w:pStyle w:val="Heading2"/>
      </w:pPr>
      <w:r>
        <w:t xml:space="preserve">Special Education Teacher in the United States San Francisco</w:t>
      </w:r>
    </w:p>
    <w:p>
      <w:pPr>
        <w:pStyle w:val="FirstParagraph"/>
      </w:pPr>
      <w:r>
        <w:t xml:space="preserve">The United States San Francisco offers a unique environment for Special Education Teachers, where cultural diversity, progressive policies, and a commitment to equity create opportunities for impactful teaching. As a resident of this thriving city or someone deeply familiar with its educational ecosystem, I understand the importance of addressing the needs of students from varied backgrounds. Whether it is supporting English Language Learners with disabilities or advocating for students with autism spectrum disorder, I am equipped to navigate these challenges with empathy and expertise.</w:t>
      </w:r>
    </w:p>
    <w:p>
      <w:pPr>
        <w:pStyle w:val="BodyText"/>
      </w:pPr>
      <w:r>
        <w:t xml:space="preserve">San Francisco’s emphasis on social-emotional learning and trauma-informed practices resonates strongly with my teaching philosophy. I have implemented strategies such as mindfulness exercises, positive behavior interventions, and collaborative learning groups to foster a classroom culture where students feel safe, respected, and motivated. In the United States San Francisco, where schools are increasingly prioritizing mental health resources for students with special needs, I am eager to contribute my knowledge of evidence-based practices that promote resilience and self-advocacy.</w:t>
      </w:r>
    </w:p>
    <w:bookmarkEnd w:id="22"/>
    <w:bookmarkStart w:id="23" w:name="key-qualities-and-achievements"/>
    <w:p>
      <w:pPr>
        <w:pStyle w:val="Heading2"/>
      </w:pPr>
      <w:r>
        <w:t xml:space="preserve">Key Qualities and Achievements</w:t>
      </w:r>
    </w:p>
    <w:p>
      <w:pPr>
        <w:pStyle w:val="FirstParagraph"/>
      </w:pPr>
      <w:r>
        <w:t xml:space="preserve">One of my core strengths as a Special Education Teacher is my ability to build strong relationships with students, families, and colleagues. I have consistently received praise for my communication skills, which allow me to effectively collaborate with parents to develop strategies that support students both in the classroom and at home. For example, during [specific role or achievement], I initiated a parent workshop series on navigating IEP meetings, which significantly improved family engagement and student outcomes.</w:t>
      </w:r>
    </w:p>
    <w:p>
      <w:pPr>
        <w:pStyle w:val="BodyText"/>
      </w:pPr>
      <w:r>
        <w:t xml:space="preserve">Additionally, my experience with technology integration has enabled me to create interactive learning experiences that cater to different learning modalities. Whether using apps for visual supports or virtual reality tools to simulate real-world scenarios, I strive to make learning accessible and engaging. In the United States San Francisco, where schools are embracing digital innovation, I am excited about the prospect of contributing to a district that values forward-thinking approaches to education.</w:t>
      </w:r>
    </w:p>
    <w:bookmarkEnd w:id="23"/>
    <w:bookmarkStart w:id="24" w:name="commitment-to-professional-growth"/>
    <w:p>
      <w:pPr>
        <w:pStyle w:val="Heading2"/>
      </w:pPr>
      <w:r>
        <w:t xml:space="preserve">Commitment to Professional Growth</w:t>
      </w:r>
    </w:p>
    <w:p>
      <w:pPr>
        <w:pStyle w:val="FirstParagraph"/>
      </w:pPr>
      <w:r>
        <w:t xml:space="preserve">Continuous learning is a cornerstone of my career as a Special Education Teacher. I actively participate in professional development opportunities, such as [mention specific workshops, certifications, or conferences], to stay updated on the latest research and best practices in special education. My recent certification in [specific area, e.g., "Behavior Analysis" or "Inclusive Classrooms"] has further enhanced my ability to support students with complex needs.</w:t>
      </w:r>
    </w:p>
    <w:p>
      <w:pPr>
        <w:pStyle w:val="BodyText"/>
      </w:pPr>
      <w:r>
        <w:t xml:space="preserve">I am also committed to advocating for systemic change within the education system. In San Francisco, where there is a growing focus on reducing achievement gaps and ensuring equitable access to resources, I am eager to collaborate with colleagues to develop programs that address disparities and uplift marginalized student populations.</w:t>
      </w:r>
    </w:p>
    <w:bookmarkEnd w:id="24"/>
    <w:bookmarkStart w:id="25" w:name="conclusion"/>
    <w:p>
      <w:pPr>
        <w:pStyle w:val="Heading2"/>
      </w:pPr>
      <w:r>
        <w:t xml:space="preserve">Conclusion</w:t>
      </w:r>
    </w:p>
    <w:p>
      <w:pPr>
        <w:pStyle w:val="FirstParagraph"/>
      </w:pPr>
      <w:r>
        <w:t xml:space="preserve">In conclusion, I am deeply passionate about the role of a Special Education Teacher in the United States San Francisco. My experience, dedication to student-centered learning, and alignment with the values of inclusivity and innovation make me a strong candidate for this position. I would be honored to bring my skills and enthusiasm to [School Name or District Name], where I can contribute to creating an environment where every student thrives.</w:t>
      </w:r>
    </w:p>
    <w:p>
      <w:pPr>
        <w:pStyle w:val="BodyText"/>
      </w:pPr>
      <w:r>
        <w:t xml:space="preserve">Thank you for considering my application. I look forward to the opportunity to discuss how my background and vision align with the mission of your school. Please feel free to contact me at [Phone Number] or [Email Address] at your earliest convenience.</w:t>
      </w:r>
    </w:p>
    <w:bookmarkEnd w:id="25"/>
    <w:p>
      <w:pPr>
        <w:pStyle w:val="BodyText"/>
      </w:pPr>
      <w:r>
        <w:t xml:space="preserve">Sincerely,</w:t>
      </w:r>
    </w:p>
    <w:p>
      <w:pPr>
        <w:pStyle w:val="BodyText"/>
      </w:pP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dc:language>en</dc:language>
  <cp:keywords/>
  <dcterms:created xsi:type="dcterms:W3CDTF">2026-07-24T08:51:59Z</dcterms:created>
  <dcterms:modified xsi:type="dcterms:W3CDTF">2026-07-24T08:51:59Z</dcterms:modified>
</cp:coreProperties>
</file>

<file path=docProps/custom.xml><?xml version="1.0" encoding="utf-8"?>
<Properties xmlns="http://schemas.openxmlformats.org/officeDocument/2006/custom-properties" xmlns:vt="http://schemas.openxmlformats.org/officeDocument/2006/docPropsVTypes"/>
</file>