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w:t>
      </w:r>
      <w:r>
        <w:t xml:space="preserve"> </w:t>
      </w:r>
      <w:r>
        <w:t xml:space="preserve">China</w:t>
      </w:r>
      <w:r>
        <w:t xml:space="preserve"> </w:t>
      </w:r>
      <w:r>
        <w:t xml:space="preserve">Guangzhou</w:t>
      </w:r>
    </w:p>
    <w:bookmarkStart w:id="23" w:name="X3d12cdf654e1b65d4710f2b8a7bb005cb2b1457"/>
    <w:p>
      <w:pPr>
        <w:pStyle w:val="Heading1"/>
      </w:pPr>
      <w:r>
        <w:t xml:space="preserve">Cover Letter for Primary Teacher Position in China Guangzhou</w:t>
      </w:r>
    </w:p>
    <w:p>
      <w:pPr>
        <w:pStyle w:val="FirstParagraph"/>
      </w:pPr>
      <w:r>
        <w:rPr>
          <w:bCs/>
          <w:b/>
        </w:rPr>
        <w:t xml:space="preserve">Dear [Hiring Manager's Name],</w:t>
      </w:r>
    </w:p>
    <w:p>
      <w:pPr>
        <w:pStyle w:val="BodyText"/>
      </w:pPr>
      <w:r>
        <w:t xml:space="preserve">I am writing to express my enthusiasm for the Primary Teacher position at your esteemed institution in Guangzhou, China. With a deep passion for education, extensive experience in primary-level teaching, and a genuine commitment to fostering academic and personal growth in young learners, I am confident that my qualifications align perfectly with the requirements of this role. As an educator who thrives in dynamic environments and values cultural exchange, I am eager to contribute to your school’s mission of nurturing future leaders while immersing myself in the vibrant educational landscape of Guangzhou.</w:t>
      </w:r>
    </w:p>
    <w:p>
      <w:pPr>
        <w:pStyle w:val="BodyText"/>
      </w:pPr>
      <w:r>
        <w:t xml:space="preserve">Having dedicated over five years to teaching primary students, I have developed a robust pedagogical approach that emphasizes creativity, critical thinking, and student-centered learning. My background includes designing and implementing curriculum-aligned lessons for children aged 6–12, with a focus on core subjects such as mathematics, science, and language arts. I have consistently achieved positive academic outcomes by integrating technology-enhanced tools, hands-on activities, and differentiated instruction to cater to diverse learning styles. For instance, during my tenure at [Previous School Name], I introduced interactive storytelling sessions that improved literacy rates by 25% within a single academic year. This experience has solidified my belief that education is not just about content delivery but about inspiring curiosity and building confidence in young minds.</w:t>
      </w:r>
    </w:p>
    <w:p>
      <w:pPr>
        <w:pStyle w:val="BodyText"/>
      </w:pPr>
      <w:r>
        <w:t xml:space="preserve">What sets me apart as a Primary Teacher is my ability to create inclusive and engaging classrooms where every student feels valued. I have worked with multicultural groups of learners, adapting my teaching strategies to respect individual needs while promoting collaboration and mutual respect. My approach combines structured academic rigor with a focus on social-emotional development, ensuring that students not only excel academically but also grow into compassionate, resilient individuals. Additionally, I hold certifications in child psychology and special education support, which have equipped me with the tools to address challenges such as learning differences and behavioral needs effectively.</w:t>
      </w:r>
    </w:p>
    <w:bookmarkStart w:id="20" w:name="X886cdd712426b01d23a516140e40b643939bc93"/>
    <w:p>
      <w:pPr>
        <w:pStyle w:val="Heading2"/>
      </w:pPr>
      <w:r>
        <w:t xml:space="preserve">Why Guangzhou? A Perfect Match for My Teaching Journey</w:t>
      </w:r>
    </w:p>
    <w:p>
      <w:pPr>
        <w:pStyle w:val="FirstParagraph"/>
      </w:pPr>
      <w:r>
        <w:t xml:space="preserve">Guangzhou, a city renowned for its rich cultural heritage, rapid modernization, and thriving educational sector, represents an ideal setting for me to further my career as a Primary Teacher. The city’s commitment to innovation in education aligns with my own values of continuous learning and adaptability. I am particularly drawn to the opportunity of working in Guangzhou because it offers a unique blend of traditional Chinese teachings and progressive pedagogical methods, which I believe can create a holistic learning environment for students.</w:t>
      </w:r>
    </w:p>
    <w:p>
      <w:pPr>
        <w:pStyle w:val="BodyText"/>
      </w:pPr>
      <w:r>
        <w:t xml:space="preserve">Moreover, Guangzhou’s diverse communities provide an exceptional platform for cultural exchange and global perspective-building. As an educator, I am eager to collaborate with colleagues from different backgrounds and contribute to a school culture that celebrates diversity while maintaining academic excellence. The city’s vibrant atmosphere, combined with its emphasis on education as a cornerstone of societal progress, makes it an exciting place to grow professionally and personally.</w:t>
      </w:r>
    </w:p>
    <w:bookmarkEnd w:id="20"/>
    <w:bookmarkStart w:id="21" w:name="X90a6803d05423876c8a6e6a449c31b205892f47"/>
    <w:p>
      <w:pPr>
        <w:pStyle w:val="Heading2"/>
      </w:pPr>
      <w:r>
        <w:t xml:space="preserve">Passion for Teaching and Commitment to Excellence</w:t>
      </w:r>
    </w:p>
    <w:p>
      <w:pPr>
        <w:pStyle w:val="FirstParagraph"/>
      </w:pPr>
      <w:r>
        <w:t xml:space="preserve">My passion for teaching stems from a belief that every child has the potential to achieve greatness with the right guidance. I take pride in creating a classroom environment where curiosity is encouraged, mistakes are viewed as learning opportunities, and students are empowered to take ownership of their education. Whether it’s through project-based learning initiatives or interdisciplinary themes that connect academic concepts to real-world applications, I strive to make learning relevant and meaningful for my students.</w:t>
      </w:r>
    </w:p>
    <w:p>
      <w:pPr>
        <w:pStyle w:val="BodyText"/>
      </w:pPr>
      <w:r>
        <w:t xml:space="preserve">In addition to my teaching responsibilities, I have actively participated in professional development workshops on classroom management, assessment strategies, and educational technology. These experiences have sharpened my ability to innovate while maintaining high standards of academic integrity. For example, I recently completed a certification program in gamification of learning, which has allowed me to incorporate interactive elements into lessons that increase student engagement and retention.</w:t>
      </w:r>
    </w:p>
    <w:bookmarkEnd w:id="21"/>
    <w:bookmarkStart w:id="22" w:name="X4c63b3fc2aafa318a344c8614e5e4fde8359cbe"/>
    <w:p>
      <w:pPr>
        <w:pStyle w:val="Heading2"/>
      </w:pPr>
      <w:r>
        <w:t xml:space="preserve">Why Choose Me for the Primary Teacher Role?</w:t>
      </w:r>
    </w:p>
    <w:p>
      <w:pPr>
        <w:pStyle w:val="FirstParagraph"/>
      </w:pPr>
      <w:r>
        <w:t xml:space="preserve">As a candidate, I bring not only technical expertise but also a deep sense of empathy and dedication to my students’ well-being. My ability to communicate effectively with both children and their families has enabled me to build strong relationships that support student success. I am also fluent in [language, if applicable], which would allow me to bridge cultural gaps and enhance communication with local families.</w:t>
      </w:r>
    </w:p>
    <w:p>
      <w:pPr>
        <w:pStyle w:val="BodyText"/>
      </w:pPr>
      <w:r>
        <w:t xml:space="preserve">Furthermore, I am highly adaptable and open to learning about the unique educational practices in China. I understand that teaching in Guangzhou requires a balance of academic rigor and cultural sensitivity, and I am prepared to embrace this challenge with enthusiasm. My goal is to contribute positively to your school’s community while continuously growing as an educator.</w:t>
      </w:r>
    </w:p>
    <w:p>
      <w:pPr>
        <w:pStyle w:val="BodyText"/>
      </w:pPr>
      <w:r>
        <w:t xml:space="preserve">Thank you for considering my application. I would be honored to discuss how my skills, experience, and passion for teaching can benefit your institution in Guangzhou. I am available at [your phone number] or [your email address] and am happy to accommodate any further discussions at your earliest convenience.</w:t>
      </w:r>
    </w:p>
    <w:p>
      <w:pPr>
        <w:pStyle w:val="BodyText"/>
      </w:pPr>
      <w:r>
        <w:t xml:space="preserve">Sincerely,</w:t>
      </w:r>
    </w:p>
    <w:p>
      <w:pPr>
        <w:pStyle w:val="BodyText"/>
      </w:pPr>
      <w:r>
        <w:rPr>
          <w:bCs/>
          <w:b/>
        </w:rPr>
        <w:t xml:space="preserve">[Your Full Name]</w:t>
      </w:r>
      <w:r>
        <w:br/>
      </w:r>
      <w:r>
        <w:t xml:space="preserve">[Your Contact Information]</w:t>
      </w:r>
      <w:r>
        <w:br/>
      </w:r>
      <w:r>
        <w:t xml:space="preserve">[LinkedIn/Portfolio Website, if applicable]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 China Guangzhou</dc:title>
  <dc:creator/>
  <dc:language>en</dc:language>
  <cp:keywords/>
  <dcterms:created xsi:type="dcterms:W3CDTF">2026-07-23T19:25:12Z</dcterms:created>
  <dcterms:modified xsi:type="dcterms:W3CDTF">2026-07-23T19:25:12Z</dcterms:modified>
</cp:coreProperties>
</file>

<file path=docProps/custom.xml><?xml version="1.0" encoding="utf-8"?>
<Properties xmlns="http://schemas.openxmlformats.org/officeDocument/2006/custom-properties" xmlns:vt="http://schemas.openxmlformats.org/officeDocument/2006/docPropsVTypes"/>
</file>