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Members of the Hiring Committee,</w:t>
      </w:r>
    </w:p>
    <w:p>
      <w:pPr>
        <w:pStyle w:val="BodyText"/>
      </w:pPr>
      <w:r>
        <w:t xml:space="preserve">I am writing to express my enthusiastic interest in the University Lecturer position at a prestigious institution in Russia, Saint Petersburg. As an academic professional with a passion for education and research, I am eager to contribute my expertise and dedication to a dynamic academic community that values innovation, cultural richness, and scholarly excellence. Saint Petersburg, with its historical significance as a hub of intellectual and artistic development, offers an unparalleled environment for advancing knowledge in the field of higher education. I am particularly drawn to this opportunity because of the city’s unique blend of tradition and modernity, which aligns perfectly with my vision for teaching and research.</w:t>
      </w:r>
    </w:p>
    <w:p>
      <w:pPr>
        <w:pStyle w:val="BodyText"/>
      </w:pPr>
      <w:r>
        <w:t xml:space="preserve">Throughout my career as an educator, I have dedicated myself to fostering critical thinking, intellectual curiosity, and interdisciplinary collaboration among students. My academic background in [Your Field of Study] from [Your University] has equipped me with a strong foundation in theoretical frameworks and practical applications that are essential for a University Lecturer. Additionally, my experience teaching at various levels—from undergraduate to graduate courses—has honed my ability to adapt pedagogical strategies to diverse learning needs. I am confident that these skills will enable me to thrive as a University Lecturer in Russia, where the emphasis on rigorous academic standards and cultural heritage is deeply rooted.</w:t>
      </w:r>
    </w:p>
    <w:p>
      <w:pPr>
        <w:pStyle w:val="BodyText"/>
      </w:pPr>
      <w:r>
        <w:t xml:space="preserve">What excites me most about this opportunity is the chance to engage with students and colleagues in Saint Petersburg, a city renowned for its world-class universities such as Saint Petersburg State University and ITMO University. These institutions are not only centers of academic excellence but also vibrant ecosystems where ideas are exchanged across disciplines and borders. I am particularly interested in contributing to programs that integrate global perspectives with local traditions, a balance that is crucial for preparing students to navigate an interconnected world. My research on [Your Research Area] aligns closely with the academic priorities of these institutions, and I am eager to collaborate on projects that address contemporary challenges while respecting the cultural context of Russia.</w:t>
      </w:r>
    </w:p>
    <w:p>
      <w:pPr>
        <w:pStyle w:val="BodyText"/>
      </w:pPr>
      <w:r>
        <w:t xml:space="preserve">As a University Lecturer, I aim to create an inclusive and stimulating classroom environment where students feel empowered to explore complex concepts and develop their own voices. My teaching philosophy emphasizes active learning, critical analysis, and the application of theoretical knowledge to real-world scenarios. In Saint Petersburg, where the intersection of history, art, and science is deeply embedded in daily life, I see countless opportunities to design courses that reflect this richness. For instance, a course on [Your Specific Subject] could incorporate case studies from Russian and global contexts, allowing students to engage with both local and international perspectives. This approach not only enhances learning but also fosters a deeper appreciation for the cultural and intellectual legacy of Saint Petersburg.</w:t>
      </w:r>
    </w:p>
    <w:p>
      <w:pPr>
        <w:pStyle w:val="BodyText"/>
      </w:pPr>
      <w:r>
        <w:t xml:space="preserve">Beyond the classroom, I am committed to contributing to the academic community through research, mentorship, and professional development. My work on [Your Research Topic] has been published in [List Journals or Conferences], and I have presented my findings at international conferences in [Countries or Institutions]. These experiences have reinforced my belief that collaboration is key to advancing knowledge. In Russia, where the academic landscape is evolving to embrace global standards, I hope to play a role in strengthening partnerships between institutions and promoting interdisciplinary research. Saint Petersburg’s strategic location as a bridge between Europe and Asia makes it an ideal setting for such initiatives, and I am eager to explore ways to leverage this position for mutual growth.</w:t>
      </w:r>
    </w:p>
    <w:p>
      <w:pPr>
        <w:pStyle w:val="BodyText"/>
      </w:pPr>
      <w:r>
        <w:t xml:space="preserve">Moreover, my understanding of Russia’s academic culture is informed by both personal experiences and professional observations. Having studied [mention any relevant experience in Russia or with Russian scholars], I have come to appreciate the value placed on intellectual rigor, cultural preservation, and community engagement. Saint Petersburg, in particular, is a city where the past and future converge—its iconic landmarks like the Hermitage Museum and its cutting-edge tech startups reflect a society that honors tradition while embracing innovation. As a University Lecturer here, I aim to embody this spirit by fostering creativity and resilience in my students, preparing them to become leaders in their fields.</w:t>
      </w:r>
    </w:p>
    <w:p>
      <w:pPr>
        <w:pStyle w:val="BodyText"/>
      </w:pPr>
      <w:r>
        <w:t xml:space="preserve">I am particularly inspired by the opportunity to work within the Russian education system, which has long been recognized for its contributions to science, literature, and the arts. The emphasis on mentorship and long-term academic relationships resonates deeply with my own values. I believe that a University Lecturer’s role extends beyond teaching; it involves guiding students in their personal and professional growth while contributing to the broader mission of the institution. In Saint Petersburg, where universities are often at the forefront of societal development, this responsibility is both challenging and rewarding.</w:t>
      </w:r>
    </w:p>
    <w:p>
      <w:pPr>
        <w:pStyle w:val="BodyText"/>
      </w:pPr>
      <w:r>
        <w:t xml:space="preserve">In conclusion, I am confident that my academic background, teaching experience, and passion for education make me a strong candidate for the University Lecturer position in Russia’s Saint Petersburg. I am eager to contribute to an institution that values excellence, innovation, and cultural diversity. Thank you for considering my application. I would be honored to discuss how my skills and vision align with the goals of your university.</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2026-07-24T14:30:42Z</dcterms:created>
  <dcterms:modified xsi:type="dcterms:W3CDTF">2026-07-24T14:30:42Z</dcterms:modified>
</cp:coreProperties>
</file>

<file path=docProps/custom.xml><?xml version="1.0" encoding="utf-8"?>
<Properties xmlns="http://schemas.openxmlformats.org/officeDocument/2006/custom-properties" xmlns:vt="http://schemas.openxmlformats.org/officeDocument/2006/docPropsVTypes"/>
</file>