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Egypt</w:t>
      </w:r>
      <w:r>
        <w:t xml:space="preserve"> </w:t>
      </w:r>
      <w:r>
        <w:t xml:space="preserve">Alexandria</w:t>
      </w:r>
    </w:p>
    <w:bookmarkStart w:id="38" w:name="curriculum-vitae"/>
    <w:p>
      <w:pPr>
        <w:pStyle w:val="Heading1"/>
      </w:pPr>
      <w:r>
        <w:t xml:space="preserve">Curriculum Vitae</w:t>
      </w:r>
    </w:p>
    <w:bookmarkStart w:id="37" w:name="computer-engineer-egypt-alexandria"/>
    <w:p>
      <w:pPr>
        <w:pStyle w:val="Heading2"/>
      </w:pPr>
      <w:r>
        <w:t xml:space="preserve">Computer Engineer |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A highly motivated Computer Engineer with a strong foundation in software development, system design, and network management. Graduated from the Department of Computer Engineering at Alexandria University, where I developed a deep understanding of emerging technologies and their applications in Egypt’s rapidly growing tech industry. Committed to delivering innovative solutions tailored to the unique challenges of Egypt Alexandria’s digital landscape. Proven expertise in programming, project management, and collaboration with cross-functional teams to drive efficiency and scalability.</w:t>
      </w:r>
    </w:p>
    <w:bookmarkEnd w:id="21"/>
    <w:bookmarkStart w:id="24"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rPr>
          <w:bCs/>
          <w:b/>
        </w:rPr>
        <w:t xml:space="preserve">Alexandria University</w:t>
      </w:r>
      <w:r>
        <w:t xml:space="preserve">, Alexandria, Egypt</w:t>
      </w:r>
      <w:r>
        <w:br/>
      </w:r>
      <w:r>
        <w:t xml:space="preserve">Graduated: June 2021</w:t>
      </w:r>
      <w:r>
        <w:br/>
      </w:r>
      <w:r>
        <w:t xml:space="preserve">Relevant coursework: Algorithms, Data Structures, Artificial Intelligence, Computer Networks, Embedded Systems. Thesis: "Optimizing IoT-Based Smart Grid Systems for Urban Energy Management in Egypt."</w:t>
      </w:r>
    </w:p>
    <w:bookmarkEnd w:id="22"/>
    <w:bookmarkStart w:id="23" w:name="advanced-certificate-in-cybersecurity"/>
    <w:p>
      <w:pPr>
        <w:pStyle w:val="Heading4"/>
      </w:pPr>
      <w:r>
        <w:t xml:space="preserve">Advanced Certificate in Cybersecurity</w:t>
      </w:r>
    </w:p>
    <w:p>
      <w:pPr>
        <w:pStyle w:val="FirstParagraph"/>
      </w:pPr>
      <w:r>
        <w:rPr>
          <w:bCs/>
          <w:b/>
        </w:rPr>
        <w:t xml:space="preserve">Egyptian Ministry of Communications and Information Technology</w:t>
      </w:r>
      <w:r>
        <w:t xml:space="preserve">, Cairo, Egypt</w:t>
      </w:r>
      <w:r>
        <w:br/>
      </w:r>
      <w:r>
        <w:t xml:space="preserve">Completed: December 2022</w:t>
      </w:r>
      <w:r>
        <w:br/>
      </w:r>
      <w:r>
        <w:t xml:space="preserve">Focused on network security protocols, threat analysis, and compliance standards relevant to Egyptian industries.</w:t>
      </w:r>
    </w:p>
    <w:bookmarkEnd w:id="23"/>
    <w:bookmarkEnd w:id="24"/>
    <w:bookmarkStart w:id="27" w:name="work-experience"/>
    <w:p>
      <w:pPr>
        <w:pStyle w:val="Heading3"/>
      </w:pPr>
      <w:r>
        <w:t xml:space="preserve">Work Experience</w:t>
      </w:r>
    </w:p>
    <w:bookmarkStart w:id="25" w:name="senior-software-developer"/>
    <w:p>
      <w:pPr>
        <w:pStyle w:val="Heading4"/>
      </w:pPr>
      <w:r>
        <w:t xml:space="preserve">Senior Software Developer</w:t>
      </w:r>
    </w:p>
    <w:p>
      <w:pPr>
        <w:pStyle w:val="FirstParagraph"/>
      </w:pPr>
      <w:r>
        <w:rPr>
          <w:bCs/>
          <w:b/>
        </w:rPr>
        <w:t xml:space="preserve">Egyptian Tech Solutions (ETS)</w:t>
      </w:r>
      <w:r>
        <w:t xml:space="preserve">, Alexandria, Egypt</w:t>
      </w:r>
      <w:r>
        <w:br/>
      </w:r>
      <w:r>
        <w:t xml:space="preserve">January 2022 – Present</w:t>
      </w:r>
      <w:r>
        <w:br/>
      </w:r>
      <w:r>
        <w:t xml:space="preserve">- Led the development of a cloud-based platform for local SMEs to manage inventory and sales, improving operational efficiency by 35%.</w:t>
      </w:r>
      <w:r>
        <w:br/>
      </w:r>
      <w:r>
        <w:t xml:space="preserve">- Collaborated with teams in Alexandria to integrate AI-driven analytics tools, enhancing user experience for over 1,000 businesses.</w:t>
      </w:r>
      <w:r>
        <w:br/>
      </w:r>
      <w:r>
        <w:t xml:space="preserve">- Conducted regular code reviews and mentored junior developers on modern software development practices.</w:t>
      </w:r>
    </w:p>
    <w:bookmarkEnd w:id="25"/>
    <w:bookmarkStart w:id="26" w:name="junior-software-developer"/>
    <w:p>
      <w:pPr>
        <w:pStyle w:val="Heading4"/>
      </w:pPr>
      <w:r>
        <w:t xml:space="preserve">Junior Software Developer</w:t>
      </w:r>
    </w:p>
    <w:p>
      <w:pPr>
        <w:pStyle w:val="FirstParagraph"/>
      </w:pPr>
      <w:r>
        <w:rPr>
          <w:bCs/>
          <w:b/>
        </w:rPr>
        <w:t xml:space="preserve">Al-Azhar University IT Department</w:t>
      </w:r>
      <w:r>
        <w:t xml:space="preserve">, Alexandria, Egypt</w:t>
      </w:r>
      <w:r>
        <w:br/>
      </w:r>
      <w:r>
        <w:t xml:space="preserve">June 2021 – December 2021</w:t>
      </w:r>
      <w:r>
        <w:br/>
      </w:r>
      <w:r>
        <w:t xml:space="preserve">- Assisted in developing a student portal for course registration and grade tracking, reducing administrative workload by 25%.</w:t>
      </w:r>
      <w:r>
        <w:br/>
      </w:r>
      <w:r>
        <w:t xml:space="preserve">- Designed modular APIs to connect the university’s legacy systems with new applications.</w:t>
      </w:r>
    </w:p>
    <w:bookmarkEnd w:id="26"/>
    <w:bookmarkEnd w:id="27"/>
    <w:bookmarkStart w:id="28"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HTML/CSS</w:t>
      </w:r>
    </w:p>
    <w:p>
      <w:pPr>
        <w:numPr>
          <w:ilvl w:val="0"/>
          <w:numId w:val="1001"/>
        </w:numPr>
        <w:pStyle w:val="Compact"/>
      </w:pPr>
      <w:r>
        <w:rPr>
          <w:bCs/>
          <w:b/>
        </w:rPr>
        <w:t xml:space="preserve">Database Management:</w:t>
      </w:r>
      <w:r>
        <w:t xml:space="preserve"> </w:t>
      </w:r>
      <w:r>
        <w:t xml:space="preserve">MySQL, MongoDB</w:t>
      </w:r>
    </w:p>
    <w:p>
      <w:pPr>
        <w:numPr>
          <w:ilvl w:val="0"/>
          <w:numId w:val="1001"/>
        </w:numPr>
        <w:pStyle w:val="Compact"/>
      </w:pPr>
      <w:r>
        <w:rPr>
          <w:bCs/>
          <w:b/>
        </w:rPr>
        <w:t xml:space="preserve">Cybersecurity Tools:</w:t>
      </w:r>
      <w:r>
        <w:t xml:space="preserve"> </w:t>
      </w:r>
      <w:r>
        <w:t xml:space="preserve">Wireshark, Kali Linux (certified), Nmap</w:t>
      </w:r>
    </w:p>
    <w:p>
      <w:pPr>
        <w:numPr>
          <w:ilvl w:val="0"/>
          <w:numId w:val="1001"/>
        </w:numPr>
        <w:pStyle w:val="Compact"/>
      </w:pPr>
      <w:r>
        <w:rPr>
          <w:bCs/>
          <w:b/>
        </w:rPr>
        <w:t xml:space="preserve">Operating Systems:</w:t>
      </w:r>
      <w:r>
        <w:t xml:space="preserve"> </w:t>
      </w:r>
      <w:r>
        <w:t xml:space="preserve">Linux (Ubuntu), Windows, macOS</w:t>
      </w:r>
    </w:p>
    <w:p>
      <w:pPr>
        <w:numPr>
          <w:ilvl w:val="0"/>
          <w:numId w:val="1001"/>
        </w:numPr>
        <w:pStyle w:val="Compact"/>
      </w:pPr>
      <w:r>
        <w:rPr>
          <w:bCs/>
          <w:b/>
        </w:rPr>
        <w:t xml:space="preserve">Project Management Tools:</w:t>
      </w:r>
      <w:r>
        <w:t xml:space="preserve"> </w:t>
      </w:r>
      <w:r>
        <w:t xml:space="preserve">Jira, Trello, Agile Methodology</w:t>
      </w:r>
    </w:p>
    <w:bookmarkEnd w:id="28"/>
    <w:bookmarkStart w:id="32" w:name="projects-and-contributions"/>
    <w:p>
      <w:pPr>
        <w:pStyle w:val="Heading3"/>
      </w:pPr>
      <w:r>
        <w:t xml:space="preserve">Projects and Contributions</w:t>
      </w:r>
    </w:p>
    <w:bookmarkStart w:id="29" w:name="Xdc24209c8e991c8630ec8a0db77f0e634b722ae"/>
    <w:p>
      <w:pPr>
        <w:pStyle w:val="Heading4"/>
      </w:pPr>
      <w:r>
        <w:t xml:space="preserve">Sustainable Energy Monitoring System for Alexandria (2021)</w:t>
      </w:r>
    </w:p>
    <w:p>
      <w:pPr>
        <w:pStyle w:val="FirstParagraph"/>
      </w:pPr>
      <w:r>
        <w:t xml:space="preserve">A collaborative project with Alexandria University to design a real-time energy consumption monitoring tool using IoT sensors. The system was deployed in three neighborhoods, reducing electricity waste by 15% and serving as a model for future smart city initiatives in Egypt.</w:t>
      </w:r>
    </w:p>
    <w:bookmarkEnd w:id="29"/>
    <w:bookmarkStart w:id="30" w:name="X1a177db2b650435693ccf35ce2e9dbad392a23f"/>
    <w:p>
      <w:pPr>
        <w:pStyle w:val="Heading4"/>
      </w:pPr>
      <w:r>
        <w:t xml:space="preserve">Open Source Contribution: Django Web Framework</w:t>
      </w:r>
    </w:p>
    <w:p>
      <w:pPr>
        <w:pStyle w:val="FirstParagraph"/>
      </w:pPr>
      <w:r>
        <w:t xml:space="preserve">Contributed bug fixes and documentation to the Django project, focusing on improving performance for Egyptian developers. Recognized as a top contributor in 2023 by the Django community.</w:t>
      </w:r>
    </w:p>
    <w:bookmarkEnd w:id="30"/>
    <w:bookmarkStart w:id="31" w:name="egyptian-tech-hackathon-2023"/>
    <w:p>
      <w:pPr>
        <w:pStyle w:val="Heading4"/>
      </w:pPr>
      <w:r>
        <w:t xml:space="preserve">Egyptian Tech Hackathon 2023</w:t>
      </w:r>
    </w:p>
    <w:p>
      <w:pPr>
        <w:pStyle w:val="FirstParagraph"/>
      </w:pPr>
      <w:r>
        <w:t xml:space="preserve">Won the "Best Innovation in Education" award with a mobile app that connects students in Alexandria to tutoring services using machine learning to match tutors with subjects.</w:t>
      </w:r>
    </w:p>
    <w:bookmarkEnd w:id="31"/>
    <w:bookmarkEnd w:id="32"/>
    <w:bookmarkStart w:id="33" w:name="certifications"/>
    <w:p>
      <w:pPr>
        <w:pStyle w:val="Heading3"/>
      </w:pPr>
      <w:r>
        <w:t xml:space="preserve">Certifications</w:t>
      </w:r>
    </w:p>
    <w:p>
      <w:pPr>
        <w:numPr>
          <w:ilvl w:val="0"/>
          <w:numId w:val="1002"/>
        </w:numPr>
        <w:pStyle w:val="Compact"/>
      </w:pPr>
      <w:r>
        <w:rPr>
          <w:bCs/>
          <w:b/>
        </w:rPr>
        <w:t xml:space="preserve">Microsoft Azure Fundamentals (AZ-900)</w:t>
      </w:r>
      <w:r>
        <w:t xml:space="preserve">, Microsoft Learning, 2022</w:t>
      </w:r>
    </w:p>
    <w:p>
      <w:pPr>
        <w:numPr>
          <w:ilvl w:val="0"/>
          <w:numId w:val="1002"/>
        </w:numPr>
        <w:pStyle w:val="Compact"/>
      </w:pPr>
      <w:r>
        <w:rPr>
          <w:bCs/>
          <w:b/>
        </w:rPr>
        <w:t xml:space="preserve">CompTIA Security+</w:t>
      </w:r>
      <w:r>
        <w:t xml:space="preserve">, CompTIA, 2021</w:t>
      </w:r>
    </w:p>
    <w:p>
      <w:pPr>
        <w:numPr>
          <w:ilvl w:val="0"/>
          <w:numId w:val="1002"/>
        </w:numPr>
        <w:pStyle w:val="Compact"/>
      </w:pPr>
      <w:r>
        <w:rPr>
          <w:bCs/>
          <w:b/>
        </w:rPr>
        <w:t xml:space="preserve">Cisco Certified Network Associate (CCNA)</w:t>
      </w:r>
      <w:r>
        <w:t xml:space="preserve">, Cisco, 2019</w:t>
      </w:r>
    </w:p>
    <w:bookmarkEnd w:id="33"/>
    <w:bookmarkStart w:id="34" w:name="language-proficiency"/>
    <w:p>
      <w:pPr>
        <w:pStyle w:val="Heading3"/>
      </w:pPr>
      <w:r>
        <w:t xml:space="preserve">Language Proficiency</w:t>
      </w:r>
    </w:p>
    <w:p>
      <w:pPr>
        <w:numPr>
          <w:ilvl w:val="0"/>
          <w:numId w:val="1003"/>
        </w:numPr>
        <w:pStyle w:val="Compact"/>
      </w:pPr>
      <w:r>
        <w:t xml:space="preserve">Arabic – Native</w:t>
      </w:r>
    </w:p>
    <w:p>
      <w:pPr>
        <w:numPr>
          <w:ilvl w:val="0"/>
          <w:numId w:val="1003"/>
        </w:numPr>
        <w:pStyle w:val="Compact"/>
      </w:pPr>
      <w:r>
        <w:t xml:space="preserve">English – Fluent (IELTS: 7.5)</w:t>
      </w:r>
    </w:p>
    <w:p>
      <w:pPr>
        <w:numPr>
          <w:ilvl w:val="0"/>
          <w:numId w:val="1003"/>
        </w:numPr>
        <w:pStyle w:val="Compact"/>
      </w:pPr>
      <w:r>
        <w:t xml:space="preserve">French – Basic (B1 Level)</w:t>
      </w:r>
    </w:p>
    <w:bookmarkEnd w:id="34"/>
    <w:bookmarkStart w:id="35" w:name="professional-affiliations"/>
    <w:p>
      <w:pPr>
        <w:pStyle w:val="Heading3"/>
      </w:pPr>
      <w:r>
        <w:t xml:space="preserve">Professional Affiliations</w:t>
      </w:r>
    </w:p>
    <w:p>
      <w:pPr>
        <w:numPr>
          <w:ilvl w:val="0"/>
          <w:numId w:val="1004"/>
        </w:numPr>
        <w:pStyle w:val="Compact"/>
      </w:pPr>
      <w:r>
        <w:rPr>
          <w:bCs/>
          <w:b/>
        </w:rPr>
        <w:t xml:space="preserve">Egyptian Computer Society (ECS)</w:t>
      </w:r>
      <w:r>
        <w:t xml:space="preserve">, Member since 2021</w:t>
      </w:r>
    </w:p>
    <w:p>
      <w:pPr>
        <w:numPr>
          <w:ilvl w:val="0"/>
          <w:numId w:val="1004"/>
        </w:numPr>
        <w:pStyle w:val="Compact"/>
      </w:pPr>
      <w:r>
        <w:rPr>
          <w:bCs/>
          <w:b/>
        </w:rPr>
        <w:t xml:space="preserve">IEEE Student Branch, Alexandria University</w:t>
      </w:r>
      <w:r>
        <w:t xml:space="preserve">, Member and Volunteer Coordinator (2019–2021)</w:t>
      </w:r>
    </w:p>
    <w:bookmarkEnd w:id="35"/>
    <w:bookmarkStart w:id="36" w:name="references"/>
    <w:p>
      <w:pPr>
        <w:pStyle w:val="Heading3"/>
      </w:pPr>
      <w:r>
        <w:t xml:space="preserve">References</w:t>
      </w:r>
    </w:p>
    <w:p>
      <w:pPr>
        <w:pStyle w:val="FirstParagraph"/>
      </w:pPr>
      <w:r>
        <w:t xml:space="preserve">Available upon request. Contact: ahmed.el-sayed@example.com or +20 123 456 7890.</w:t>
      </w:r>
    </w:p>
    <w:bookmarkEnd w:id="36"/>
    <w:p>
      <w:pPr>
        <w:pStyle w:val="BodyText"/>
      </w:pPr>
      <w:r>
        <w:t xml:space="preserve">© 2023 Ahmed Mohamed El-Sayed | Curriculum Vitae for Computer Engineer in Egypt Alexandria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Egypt Alexandria</dc:title>
  <dc:creator/>
  <dc:language>en</dc:language>
  <cp:keywords/>
  <dcterms:created xsi:type="dcterms:W3CDTF">2026-04-30T12:08:24Z</dcterms:created>
  <dcterms:modified xsi:type="dcterms:W3CDTF">2026-04-30T12:08:24Z</dcterms:modified>
</cp:coreProperties>
</file>

<file path=docProps/custom.xml><?xml version="1.0" encoding="utf-8"?>
<Properties xmlns="http://schemas.openxmlformats.org/officeDocument/2006/custom-properties" xmlns:vt="http://schemas.openxmlformats.org/officeDocument/2006/docPropsVTypes"/>
</file>