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6" w:name="X3ca1b011c554e51ab170583bcecce85a4a0cb28"/>
    <w:p>
      <w:pPr>
        <w:pStyle w:val="Heading1"/>
      </w:pPr>
      <w:r>
        <w:t xml:space="preserve">Curriculum Vitae: Film Director in France Marseille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visionary Film Director based in France Marseille, specializing in storytelling that captures the essence of Mediterranean culture and urban life. With over a decade of experience in filmmaking, I have established myself as a key figure in the dynamic film industry of Marseille. My work blends cinematic artistry with social commentary, reflecting the unique identity of France’s second-largest city. As a Film Director deeply rooted in Marseille, I am committed to promoting local talent and contributing to the rich cultural tapestry of France.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National d’Arts du Cinéma (DNAC)</w:t>
      </w:r>
      <w:r>
        <w:t xml:space="preserve">, École Nationale Supérieure des Métiers de l’Image et du Son (ENSADIS), Paris, France –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Arts</w:t>
      </w:r>
      <w:r>
        <w:t xml:space="preserve">, Université Aix-Marseille, Marseille, France – 2005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d9146398e07c8c08c2e954f055213faa0e5221"/>
    <w:p>
      <w:pPr>
        <w:pStyle w:val="Heading3"/>
      </w:pPr>
      <w:r>
        <w:rPr>
          <w:bCs/>
          <w:b/>
        </w:rPr>
        <w:t xml:space="preserve">Director &amp; Producer</w:t>
      </w:r>
      <w:r>
        <w:t xml:space="preserve">, Cinéma du Soleil (Marseille, France)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Founded and lead Cinéma du Soleil, a production company focused on authentic narratives from Marseille and the wider Provence-Alpes-Côte d’Azur region.</w:t>
      </w:r>
    </w:p>
    <w:p>
      <w:pPr>
        <w:numPr>
          <w:ilvl w:val="0"/>
          <w:numId w:val="1002"/>
        </w:numPr>
        <w:pStyle w:val="Compact"/>
      </w:pPr>
      <w:r>
        <w:t xml:space="preserve">Directed five feature films, including "Lumière sur la Ville" (2018), which premiered at the Marseille Cinéma Festival and received critical acclaim for its portrayal of urban transformation.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filmmakers, actors, and crews to foster a sustainable film industry in Marseille.</w:t>
      </w:r>
    </w:p>
    <w:bookmarkEnd w:id="23"/>
    <w:bookmarkStart w:id="24" w:name="X057e49e99287a89745d31e02c0679cf1a0e704e"/>
    <w:p>
      <w:pPr>
        <w:pStyle w:val="Heading3"/>
      </w:pPr>
      <w:r>
        <w:rPr>
          <w:bCs/>
          <w:b/>
        </w:rPr>
        <w:t xml:space="preserve">Assistant Director</w:t>
      </w:r>
      <w:r>
        <w:t xml:space="preserve">, Studio 32 (Paris, France)</w:t>
      </w:r>
    </w:p>
    <w:p>
      <w:pPr>
        <w:pStyle w:val="FirstParagraph"/>
      </w:pPr>
      <w:r>
        <w:rPr>
          <w:iCs/>
          <w:i/>
        </w:rPr>
        <w:t xml:space="preserve">September 2010 – December 2014</w:t>
      </w:r>
    </w:p>
    <w:p>
      <w:pPr>
        <w:numPr>
          <w:ilvl w:val="0"/>
          <w:numId w:val="1003"/>
        </w:numPr>
        <w:pStyle w:val="Compact"/>
      </w:pPr>
      <w:r>
        <w:t xml:space="preserve">Served as Assistant Director on over twenty feature films, gaining expertise in production management and narrative structure.</w:t>
      </w:r>
    </w:p>
    <w:p>
      <w:pPr>
        <w:numPr>
          <w:ilvl w:val="0"/>
          <w:numId w:val="1003"/>
        </w:numPr>
        <w:pStyle w:val="Compact"/>
      </w:pPr>
      <w:r>
        <w:t xml:space="preserve">Worked with renowned directors such as Claire Denis and Jacques Audiard, refining skills in cinematic storytelling.</w:t>
      </w:r>
    </w:p>
    <w:bookmarkEnd w:id="24"/>
    <w:bookmarkStart w:id="25" w:name="X703863e53b0700275d2d6994227a1e5bb2eb52e"/>
    <w:p>
      <w:pPr>
        <w:pStyle w:val="Heading3"/>
      </w:pPr>
      <w:r>
        <w:rPr>
          <w:bCs/>
          <w:b/>
        </w:rPr>
        <w:t xml:space="preserve">Freelance Cinematographer &amp; Editor</w:t>
      </w:r>
      <w:r>
        <w:t xml:space="preserve">, Independent Projects (Marseille, France)</w:t>
      </w:r>
    </w:p>
    <w:p>
      <w:pPr>
        <w:pStyle w:val="FirstParagraph"/>
      </w:pPr>
      <w:r>
        <w:rPr>
          <w:iCs/>
          <w:i/>
        </w:rPr>
        <w:t xml:space="preserve">2007 – 2010</w:t>
      </w:r>
    </w:p>
    <w:p>
      <w:pPr>
        <w:numPr>
          <w:ilvl w:val="0"/>
          <w:numId w:val="1004"/>
        </w:numPr>
        <w:pStyle w:val="Compact"/>
      </w:pPr>
      <w:r>
        <w:t xml:space="preserve">Provided cinematography and editing services for short films, documentaries, and commercials in Marseille.</w:t>
      </w:r>
    </w:p>
    <w:p>
      <w:pPr>
        <w:numPr>
          <w:ilvl w:val="0"/>
          <w:numId w:val="1004"/>
        </w:numPr>
        <w:pStyle w:val="Compact"/>
      </w:pPr>
      <w:r>
        <w:t xml:space="preserve">Crafted visual narratives that highlighted the city’s unique architecture, multicultural communities, and historical landmarks.</w:t>
      </w:r>
    </w:p>
    <w:bookmarkEnd w:id="25"/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Screenwriting:</w:t>
      </w:r>
      <w:r>
        <w:t xml:space="preserve"> </w:t>
      </w:r>
      <w:r>
        <w:t xml:space="preserve">Proficient in crafting scripts that reflect the socio-cultural dynamics of France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Advanced knowledge of lighting, composition, and camera techniques to enhance visual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Production Management:</w:t>
      </w:r>
      <w:r>
        <w:t xml:space="preserve"> </w:t>
      </w:r>
      <w:r>
        <w:t xml:space="preserve">Expertise in budgeting, scheduling, and coordinating film crews for large-scale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Editing:</w:t>
      </w:r>
      <w:r>
        <w:t xml:space="preserve"> </w:t>
      </w:r>
      <w:r>
        <w:t xml:space="preserve">Skilled in Adobe Premiere Pro, Final Cut Pro, and DaVinci Resolve for post-production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Mediterranean cultures and the ability to translate them into compelling narratives.</w:t>
      </w:r>
    </w:p>
    <w:bookmarkEnd w:id="27"/>
    <w:bookmarkStart w:id="31" w:name="filmography"/>
    <w:p>
      <w:pPr>
        <w:pStyle w:val="Heading2"/>
      </w:pPr>
      <w:r>
        <w:t xml:space="preserve">Filmography</w:t>
      </w:r>
    </w:p>
    <w:bookmarkStart w:id="28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numPr>
          <w:ilvl w:val="0"/>
          <w:numId w:val="1006"/>
        </w:numPr>
        <w:pStyle w:val="Compact"/>
      </w:pPr>
      <w:r>
        <w:t xml:space="preserve">"Lumière sur la Ville" (2018) – Directed, written, and produced. Explores the challenges of urban renewal in Marseille’s historic districts.</w:t>
      </w:r>
    </w:p>
    <w:p>
      <w:pPr>
        <w:numPr>
          <w:ilvl w:val="0"/>
          <w:numId w:val="1006"/>
        </w:numPr>
        <w:pStyle w:val="Compact"/>
      </w:pPr>
      <w:r>
        <w:t xml:space="preserve">"Méditerranée en Fuite" (2015) – Co-directed with Emmanuelle Léon. A documentary on migration routes across the Mediterranean.</w:t>
      </w:r>
    </w:p>
    <w:p>
      <w:pPr>
        <w:numPr>
          <w:ilvl w:val="0"/>
          <w:numId w:val="1006"/>
        </w:numPr>
        <w:pStyle w:val="Compact"/>
      </w:pPr>
      <w:r>
        <w:t xml:space="preserve">"Rue de la République" (2012) – Written and directed. Chronicles the lives of residents in Marseille’s bustling city center.</w:t>
      </w:r>
    </w:p>
    <w:bookmarkEnd w:id="28"/>
    <w:bookmarkStart w:id="29" w:name="short-films"/>
    <w:p>
      <w:pPr>
        <w:pStyle w:val="Heading3"/>
      </w:pPr>
      <w:r>
        <w:rPr>
          <w:bCs/>
          <w:b/>
        </w:rPr>
        <w:t xml:space="preserve">Short Films</w:t>
      </w:r>
    </w:p>
    <w:p>
      <w:pPr>
        <w:numPr>
          <w:ilvl w:val="0"/>
          <w:numId w:val="1007"/>
        </w:numPr>
        <w:pStyle w:val="Compact"/>
      </w:pPr>
      <w:r>
        <w:t xml:space="preserve">"Bord de Mer" (2010) – Directed. A 15-minute film about a seaside community facing environmental threats.</w:t>
      </w:r>
    </w:p>
    <w:p>
      <w:pPr>
        <w:numPr>
          <w:ilvl w:val="0"/>
          <w:numId w:val="1007"/>
        </w:numPr>
        <w:pStyle w:val="Compact"/>
      </w:pPr>
      <w:r>
        <w:t xml:space="preserve">"Les Rêves de l’Estaque" (2007) – Written and directed. Explores the history of Marseille’s industrial heritage.</w:t>
      </w:r>
    </w:p>
    <w:bookmarkEnd w:id="29"/>
    <w:bookmarkStart w:id="30" w:name="documentaries"/>
    <w:p>
      <w:pPr>
        <w:pStyle w:val="Heading3"/>
      </w:pPr>
      <w:r>
        <w:rPr>
          <w:bCs/>
          <w:b/>
        </w:rPr>
        <w:t xml:space="preserve">Documentaries</w:t>
      </w:r>
    </w:p>
    <w:p>
      <w:pPr>
        <w:numPr>
          <w:ilvl w:val="0"/>
          <w:numId w:val="1008"/>
        </w:numPr>
        <w:pStyle w:val="Compact"/>
      </w:pPr>
      <w:r>
        <w:t xml:space="preserve">"Marseille: L’Âme de la Ville" (2017) – Directed. A 60-minute documentary on the cultural and historical significance of Marseille.</w:t>
      </w:r>
    </w:p>
    <w:p>
      <w:pPr>
        <w:numPr>
          <w:ilvl w:val="0"/>
          <w:numId w:val="1008"/>
        </w:numPr>
        <w:pStyle w:val="Compact"/>
      </w:pPr>
      <w:r>
        <w:t xml:space="preserve">"Portraits du Quartier" (2014) – Produced. A series of short documentaries highlighting local artists and activists.</w:t>
      </w:r>
    </w:p>
    <w:bookmarkEnd w:id="30"/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Grand Prix de la Cinématographie Francophone</w:t>
      </w:r>
      <w:r>
        <w:t xml:space="preserve">, Marseille Cinéma Festival (2019) – For "Lumière sur la Ville."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Critics’ Choice Award</w:t>
      </w:r>
      <w:r>
        <w:t xml:space="preserve">, Paris International Film Festival (2017) – For "Méditerranée en Fuite."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Director in the Mediterranean Category</w:t>
      </w:r>
      <w:r>
        <w:t xml:space="preserve">, Cannes Film Festival (2015) – Nominated for "Rue de la République."</w:t>
      </w:r>
    </w:p>
    <w:bookmarkEnd w:id="32"/>
    <w:bookmarkStart w:id="33" w:name="additional-activities"/>
    <w:p>
      <w:pPr>
        <w:pStyle w:val="Heading2"/>
      </w:pPr>
      <w:r>
        <w:t xml:space="preserve">Additional Activities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Founder</w:t>
      </w:r>
      <w:r>
        <w:t xml:space="preserve">, Marseille Film Collective (2016) – A platform for emerging filmmakers to collaborate and share resources.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Jury Member</w:t>
      </w:r>
      <w:r>
        <w:t xml:space="preserve">, Marseille Cinéma Festival (2018–Present) – Contributing to the evaluation of local and international films.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Workshop Leader</w:t>
      </w:r>
      <w:r>
        <w:t xml:space="preserve">, École des Métiers du Cinéma, Marseille (2019–Present) – Teaching screenwriting and directing techniques to aspiring filmmakers.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French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Arabic (Intermediate)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jeanluc.moreau@example.com.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France Marseille</dc:title>
  <dc:creator/>
  <dc:language>en</dc:language>
  <cp:keywords/>
  <dcterms:created xsi:type="dcterms:W3CDTF">2026-06-03T13:45:41Z</dcterms:created>
  <dcterms:modified xsi:type="dcterms:W3CDTF">2026-06-03T13:45:41Z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