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Hairdresser</w:t>
      </w:r>
      <w:r>
        <w:t xml:space="preserve"> </w:t>
      </w:r>
      <w:r>
        <w:t xml:space="preserve">in</w:t>
      </w:r>
      <w:r>
        <w:t xml:space="preserve"> </w:t>
      </w:r>
      <w:r>
        <w:t xml:space="preserve">Japan</w:t>
      </w:r>
      <w:r>
        <w:t xml:space="preserve"> </w:t>
      </w:r>
      <w:r>
        <w:t xml:space="preserve">Tokyo</w:t>
      </w:r>
    </w:p>
    <w:bookmarkStart w:id="33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Tokyo, Japan</w:t>
      </w:r>
    </w:p>
    <w:p>
      <w:pPr>
        <w:pStyle w:val="BodyText"/>
      </w:pPr>
      <w:r>
        <w:rPr>
          <w:bCs/>
          <w:b/>
        </w:rPr>
        <w:t xml:space="preserve">Contact:</w:t>
      </w:r>
      <w:r>
        <w:t xml:space="preserve"> </w:t>
      </w:r>
      <w:r>
        <w:t xml:space="preserve">+81-XXX-XXXX-XXXX | [Your Email Address]</w:t>
      </w:r>
    </w:p>
    <w:p>
      <w:pPr>
        <w:pStyle w:val="BodyText"/>
      </w:pPr>
      <w:r>
        <w:rPr>
          <w:bCs/>
          <w:b/>
        </w:rPr>
        <w:t xml:space="preserve">Date of Birth:</w:t>
      </w:r>
      <w:r>
        <w:t xml:space="preserve"> </w:t>
      </w:r>
      <w:r>
        <w:t xml:space="preserve">[Date of Birth]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skilled Hairdresser with over [X years] of experience in the dynamic beauty industry, specializing in Tokyo's evolving fashion trends and traditional Japanese hairdressing techniques. Proficient in providing personalized haircare services to a diverse clientele, including both local residents and international visitors. Committed to excellence, creativity, and cultural sensitivity, with a deep understanding of the unique demands of Japan Tokyo's competitive salon environment. A strong advocate for continuous learning, ensuring mastery of the latest tools and methodologies in hair styling.</w:t>
      </w:r>
    </w:p>
    <w:bookmarkEnd w:id="21"/>
    <w:bookmarkStart w:id="24" w:name="education"/>
    <w:p>
      <w:pPr>
        <w:pStyle w:val="Heading2"/>
      </w:pPr>
      <w:r>
        <w:t xml:space="preserve">Education</w:t>
      </w:r>
    </w:p>
    <w:bookmarkStart w:id="22" w:name="joshiba-gakuen-college-tokyo"/>
    <w:p>
      <w:pPr>
        <w:pStyle w:val="Heading3"/>
      </w:pPr>
      <w:r>
        <w:t xml:space="preserve">Joshiba Gakuen College (Tokyo)</w:t>
      </w:r>
    </w:p>
    <w:p>
      <w:pPr>
        <w:pStyle w:val="FirstParagraph"/>
      </w:pPr>
      <w:r>
        <w:rPr>
          <w:iCs/>
          <w:i/>
        </w:rPr>
        <w:t xml:space="preserve">Hairdressing and Cosmetology Diploma</w:t>
      </w:r>
    </w:p>
    <w:p>
      <w:pPr>
        <w:pStyle w:val="BodyText"/>
      </w:pPr>
      <w:r>
        <w:t xml:space="preserve">Graduated: [Year]</w:t>
      </w:r>
    </w:p>
    <w:p>
      <w:pPr>
        <w:numPr>
          <w:ilvl w:val="0"/>
          <w:numId w:val="1001"/>
        </w:numPr>
        <w:pStyle w:val="Compact"/>
      </w:pPr>
      <w:r>
        <w:t xml:space="preserve">Specialized in Japanese hair-cutting techniques, color formulation, and skin care.</w:t>
      </w:r>
    </w:p>
    <w:p>
      <w:pPr>
        <w:numPr>
          <w:ilvl w:val="0"/>
          <w:numId w:val="1001"/>
        </w:numPr>
        <w:pStyle w:val="Compact"/>
      </w:pPr>
      <w:r>
        <w:t xml:space="preserve">Completed 2,000+ hours of practical training at affiliated salons in Tokyo.</w:t>
      </w:r>
    </w:p>
    <w:p>
      <w:pPr>
        <w:numPr>
          <w:ilvl w:val="0"/>
          <w:numId w:val="1001"/>
        </w:numPr>
        <w:pStyle w:val="Compact"/>
      </w:pPr>
      <w:r>
        <w:t xml:space="preserve">Gained foundational knowledge of Japanese beauty standards and customer service etiquette.</w:t>
      </w:r>
    </w:p>
    <w:bookmarkEnd w:id="22"/>
    <w:bookmarkStart w:id="23" w:name="international-training-programs"/>
    <w:p>
      <w:pPr>
        <w:pStyle w:val="Heading3"/>
      </w:pPr>
      <w:r>
        <w:t xml:space="preserve">International Training Programs</w:t>
      </w:r>
    </w:p>
    <w:p>
      <w:pPr>
        <w:pStyle w:val="FirstParagraph"/>
      </w:pPr>
      <w:r>
        <w:rPr>
          <w:iCs/>
          <w:i/>
        </w:rPr>
        <w:t xml:space="preserve">Cutting Edge Hair Academy (London, UK)</w:t>
      </w:r>
    </w:p>
    <w:p>
      <w:pPr>
        <w:pStyle w:val="BodyText"/>
      </w:pPr>
      <w:r>
        <w:t xml:space="preserve">Completed: [Year]</w:t>
      </w:r>
    </w:p>
    <w:p>
      <w:pPr>
        <w:numPr>
          <w:ilvl w:val="0"/>
          <w:numId w:val="1002"/>
        </w:numPr>
        <w:pStyle w:val="Compact"/>
      </w:pPr>
      <w:r>
        <w:t xml:space="preserve">Advanced training in global hair trends and modern styling techniques.</w:t>
      </w:r>
    </w:p>
    <w:p>
      <w:pPr>
        <w:numPr>
          <w:ilvl w:val="0"/>
          <w:numId w:val="1002"/>
        </w:numPr>
        <w:pStyle w:val="Compact"/>
      </w:pPr>
      <w:r>
        <w:t xml:space="preserve">Focused on international market demands and multicultural client interactions.</w:t>
      </w:r>
    </w:p>
    <w:bookmarkEnd w:id="23"/>
    <w:bookmarkEnd w:id="24"/>
    <w:bookmarkStart w:id="27" w:name="professional-experience"/>
    <w:p>
      <w:pPr>
        <w:pStyle w:val="Heading2"/>
      </w:pPr>
      <w:r>
        <w:t xml:space="preserve">Professional Experience</w:t>
      </w:r>
    </w:p>
    <w:bookmarkStart w:id="25" w:name="hairdresser"/>
    <w:p>
      <w:pPr>
        <w:pStyle w:val="Heading3"/>
      </w:pPr>
      <w:r>
        <w:t xml:space="preserve">Hairdresser</w:t>
      </w:r>
    </w:p>
    <w:p>
      <w:pPr>
        <w:pStyle w:val="FirstParagraph"/>
      </w:pPr>
      <w:r>
        <w:rPr>
          <w:iCs/>
          <w:i/>
        </w:rPr>
        <w:t xml:space="preserve">La Vie en Rose Salon, Tokyo, Japan</w:t>
      </w:r>
    </w:p>
    <w:p>
      <w:pPr>
        <w:pStyle w:val="BodyText"/>
      </w:pPr>
      <w:r>
        <w:t xml:space="preserve">March 2018 – Present</w:t>
      </w:r>
    </w:p>
    <w:p>
      <w:pPr>
        <w:numPr>
          <w:ilvl w:val="0"/>
          <w:numId w:val="1003"/>
        </w:numPr>
        <w:pStyle w:val="Compact"/>
      </w:pPr>
      <w:r>
        <w:t xml:space="preserve">Managed a team of 5 stylists and oversaw daily operations in a high-end salon located in Shibuya.</w:t>
      </w:r>
    </w:p>
    <w:p>
      <w:pPr>
        <w:numPr>
          <w:ilvl w:val="0"/>
          <w:numId w:val="1003"/>
        </w:numPr>
        <w:pStyle w:val="Compact"/>
      </w:pPr>
      <w:r>
        <w:t xml:space="preserve">Provided premium haircare services, including haircuts, coloring, and treatments tailored to Tokyo’s fashion-conscious clientele.</w:t>
      </w:r>
    </w:p>
    <w:p>
      <w:pPr>
        <w:numPr>
          <w:ilvl w:val="0"/>
          <w:numId w:val="1003"/>
        </w:numPr>
        <w:pStyle w:val="Compact"/>
      </w:pPr>
      <w:r>
        <w:t xml:space="preserve">Collaborated with local influencers and event organizers to promote the salon’s brand across Japan Tokyo.</w:t>
      </w:r>
    </w:p>
    <w:p>
      <w:pPr>
        <w:numPr>
          <w:ilvl w:val="0"/>
          <w:numId w:val="1003"/>
        </w:numPr>
        <w:pStyle w:val="Compact"/>
      </w:pPr>
      <w:r>
        <w:t xml:space="preserve">Implemented eco-friendly practices by introducing biodegradable products aligned with Japan’s sustainability initiatives.</w:t>
      </w:r>
    </w:p>
    <w:bookmarkEnd w:id="25"/>
    <w:bookmarkStart w:id="26" w:name="stylist-assistant"/>
    <w:p>
      <w:pPr>
        <w:pStyle w:val="Heading3"/>
      </w:pPr>
      <w:r>
        <w:t xml:space="preserve">Stylist Assistant</w:t>
      </w:r>
    </w:p>
    <w:p>
      <w:pPr>
        <w:pStyle w:val="FirstParagraph"/>
      </w:pPr>
      <w:r>
        <w:rPr>
          <w:iCs/>
          <w:i/>
        </w:rPr>
        <w:t xml:space="preserve">Nishimura Hair Studio, Tokyo, Japan</w:t>
      </w:r>
    </w:p>
    <w:p>
      <w:pPr>
        <w:pStyle w:val="BodyText"/>
      </w:pPr>
      <w:r>
        <w:t xml:space="preserve">June 2015 – February 2018</w:t>
      </w:r>
    </w:p>
    <w:p>
      <w:pPr>
        <w:numPr>
          <w:ilvl w:val="0"/>
          <w:numId w:val="1004"/>
        </w:numPr>
        <w:pStyle w:val="Compact"/>
      </w:pPr>
      <w:r>
        <w:t xml:space="preserve">Assisted senior stylists in creating custom hairstyles for clients of all ages and backgrounds.</w:t>
      </w:r>
    </w:p>
    <w:p>
      <w:pPr>
        <w:numPr>
          <w:ilvl w:val="0"/>
          <w:numId w:val="1004"/>
        </w:numPr>
        <w:pStyle w:val="Compact"/>
      </w:pPr>
      <w:r>
        <w:t xml:space="preserve">Leveraged knowledge of Japanese hair care routines to recommend products and maintenance schedules.</w:t>
      </w:r>
    </w:p>
    <w:p>
      <w:pPr>
        <w:numPr>
          <w:ilvl w:val="0"/>
          <w:numId w:val="1004"/>
        </w:numPr>
        <w:pStyle w:val="Compact"/>
      </w:pPr>
      <w:r>
        <w:t xml:space="preserve">Contributed to the salon’s reputation as a top destination for both traditional and modern styles in Japan Tokyo.</w:t>
      </w:r>
    </w:p>
    <w:bookmarkEnd w:id="26"/>
    <w:bookmarkEnd w:id="27"/>
    <w:bookmarkStart w:id="28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Technical Expertise:</w:t>
      </w:r>
      <w:r>
        <w:t xml:space="preserve"> </w:t>
      </w:r>
      <w:r>
        <w:t xml:space="preserve">Master of Japanese hair-cutting methods, including “Shokai” (hair coloring) and “Kappatsu” (hairstyling). Proficient in using tools such as straighteners, curling irons, and dyeing kits.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Cultural Adaptability:</w:t>
      </w:r>
      <w:r>
        <w:t xml:space="preserve"> </w:t>
      </w:r>
      <w:r>
        <w:t xml:space="preserve">Deep understanding of Japanese aesthetics and customer service expectations. Fluent in English and Japanese, with the ability to communicate effectively with clients from diverse backgrounds.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Client Management:</w:t>
      </w:r>
      <w:r>
        <w:t xml:space="preserve"> </w:t>
      </w:r>
      <w:r>
        <w:t xml:space="preserve">Skilled in assessing client needs, offering styling advice, and maintaining long-term relationships through personalized service.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Business Acumen:</w:t>
      </w:r>
      <w:r>
        <w:t xml:space="preserve"> </w:t>
      </w:r>
      <w:r>
        <w:t xml:space="preserve">Experienced in managing salon operations, inventory, and marketing strategies tailored to Japan’s beauty industry.</w:t>
      </w:r>
    </w:p>
    <w:bookmarkEnd w:id="28"/>
    <w:bookmarkStart w:id="29" w:name="certifications-licenses"/>
    <w:p>
      <w:pPr>
        <w:pStyle w:val="Heading2"/>
      </w:pPr>
      <w:r>
        <w:t xml:space="preserve">Certifications &amp; Licenses</w:t>
      </w:r>
    </w:p>
    <w:p>
      <w:pPr>
        <w:numPr>
          <w:ilvl w:val="0"/>
          <w:numId w:val="1006"/>
        </w:numPr>
        <w:pStyle w:val="Compact"/>
      </w:pPr>
      <w:r>
        <w:rPr>
          <w:iCs/>
          <w:i/>
        </w:rPr>
        <w:t xml:space="preserve">Japan Hairdressers Association (JHA) Certification</w:t>
      </w:r>
      <w:r>
        <w:t xml:space="preserve"> </w:t>
      </w:r>
      <w:r>
        <w:t xml:space="preserve">– 2017</w:t>
      </w:r>
    </w:p>
    <w:p>
      <w:pPr>
        <w:numPr>
          <w:ilvl w:val="0"/>
          <w:numId w:val="1006"/>
        </w:numPr>
        <w:pStyle w:val="Compact"/>
      </w:pPr>
      <w:r>
        <w:rPr>
          <w:iCs/>
          <w:i/>
        </w:rPr>
        <w:t xml:space="preserve">International Colorist Certification (ICC)</w:t>
      </w:r>
      <w:r>
        <w:t xml:space="preserve"> </w:t>
      </w:r>
      <w:r>
        <w:t xml:space="preserve">– 2019</w:t>
      </w:r>
    </w:p>
    <w:p>
      <w:pPr>
        <w:numPr>
          <w:ilvl w:val="0"/>
          <w:numId w:val="1006"/>
        </w:numPr>
        <w:pStyle w:val="Compact"/>
      </w:pPr>
      <w:r>
        <w:rPr>
          <w:iCs/>
          <w:i/>
        </w:rPr>
        <w:t xml:space="preserve">First Aid and Safety Training for Beauty Professionals</w:t>
      </w:r>
      <w:r>
        <w:t xml:space="preserve"> </w:t>
      </w:r>
      <w:r>
        <w:t xml:space="preserve">– Tokyo Fire Department, 2020</w:t>
      </w:r>
    </w:p>
    <w:bookmarkEnd w:id="29"/>
    <w:bookmarkStart w:id="30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7"/>
        </w:numPr>
        <w:pStyle w:val="Compact"/>
      </w:pPr>
      <w:r>
        <w:t xml:space="preserve">Japanese: Native proficiency.</w:t>
      </w:r>
    </w:p>
    <w:p>
      <w:pPr>
        <w:numPr>
          <w:ilvl w:val="0"/>
          <w:numId w:val="1007"/>
        </w:numPr>
        <w:pStyle w:val="Compact"/>
      </w:pPr>
      <w:r>
        <w:t xml:space="preserve">English: Fluent (written and spoken).</w:t>
      </w:r>
    </w:p>
    <w:p>
      <w:pPr>
        <w:numPr>
          <w:ilvl w:val="0"/>
          <w:numId w:val="1007"/>
        </w:numPr>
        <w:pStyle w:val="Compact"/>
      </w:pPr>
      <w:r>
        <w:t xml:space="preserve">Korean: Basic conversational skills (for international clients in Tokyo).</w:t>
      </w:r>
    </w:p>
    <w:bookmarkEnd w:id="30"/>
    <w:bookmarkStart w:id="31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Volunteer Work:</w:t>
      </w:r>
      <w:r>
        <w:t xml:space="preserve"> </w:t>
      </w:r>
      <w:r>
        <w:t xml:space="preserve">Active member of the Tokyo Beauty Professionals’ Network, contributing to community outreach programs that provide free haircuts to underserved populations.</w:t>
      </w:r>
    </w:p>
    <w:p>
      <w:pPr>
        <w:pStyle w:val="BodyText"/>
      </w:pPr>
      <w:r>
        <w:rPr>
          <w:bCs/>
          <w:b/>
        </w:rPr>
        <w:t xml:space="preserve">Professional Affiliations:</w:t>
      </w:r>
      <w:r>
        <w:t xml:space="preserve"> </w:t>
      </w:r>
      <w:r>
        <w:t xml:space="preserve">Member of the Japan Hairdressers Association and Tokyo Cosmetology Guild.</w:t>
      </w:r>
    </w:p>
    <w:p>
      <w:pPr>
        <w:pStyle w:val="BodyText"/>
      </w:pPr>
      <w:r>
        <w:rPr>
          <w:bCs/>
          <w:b/>
        </w:rPr>
        <w:t xml:space="preserve">Hobbies:</w:t>
      </w:r>
      <w:r>
        <w:t xml:space="preserve"> </w:t>
      </w:r>
      <w:r>
        <w:t xml:space="preserve">Exploring Tokyo’s street fashion scenes, experimenting with new hair trends, and attending beauty expos in Japan. Passionate about integrating traditional Japanese elements into modern hairstyles.</w:t>
      </w:r>
    </w:p>
    <w:bookmarkEnd w:id="31"/>
    <w:bookmarkStart w:id="32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Hairdresser in Japan Tokyo</dc:title>
  <dc:creator/>
  <dc:language>en</dc:language>
  <cp:keywords/>
  <dcterms:created xsi:type="dcterms:W3CDTF">2026-07-24T10:16:37Z</dcterms:created>
  <dcterms:modified xsi:type="dcterms:W3CDTF">2026-07-24T10:16:37Z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