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industrial-engineer-belgium-brussels"/>
    <w:p>
      <w:pPr>
        <w:pStyle w:val="Heading2"/>
      </w:pPr>
      <w:r>
        <w:t xml:space="preserve">Industrial Engineer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Loi, 1000 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linkedin.com/in/jeanlucmoreau-industrial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8 years of experience in optimizing production systems, improving operational efficiency, and implementing sustainable practices. A graduate of the École Polytechnique de Louvain (Belgium), I specialize in process optimization, lean manufacturing, and project management. My career has been rooted in Belgium Brussels, where I have collaborated with multinational corporations and local enterprises to drive productivity and innovation. With a strong understanding of EU regulations and industrial standards, I am committed to delivering solutions that align with the evolving demands of the European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Industrial Engineering</w:t>
      </w:r>
      <w:r>
        <w:t xml:space="preserve">, École Polytechnique de Louvain (UCLouvain), Belgium | 2012–2016</w:t>
      </w:r>
      <w:r>
        <w:br/>
      </w:r>
      <w:r>
        <w:t xml:space="preserve">Specialized in operations research, systems engineering, and sustainable manufacturing. Thesis: "Optimization of Supply Chain Networks for Automotive Industries in Belgium."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Management</w:t>
      </w:r>
      <w:r>
        <w:t xml:space="preserve">, Université libre de Bruxelles (ULB), Belgium | 2016–2018</w:t>
      </w:r>
      <w:r>
        <w:br/>
      </w:r>
      <w:r>
        <w:t xml:space="preserve">Focused on lean methodologies, quality control, and digital transformation in industrial settings. Participated in a research project on automation in Brussels-based manufacturing facilities.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ArcelorMittal Belgium, Brussels | 2020–Present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lines at the steel manufacturing plant in Brussels, reducing waste by 18% and improving energy efficiency by 12%.</w:t>
      </w:r>
    </w:p>
    <w:p>
      <w:pPr>
        <w:numPr>
          <w:ilvl w:val="0"/>
          <w:numId w:val="1002"/>
        </w:numPr>
        <w:pStyle w:val="Compact"/>
      </w:pPr>
      <w:r>
        <w:t xml:space="preserve">Implemented a lean management system across three departments, resulting in a 25% reduction in cycle time for critical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Industry 4.0 technologies, such as IoT sensors and predictive maintenance tools, into existing infrastructure.</w:t>
      </w:r>
    </w:p>
    <w:p>
      <w:pPr>
        <w:numPr>
          <w:ilvl w:val="0"/>
          <w:numId w:val="1002"/>
        </w:numPr>
        <w:pStyle w:val="Compact"/>
      </w:pPr>
      <w:r>
        <w:t xml:space="preserve">Complied with EU environmental regulations (e.g., REACH, RoHS) to ensure sustainable operations in compliance with Belgium Brussels’ green initiatives.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Dow Benelux, Brussels | 2016–2020</w:t>
      </w:r>
    </w:p>
    <w:p>
      <w:pPr>
        <w:numPr>
          <w:ilvl w:val="0"/>
          <w:numId w:val="1003"/>
        </w:numPr>
        <w:pStyle w:val="Compact"/>
      </w:pPr>
      <w:r>
        <w:t xml:space="preserve">Optimized the production workflow for chemical packaging lines, increasing output by 15% while maintaining high safety standards.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of equipment failures, reducing downtime by 20% through preventive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Designed and deployed a digital inventory management system using SAP ERP, improving stock accuracy to 98% in Brussels operations.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and ISO 14001 standards across the facility, ensuring alignment with Belgium Brussels’ industrial compliance frameworks.</w:t>
      </w:r>
    </w:p>
    <w:bookmarkEnd w:id="24"/>
    <w:bookmarkStart w:id="25" w:name="X7e4539076f0ed9963f78cb211d1fbb188e1b5df"/>
    <w:p>
      <w:pPr>
        <w:pStyle w:val="Heading4"/>
      </w:pPr>
      <w:r>
        <w:t xml:space="preserve">Internship: Industrial Engineering Assistant</w:t>
      </w:r>
    </w:p>
    <w:p>
      <w:pPr>
        <w:pStyle w:val="FirstParagraph"/>
      </w:pPr>
      <w:r>
        <w:rPr>
          <w:iCs/>
          <w:i/>
        </w:rPr>
        <w:t xml:space="preserve">BASF Belgium, Brussels | 2015–2016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production data to identify inefficiencies and propose cost-saving measures.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training program for operators on new machinery, improving overall equipment effectiveness (OEE) by 10%.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Six Sigma, Lean Manufacturing, ISO Standards,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Energy efficiency strategies, waste reduction techniques aligned with EU Green Deal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(French, Dutch, English), cross-cultural collaboration with teams in Belgium Brussels and beyond.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Lean Six Sigma Institute, Belgium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Internal Auditor Certification</w:t>
      </w:r>
      <w:r>
        <w:t xml:space="preserve">, Bureau Veritas, Brussels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 in Industry</w:t>
      </w:r>
      <w:r>
        <w:t xml:space="preserve">, École Polytechnique de Louvain 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Environmental Regulations for Industrial Operations</w:t>
      </w:r>
      <w:r>
        <w:t xml:space="preserve">, European Commission Training Program | 2018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Factory Initiative (2021):</w:t>
      </w:r>
      <w:r>
        <w:t xml:space="preserve"> </w:t>
      </w:r>
      <w:r>
        <w:t xml:space="preserve">Spearheaded the integration of AI-driven analytics at ArcelorMittal Brussels, reducing energy consumption by 15% and earning recognition as a "Sustainable Industrial Leader" in Belgium.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Supply Chain Optimization Project (2019):</w:t>
      </w:r>
      <w:r>
        <w:t xml:space="preserve"> </w:t>
      </w:r>
      <w:r>
        <w:t xml:space="preserve">Redesigned logistics networks for Dow Benelux, cutting transportation costs by 12% and improving delivery times across Brussels and the Benelux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Manufacturing Campaign (2020):</w:t>
      </w:r>
      <w:r>
        <w:t xml:space="preserve"> </w:t>
      </w:r>
      <w:r>
        <w:t xml:space="preserve">Launched an internal initiative to reduce plastic waste in production lines, achieving a 30% reduction within one year and contributing to Belgium’s circular economy goals.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Dutch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(Professional)**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Belgian Association of Industrial Engineers (ABIE), International Society of Industrial Engineers (ISIE).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for the Brussels Innovation Hub, mentoring young engineers and promoting STEM education in Belgium.</w:t>
      </w:r>
    </w:p>
    <w:bookmarkEnd w:id="31"/>
    <w:p>
      <w:pPr>
        <w:pStyle w:val="BodyText"/>
      </w:pPr>
      <w:r>
        <w:t xml:space="preserve">This Curriculum Vitae reflects the expertise of an Industrial Engineer in Belgium Brussels, tailored to align with local industrial standards and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Belgium Brussels</dc:title>
  <dc:creator/>
  <dc:language>en</dc:language>
  <cp:keywords/>
  <dcterms:created xsi:type="dcterms:W3CDTF">2026-05-31T01:16:47Z</dcterms:created>
  <dcterms:modified xsi:type="dcterms:W3CDTF">2026-05-31T01:16:47Z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