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Venezuela</w:t>
      </w:r>
      <w:r>
        <w:t xml:space="preserve"> </w:t>
      </w:r>
      <w:r>
        <w:t xml:space="preserve">Caracas</w:t>
      </w:r>
    </w:p>
    <w:bookmarkStart w:id="33" w:name="curriculum-vitae"/>
    <w:p>
      <w:pPr>
        <w:pStyle w:val="Heading1"/>
      </w:pPr>
      <w:r>
        <w:rPr>
          <w:bCs/>
          <w:b/>
        </w:rP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r>
        <w:pict>
          <v:rect style="width:0;height:1.5pt" o:hralign="center" o:hrstd="t" o:hr="t"/>
        </w:pict>
      </w:r>
    </w:p>
    <w:bookmarkStart w:id="20" w:name="professional-summary"/>
    <w:p>
      <w:pPr>
        <w:pStyle w:val="Heading2"/>
      </w:pPr>
      <w:r>
        <w:rPr>
          <w:bCs/>
          <w:b/>
        </w:rPr>
        <w:t xml:space="preserve">Professional Summary</w:t>
      </w:r>
    </w:p>
    <w:p>
      <w:pPr>
        <w:pStyle w:val="FirstParagraph"/>
      </w:pPr>
      <w:r>
        <w:t xml:space="preserve">A dedicated and passionate Physicist with over [X years] of experience in theoretical and experimental physics, specializing in [specific areas like quantum mechanics, plasma physics, or astrophysics]. Based in Caracas, Venezuela, I am committed to advancing scientific research while addressing the unique challenges faced by the Venezuelan academic community. My work focuses on fostering innovation through interdisciplinary collaboration and contributing to national development through cutting-edge scientific exploration. With a strong foundation in both local and international research practices, I aim to inspire future generations of scientists in Venezuela Caracas.</w:t>
      </w:r>
    </w:p>
    <w:p>
      <w:r>
        <w:pict>
          <v:rect style="width:0;height:1.5pt" o:hralign="center" o:hrstd="t" o:hr="t"/>
        </w:pict>
      </w:r>
    </w:p>
    <w:bookmarkEnd w:id="20"/>
    <w:bookmarkStart w:id="21" w:name="education"/>
    <w:p>
      <w:pPr>
        <w:pStyle w:val="Heading2"/>
      </w:pPr>
      <w:r>
        <w:rPr>
          <w:bCs/>
          <w:b/>
        </w:rPr>
        <w:t xml:space="preserve">Education</w:t>
      </w:r>
    </w:p>
    <w:p>
      <w:pPr>
        <w:numPr>
          <w:ilvl w:val="0"/>
          <w:numId w:val="1001"/>
        </w:numPr>
        <w:pStyle w:val="Compact"/>
      </w:pPr>
      <w:r>
        <w:rPr>
          <w:bCs/>
          <w:b/>
        </w:rPr>
        <w:t xml:space="preserve">Bachelor’s Degree in Physics</w:t>
      </w:r>
      <w:r>
        <w:t xml:space="preserve">, Universidad Central de Venezuela (UCV), Caracas, Venezuela. 20XX–20XX. Honors: [e.g., "Graduated with distinction in experimental physics"].</w:t>
      </w:r>
    </w:p>
    <w:p>
      <w:pPr>
        <w:numPr>
          <w:ilvl w:val="0"/>
          <w:numId w:val="1001"/>
        </w:numPr>
        <w:pStyle w:val="Compact"/>
      </w:pPr>
      <w:r>
        <w:rPr>
          <w:bCs/>
          <w:b/>
        </w:rPr>
        <w:t xml:space="preserve">Master’s Degree in Theoretical Physics</w:t>
      </w:r>
      <w:r>
        <w:t xml:space="preserve">, Instituto Venezolano de Investigaciones Científicas (IVIC), Caracas, Venezuela. 20XX–20XX. Thesis: "[Title of Thesis]" (e.g., "Quantum Field Theory Applications in High-Energy Physics").</w:t>
      </w:r>
    </w:p>
    <w:p>
      <w:pPr>
        <w:numPr>
          <w:ilvl w:val="0"/>
          <w:numId w:val="1001"/>
        </w:numPr>
        <w:pStyle w:val="Compact"/>
      </w:pPr>
      <w:r>
        <w:rPr>
          <w:bCs/>
          <w:b/>
        </w:rPr>
        <w:t xml:space="preserve">Doctorate in Physics</w:t>
      </w:r>
      <w:r>
        <w:t xml:space="preserve">, [University Name], [Country]. 20XX–20XX. Dissertation: "[Title of Dissertation]" (e.g., "Plasma Dynamics in Renewable Energy Systems").</w:t>
      </w:r>
    </w:p>
    <w:p>
      <w:r>
        <w:pict>
          <v:rect style="width:0;height:1.5pt" o:hralign="center" o:hrstd="t" o:hr="t"/>
        </w:pict>
      </w:r>
    </w:p>
    <w:bookmarkEnd w:id="21"/>
    <w:bookmarkStart w:id="24" w:name="professional-experience"/>
    <w:p>
      <w:pPr>
        <w:pStyle w:val="Heading2"/>
      </w:pPr>
      <w:r>
        <w:rPr>
          <w:bCs/>
          <w:b/>
        </w:rPr>
        <w:t xml:space="preserve">Professional Experience</w:t>
      </w:r>
    </w:p>
    <w:bookmarkStart w:id="22" w:name="research-physicist"/>
    <w:p>
      <w:pPr>
        <w:pStyle w:val="Heading3"/>
      </w:pPr>
      <w:r>
        <w:rPr>
          <w:bCs/>
          <w:b/>
        </w:rPr>
        <w:t xml:space="preserve">Research Physicist</w:t>
      </w:r>
    </w:p>
    <w:p>
      <w:pPr>
        <w:pStyle w:val="FirstParagraph"/>
      </w:pPr>
      <w:r>
        <w:rPr>
          <w:iCs/>
          <w:i/>
        </w:rPr>
        <w:t xml:space="preserve">Instituto Venezolano de Investigaciones Científicas (IVIC), Caracas, Venezuela</w:t>
      </w:r>
      <w:r>
        <w:t xml:space="preserve"> </w:t>
      </w:r>
      <w:r>
        <w:t xml:space="preserve">| 20XX–Present</w:t>
      </w:r>
    </w:p>
    <w:p>
      <w:pPr>
        <w:numPr>
          <w:ilvl w:val="0"/>
          <w:numId w:val="1002"/>
        </w:numPr>
        <w:pStyle w:val="Compact"/>
      </w:pPr>
      <w:r>
        <w:t xml:space="preserve">Conducted research on [specific projects, e.g., "high-energy particle interactions" or "plasma-based energy solutions"], contributing to national scientific goals.</w:t>
      </w:r>
    </w:p>
    <w:p>
      <w:pPr>
        <w:numPr>
          <w:ilvl w:val="0"/>
          <w:numId w:val="1002"/>
        </w:numPr>
        <w:pStyle w:val="Compact"/>
      </w:pPr>
      <w:r>
        <w:t xml:space="preserve">Collaborated with international teams to publish findings in peer-reviewed journals, including [Journal Names], emphasizing Venezuela’s role in global physics advancements.</w:t>
      </w:r>
    </w:p>
    <w:p>
      <w:pPr>
        <w:numPr>
          <w:ilvl w:val="0"/>
          <w:numId w:val="1002"/>
        </w:numPr>
        <w:pStyle w:val="Compact"/>
      </w:pPr>
      <w:r>
        <w:t xml:space="preserve">Developed educational programs for undergraduate and graduate students, fostering a culture of innovation in Caracas.</w:t>
      </w:r>
    </w:p>
    <w:bookmarkEnd w:id="22"/>
    <w:bookmarkStart w:id="23" w:name="assistant-professor"/>
    <w:p>
      <w:pPr>
        <w:pStyle w:val="Heading3"/>
      </w:pPr>
      <w:r>
        <w:rPr>
          <w:bCs/>
          <w:b/>
        </w:rPr>
        <w:t xml:space="preserve">Assistant Professor</w:t>
      </w:r>
    </w:p>
    <w:p>
      <w:pPr>
        <w:pStyle w:val="FirstParagraph"/>
      </w:pPr>
      <w:r>
        <w:rPr>
          <w:iCs/>
          <w:i/>
        </w:rPr>
        <w:t xml:space="preserve">Universidad Central de Venezuela (UCV), Caracas, Venezuela</w:t>
      </w:r>
      <w:r>
        <w:t xml:space="preserve"> </w:t>
      </w:r>
      <w:r>
        <w:t xml:space="preserve">| 20XX–20XX</w:t>
      </w:r>
    </w:p>
    <w:p>
      <w:pPr>
        <w:numPr>
          <w:ilvl w:val="0"/>
          <w:numId w:val="1003"/>
        </w:numPr>
        <w:pStyle w:val="Compact"/>
      </w:pPr>
      <w:r>
        <w:t xml:space="preserve">Taught core physics courses such as [e.g., "Quantum Mechanics" and "Thermodynamics"], adapting curricula to local and global standards.</w:t>
      </w:r>
    </w:p>
    <w:p>
      <w:pPr>
        <w:numPr>
          <w:ilvl w:val="0"/>
          <w:numId w:val="1003"/>
        </w:numPr>
        <w:pStyle w:val="Compact"/>
      </w:pPr>
      <w:r>
        <w:t xml:space="preserve">Supervised research projects for students, many of whom have since pursued advanced studies or careers in science across Venezuela Caracas.</w:t>
      </w:r>
    </w:p>
    <w:p>
      <w:pPr>
        <w:numPr>
          <w:ilvl w:val="0"/>
          <w:numId w:val="1003"/>
        </w:numPr>
        <w:pStyle w:val="Compact"/>
      </w:pPr>
      <w:r>
        <w:t xml:space="preserve">Participated in national science fairs, promoting physics education among underrepresented communities in the region.</w:t>
      </w:r>
    </w:p>
    <w:p>
      <w:r>
        <w:pict>
          <v:rect style="width:0;height:1.5pt" o:hralign="center" o:hrstd="t" o:hr="t"/>
        </w:pict>
      </w:r>
    </w:p>
    <w:bookmarkEnd w:id="23"/>
    <w:bookmarkEnd w:id="24"/>
    <w:bookmarkStart w:id="25" w:name="research-experience"/>
    <w:p>
      <w:pPr>
        <w:pStyle w:val="Heading2"/>
      </w:pPr>
      <w:r>
        <w:rPr>
          <w:bCs/>
          <w:b/>
        </w:rPr>
        <w:t xml:space="preserve">Research Experience</w:t>
      </w:r>
    </w:p>
    <w:p>
      <w:pPr>
        <w:pStyle w:val="FirstParagraph"/>
      </w:pPr>
      <w:r>
        <w:rPr>
          <w:bCs/>
          <w:b/>
        </w:rPr>
        <w:t xml:space="preserve">Project: "Plasma Applications for Sustainable Energy"</w:t>
      </w:r>
    </w:p>
    <w:p>
      <w:pPr>
        <w:pStyle w:val="BodyText"/>
      </w:pPr>
      <w:r>
        <w:t xml:space="preserve">Lead researcher at IVIC, focusing on harnessing plasma physics to develop cost-effective energy solutions for Venezuela’s infrastructure challenges. Collaborated with [local or international institutions] to secure funding and publish results in journals like</w:t>
      </w:r>
      <w:r>
        <w:t xml:space="preserve"> </w:t>
      </w:r>
      <w:r>
        <w:rPr>
          <w:iCs/>
          <w:i/>
        </w:rPr>
        <w:t xml:space="preserve">Journal of Plasma Physics</w:t>
      </w:r>
      <w:r>
        <w:t xml:space="preserve">.</w:t>
      </w:r>
    </w:p>
    <w:p>
      <w:pPr>
        <w:pStyle w:val="BodyText"/>
      </w:pPr>
      <w:r>
        <w:rPr>
          <w:bCs/>
          <w:b/>
        </w:rPr>
        <w:t xml:space="preserve">Project: "Quantum Computing in Caracas"</w:t>
      </w:r>
    </w:p>
    <w:p>
      <w:pPr>
        <w:pStyle w:val="BodyText"/>
      </w:pPr>
      <w:r>
        <w:t xml:space="preserve">Initiated a pilot program to introduce quantum computing concepts to Venezuelan researchers, partnering with [University/Institute] to build computational models for complex systems.</w:t>
      </w:r>
    </w:p>
    <w:p>
      <w:r>
        <w:pict>
          <v:rect style="width:0;height:1.5pt" o:hralign="center" o:hrstd="t" o:hr="t"/>
        </w:pict>
      </w:r>
    </w:p>
    <w:bookmarkEnd w:id="25"/>
    <w:bookmarkStart w:id="26" w:name="key-skills"/>
    <w:p>
      <w:pPr>
        <w:pStyle w:val="Heading2"/>
      </w:pPr>
      <w:r>
        <w:rPr>
          <w:bCs/>
          <w:b/>
        </w:rPr>
        <w:t xml:space="preserve">Key Skills</w:t>
      </w:r>
    </w:p>
    <w:p>
      <w:pPr>
        <w:numPr>
          <w:ilvl w:val="0"/>
          <w:numId w:val="1004"/>
        </w:numPr>
        <w:pStyle w:val="Compact"/>
      </w:pPr>
      <w:r>
        <w:t xml:space="preserve">Expertise in theoretical and experimental physics, including [specific areas like "statistical mechanics" or "optics"].</w:t>
      </w:r>
    </w:p>
    <w:p>
      <w:pPr>
        <w:numPr>
          <w:ilvl w:val="0"/>
          <w:numId w:val="1004"/>
        </w:numPr>
        <w:pStyle w:val="Compact"/>
      </w:pPr>
      <w:r>
        <w:t xml:space="preserve">Proficient in [software/tools: e.g., MATLAB, Python, LaTeX, or simulation software like COMSOL].</w:t>
      </w:r>
    </w:p>
    <w:p>
      <w:pPr>
        <w:numPr>
          <w:ilvl w:val="0"/>
          <w:numId w:val="1004"/>
        </w:numPr>
        <w:pStyle w:val="Compact"/>
      </w:pPr>
      <w:r>
        <w:t xml:space="preserve">Strong analytical and problem-solving abilities with a focus on real-world applications in Venezuela Caracas.</w:t>
      </w:r>
    </w:p>
    <w:p>
      <w:pPr>
        <w:numPr>
          <w:ilvl w:val="0"/>
          <w:numId w:val="1004"/>
        </w:numPr>
        <w:pStyle w:val="Compact"/>
      </w:pPr>
      <w:r>
        <w:t xml:space="preserve">Fluent in Spanish and English; capable of presenting research at international conferences.</w:t>
      </w:r>
    </w:p>
    <w:p>
      <w:r>
        <w:pict>
          <v:rect style="width:0;height:1.5pt" o:hralign="center" o:hrstd="t" o:hr="t"/>
        </w:pict>
      </w:r>
    </w:p>
    <w:bookmarkEnd w:id="26"/>
    <w:bookmarkStart w:id="27" w:name="publications-and-projects"/>
    <w:p>
      <w:pPr>
        <w:pStyle w:val="Heading2"/>
      </w:pPr>
      <w:r>
        <w:rPr>
          <w:bCs/>
          <w:b/>
        </w:rPr>
        <w:t xml:space="preserve">Publications and Projects</w:t>
      </w:r>
    </w:p>
    <w:p>
      <w:pPr>
        <w:pStyle w:val="FirstParagraph"/>
      </w:pPr>
      <w:r>
        <w:rPr>
          <w:bCs/>
          <w:b/>
        </w:rPr>
        <w:t xml:space="preserve">Peer-Reviewed Articles:</w:t>
      </w:r>
    </w:p>
    <w:p>
      <w:pPr>
        <w:numPr>
          <w:ilvl w:val="0"/>
          <w:numId w:val="1005"/>
        </w:numPr>
        <w:pStyle w:val="Compact"/>
      </w:pPr>
      <w:r>
        <w:t xml:space="preserve">"[Title of Article 1]" - Published in [Journal Name], 20XX.</w:t>
      </w:r>
    </w:p>
    <w:p>
      <w:pPr>
        <w:numPr>
          <w:ilvl w:val="0"/>
          <w:numId w:val="1005"/>
        </w:numPr>
        <w:pStyle w:val="Compact"/>
      </w:pPr>
      <w:r>
        <w:t xml:space="preserve">"[Title of Article 2]" - Co-authored with researchers from [Institution], 20XX.</w:t>
      </w:r>
    </w:p>
    <w:p>
      <w:pPr>
        <w:pStyle w:val="FirstParagraph"/>
      </w:pPr>
      <w:r>
        <w:rPr>
          <w:bCs/>
          <w:b/>
        </w:rPr>
        <w:t xml:space="preserve">Notable Projects:</w:t>
      </w:r>
    </w:p>
    <w:p>
      <w:pPr>
        <w:numPr>
          <w:ilvl w:val="0"/>
          <w:numId w:val="1006"/>
        </w:numPr>
        <w:pStyle w:val="Compact"/>
      </w:pPr>
      <w:r>
        <w:t xml:space="preserve">[Project Name]: [Brief description, e.g., "Developed a low-cost solar energy prototype for rural communities in Venezuela"].</w:t>
      </w:r>
    </w:p>
    <w:p>
      <w:pPr>
        <w:numPr>
          <w:ilvl w:val="0"/>
          <w:numId w:val="1006"/>
        </w:numPr>
        <w:pStyle w:val="Compact"/>
      </w:pPr>
      <w:r>
        <w:t xml:space="preserve">[Project Name]: [Description, e.g., "Collaborated with local industries to improve material efficiency in manufacturing processes"].</w:t>
      </w:r>
    </w:p>
    <w:p>
      <w:r>
        <w:pict>
          <v:rect style="width:0;height:1.5pt" o:hralign="center" o:hrstd="t" o:hr="t"/>
        </w:pict>
      </w:r>
    </w:p>
    <w:bookmarkEnd w:id="27"/>
    <w:bookmarkStart w:id="28" w:name="awards-and-honors"/>
    <w:p>
      <w:pPr>
        <w:pStyle w:val="Heading2"/>
      </w:pPr>
      <w:r>
        <w:rPr>
          <w:bCs/>
          <w:b/>
        </w:rPr>
        <w:t xml:space="preserve">Awards and Honors</w:t>
      </w:r>
    </w:p>
    <w:p>
      <w:pPr>
        <w:numPr>
          <w:ilvl w:val="0"/>
          <w:numId w:val="1007"/>
        </w:numPr>
        <w:pStyle w:val="Compact"/>
      </w:pPr>
      <w:r>
        <w:rPr>
          <w:bCs/>
          <w:b/>
        </w:rPr>
        <w:t xml:space="preserve">Young Scientist Award</w:t>
      </w:r>
      <w:r>
        <w:t xml:space="preserve">, Venezuelan Society of Physics, 20XX.</w:t>
      </w:r>
    </w:p>
    <w:p>
      <w:pPr>
        <w:numPr>
          <w:ilvl w:val="0"/>
          <w:numId w:val="1007"/>
        </w:numPr>
        <w:pStyle w:val="Compact"/>
      </w:pPr>
      <w:r>
        <w:rPr>
          <w:bCs/>
          <w:b/>
        </w:rPr>
        <w:t xml:space="preserve">Outstanding Research Contribution</w:t>
      </w:r>
      <w:r>
        <w:t xml:space="preserve">, IVIC, 20XX.</w:t>
      </w:r>
    </w:p>
    <w:p>
      <w:pPr>
        <w:numPr>
          <w:ilvl w:val="0"/>
          <w:numId w:val="1007"/>
        </w:numPr>
        <w:pStyle w:val="Compact"/>
      </w:pPr>
      <w:r>
        <w:rPr>
          <w:bCs/>
          <w:b/>
        </w:rPr>
        <w:t xml:space="preserve">National Science Scholarship</w:t>
      </w:r>
      <w:r>
        <w:t xml:space="preserve">, Ministry of Science and Technology, Venezuela, 20XX–20XX.</w:t>
      </w:r>
    </w:p>
    <w:p>
      <w:r>
        <w:pict>
          <v:rect style="width:0;height:1.5pt" o:hralign="center" o:hrstd="t" o:hr="t"/>
        </w:pict>
      </w:r>
    </w:p>
    <w:bookmarkEnd w:id="28"/>
    <w:bookmarkStart w:id="29" w:name="professional-affiliations"/>
    <w:p>
      <w:pPr>
        <w:pStyle w:val="Heading2"/>
      </w:pPr>
      <w:r>
        <w:rPr>
          <w:bCs/>
          <w:b/>
        </w:rPr>
        <w:t xml:space="preserve">Professional Affiliations</w:t>
      </w:r>
    </w:p>
    <w:p>
      <w:pPr>
        <w:numPr>
          <w:ilvl w:val="0"/>
          <w:numId w:val="1008"/>
        </w:numPr>
        <w:pStyle w:val="Compact"/>
      </w:pPr>
      <w:r>
        <w:t xml:space="preserve">Member, Venezuelan Society of Physics (SVF).</w:t>
      </w:r>
    </w:p>
    <w:p>
      <w:pPr>
        <w:numPr>
          <w:ilvl w:val="0"/>
          <w:numId w:val="1008"/>
        </w:numPr>
        <w:pStyle w:val="Compact"/>
      </w:pPr>
      <w:r>
        <w:t xml:space="preserve">Member, American Physical Society (APS).</w:t>
      </w:r>
    </w:p>
    <w:p>
      <w:pPr>
        <w:numPr>
          <w:ilvl w:val="0"/>
          <w:numId w:val="1008"/>
        </w:numPr>
        <w:pStyle w:val="Compact"/>
      </w:pPr>
      <w:r>
        <w:t xml:space="preserve">Volunteer, Caracas Science Fair Organizing Committee.</w:t>
      </w:r>
    </w:p>
    <w:p>
      <w:r>
        <w:pict>
          <v:rect style="width:0;height:1.5pt" o:hralign="center" o:hrstd="t" o:hr="t"/>
        </w:pict>
      </w:r>
    </w:p>
    <w:bookmarkEnd w:id="29"/>
    <w:bookmarkStart w:id="30" w:name="languages"/>
    <w:p>
      <w:pPr>
        <w:pStyle w:val="Heading2"/>
      </w:pPr>
      <w:r>
        <w:rPr>
          <w:bCs/>
          <w:b/>
        </w:rPr>
        <w:t xml:space="preserve">Languages</w:t>
      </w:r>
    </w:p>
    <w:p>
      <w:pPr>
        <w:numPr>
          <w:ilvl w:val="0"/>
          <w:numId w:val="1009"/>
        </w:numPr>
        <w:pStyle w:val="Compact"/>
      </w:pPr>
      <w:r>
        <w:t xml:space="preserve">Spanish (Native)</w:t>
      </w:r>
    </w:p>
    <w:p>
      <w:pPr>
        <w:numPr>
          <w:ilvl w:val="0"/>
          <w:numId w:val="1009"/>
        </w:numPr>
        <w:pStyle w:val="Compact"/>
      </w:pPr>
      <w:r>
        <w:t xml:space="preserve">English (Fluent)</w:t>
      </w:r>
    </w:p>
    <w:p>
      <w:r>
        <w:pict>
          <v:rect style="width:0;height:1.5pt" o:hralign="center" o:hrstd="t" o:hr="t"/>
        </w:pict>
      </w:r>
    </w:p>
    <w:bookmarkEnd w:id="30"/>
    <w:bookmarkStart w:id="31" w:name="additional-qualifications"/>
    <w:p>
      <w:pPr>
        <w:pStyle w:val="Heading2"/>
      </w:pPr>
      <w:r>
        <w:rPr>
          <w:bCs/>
          <w:b/>
        </w:rPr>
        <w:t xml:space="preserve">Additional Qualifications</w:t>
      </w:r>
    </w:p>
    <w:p>
      <w:pPr>
        <w:pStyle w:val="FirstParagraph"/>
      </w:pPr>
      <w:r>
        <w:t xml:space="preserve">I am certified in [specific qualifications, e.g., "Advanced Data Analysis Techniques" or "Research Ethics"]. Additionally, I have participated in workshops on [topics like "Innovation Management" or "Science Communication"], enhancing my ability to translate complex physics concepts into accessible knowledge for diverse audiences in Venezuela Caracas.</w:t>
      </w:r>
    </w:p>
    <w:p>
      <w:r>
        <w:pict>
          <v:rect style="width:0;height:1.5pt" o:hralign="center" o:hrstd="t" o:hr="t"/>
        </w:pict>
      </w:r>
    </w:p>
    <w:bookmarkEnd w:id="31"/>
    <w:bookmarkStart w:id="32" w:name="references"/>
    <w:p>
      <w:pPr>
        <w:pStyle w:val="Heading2"/>
      </w:pPr>
      <w:r>
        <w:rPr>
          <w:bCs/>
          <w:b/>
        </w:rPr>
        <w:t xml:space="preserve">References</w:t>
      </w:r>
    </w:p>
    <w:p>
      <w:pPr>
        <w:pStyle w:val="FirstParagraph"/>
      </w:pPr>
      <w:r>
        <w:t xml:space="preserve">Available upon request. Contact [Your Name] at [your.email@example.com] or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Venezuela Caracas</dc:title>
  <dc:creator/>
  <dc:language>en</dc:language>
  <cp:keywords/>
  <dcterms:created xsi:type="dcterms:W3CDTF">2026-07-21T09:53:47Z</dcterms:created>
  <dcterms:modified xsi:type="dcterms:W3CDTF">2026-07-21T09:53:47Z</dcterms:modified>
</cp:coreProperties>
</file>

<file path=docProps/custom.xml><?xml version="1.0" encoding="utf-8"?>
<Properties xmlns="http://schemas.openxmlformats.org/officeDocument/2006/custom-properties" xmlns:vt="http://schemas.openxmlformats.org/officeDocument/2006/docPropsVTypes"/>
</file>