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Iraq</w:t>
      </w:r>
      <w:r>
        <w:t xml:space="preserve"> </w:t>
      </w:r>
      <w:r>
        <w:t xml:space="preserve">Baghdad</w:t>
      </w:r>
    </w:p>
    <w:bookmarkStart w:id="36" w:name="curriculum-vitae"/>
    <w:p>
      <w:pPr>
        <w:pStyle w:val="Heading1"/>
      </w:pPr>
      <w:r>
        <w:t xml:space="preserve">Curriculum Vitae</w:t>
      </w:r>
    </w:p>
    <w:bookmarkStart w:id="35" w:name="plumber-iraq-baghdad"/>
    <w:p>
      <w:pPr>
        <w:pStyle w:val="Heading2"/>
      </w:pPr>
      <w:r>
        <w:t xml:space="preserve">Plumber | Iraq Baghdad</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Ali</w:t>
      </w:r>
      <w:r>
        <w:br/>
      </w:r>
      <w:r>
        <w:rPr>
          <w:bCs/>
          <w:b/>
        </w:rPr>
        <w:t xml:space="preserve">Email:</w:t>
      </w:r>
      <w:r>
        <w:t xml:space="preserve"> </w:t>
      </w:r>
      <w:r>
        <w:t xml:space="preserve">ahmed.ali.plumber@baghdad.com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highly skilled and experienced Plumber with over a decade of expertise in residential, commercial, and industrial plumbing systems. Specializing in water supply, drainage, sewage management, and installation of advanced plumbing fixtures tailored to the unique demands of Iraq Baghdad. Committed to delivering reliable solutions that address the challenges of urban infrastructure and ensure compliance with local regulations. Proven track record in managing large-scale projects while maintaining high standards of safety and efficiency.</w:t>
      </w:r>
    </w:p>
    <w:bookmarkEnd w:id="21"/>
    <w:bookmarkStart w:id="25" w:name="work-experience"/>
    <w:p>
      <w:pPr>
        <w:pStyle w:val="Heading3"/>
      </w:pPr>
      <w:r>
        <w:t xml:space="preserve">Work Experience</w:t>
      </w:r>
    </w:p>
    <w:bookmarkStart w:id="22" w:name="Xeb2504c537b8169e10ae41b1c0d758a83385047"/>
    <w:p>
      <w:pPr>
        <w:pStyle w:val="Heading4"/>
      </w:pPr>
      <w:r>
        <w:t xml:space="preserve">Senior Plumber | Al-Mansour Plumbing &amp; Construction Co. (Baghdad, Iraq)</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Supervised a team of 15 plumbers and technicians, ensuring timely completion of projects across residential complexes and commercial buildings in Baghdad.</w:t>
      </w:r>
    </w:p>
    <w:p>
      <w:pPr>
        <w:numPr>
          <w:ilvl w:val="0"/>
          <w:numId w:val="1001"/>
        </w:numPr>
        <w:pStyle w:val="Compact"/>
      </w:pPr>
      <w:r>
        <w:t xml:space="preserve">Designed and implemented water supply systems for new constructions, adhering to the specific requirements of Iraqi building codes.</w:t>
      </w:r>
    </w:p>
    <w:p>
      <w:pPr>
        <w:numPr>
          <w:ilvl w:val="0"/>
          <w:numId w:val="1001"/>
        </w:numPr>
        <w:pStyle w:val="Compact"/>
      </w:pPr>
      <w:r>
        <w:t xml:space="preserve">Repaired and maintained sewage systems for public institutions, including schools and hospitals in Baghdad, improving sanitation standards.</w:t>
      </w:r>
    </w:p>
    <w:p>
      <w:pPr>
        <w:numPr>
          <w:ilvl w:val="0"/>
          <w:numId w:val="1001"/>
        </w:numPr>
        <w:pStyle w:val="Compact"/>
      </w:pPr>
      <w:r>
        <w:t xml:space="preserve">Conducted regular inspections of plumbing infrastructure in high-traffic areas like markets and malls to prevent leaks and ensure water efficiency.</w:t>
      </w:r>
    </w:p>
    <w:p>
      <w:pPr>
        <w:numPr>
          <w:ilvl w:val="0"/>
          <w:numId w:val="1001"/>
        </w:numPr>
        <w:pStyle w:val="Compact"/>
      </w:pPr>
      <w:r>
        <w:t xml:space="preserve">Collaborated with local authorities to address infrastructure challenges posed by aging pipelines in Baghdad’s older neighborhoods.</w:t>
      </w:r>
    </w:p>
    <w:bookmarkEnd w:id="22"/>
    <w:bookmarkStart w:id="23" w:name="X114f313a4eb84f715ce107ef5b0fb527f95cf72"/>
    <w:p>
      <w:pPr>
        <w:pStyle w:val="Heading4"/>
      </w:pPr>
      <w:r>
        <w:t xml:space="preserve">Plumber | Baghdad Water Services Authority (BWSA)</w:t>
      </w:r>
    </w:p>
    <w:p>
      <w:pPr>
        <w:pStyle w:val="FirstParagraph"/>
      </w:pPr>
      <w:r>
        <w:rPr>
          <w:bCs/>
          <w:b/>
        </w:rPr>
        <w:t xml:space="preserve">Duration:</w:t>
      </w:r>
      <w:r>
        <w:t xml:space="preserve"> </w:t>
      </w:r>
      <w:r>
        <w:t xml:space="preserve">March 2015 – December 2017</w:t>
      </w:r>
    </w:p>
    <w:p>
      <w:pPr>
        <w:numPr>
          <w:ilvl w:val="0"/>
          <w:numId w:val="1002"/>
        </w:numPr>
        <w:pStyle w:val="Compact"/>
      </w:pPr>
      <w:r>
        <w:t xml:space="preserve">Provided emergency plumbing services for households and businesses in Baghdad, resolving issues like pipe bursts and water shortages.</w:t>
      </w:r>
    </w:p>
    <w:p>
      <w:pPr>
        <w:numPr>
          <w:ilvl w:val="0"/>
          <w:numId w:val="1002"/>
        </w:numPr>
        <w:pStyle w:val="Compact"/>
      </w:pPr>
      <w:r>
        <w:t xml:space="preserve">Installed and repaired water meters for over 500 homes, contributing to the BWSA’s efforts to reduce water wastage.</w:t>
      </w:r>
    </w:p>
    <w:p>
      <w:pPr>
        <w:numPr>
          <w:ilvl w:val="0"/>
          <w:numId w:val="1002"/>
        </w:numPr>
        <w:pStyle w:val="Compact"/>
      </w:pPr>
      <w:r>
        <w:t xml:space="preserve">Participated in training programs on modern plumbing techniques, including the use of corrosion-resistant materials suitable for Iraq’s climate.</w:t>
      </w:r>
    </w:p>
    <w:p>
      <w:pPr>
        <w:numPr>
          <w:ilvl w:val="0"/>
          <w:numId w:val="1002"/>
        </w:numPr>
        <w:pStyle w:val="Compact"/>
      </w:pPr>
      <w:r>
        <w:t xml:space="preserve">Assisted in the restoration of water supply systems during periods of political instability and infrastructure damage in Baghdad.</w:t>
      </w:r>
    </w:p>
    <w:bookmarkEnd w:id="23"/>
    <w:bookmarkStart w:id="24" w:name="Xf413817480d4dbcffa18368b7c867a2c1c5d15f"/>
    <w:p>
      <w:pPr>
        <w:pStyle w:val="Heading4"/>
      </w:pPr>
      <w:r>
        <w:t xml:space="preserve">Journeyman Plumber | Al-Rasheed Plumbing &amp; Repair (Baghdad, Iraq)</w:t>
      </w:r>
    </w:p>
    <w:p>
      <w:pPr>
        <w:pStyle w:val="FirstParagraph"/>
      </w:pPr>
      <w:r>
        <w:rPr>
          <w:bCs/>
          <w:b/>
        </w:rPr>
        <w:t xml:space="preserve">Duration:</w:t>
      </w:r>
      <w:r>
        <w:t xml:space="preserve"> </w:t>
      </w:r>
      <w:r>
        <w:t xml:space="preserve">July 2012 – February 2015</w:t>
      </w:r>
    </w:p>
    <w:p>
      <w:pPr>
        <w:numPr>
          <w:ilvl w:val="0"/>
          <w:numId w:val="1003"/>
        </w:numPr>
        <w:pStyle w:val="Compact"/>
      </w:pPr>
      <w:r>
        <w:t xml:space="preserve">Completed over 300 residential plumbing installations, including bathroom fixtures and kitchen pipelines.</w:t>
      </w:r>
    </w:p>
    <w:p>
      <w:pPr>
        <w:numPr>
          <w:ilvl w:val="0"/>
          <w:numId w:val="1003"/>
        </w:numPr>
        <w:pStyle w:val="Compact"/>
      </w:pPr>
      <w:r>
        <w:t xml:space="preserve">Maintained and repaired heating systems for commercial buildings, ensuring compliance with safety standards in Baghdad.</w:t>
      </w:r>
    </w:p>
    <w:p>
      <w:pPr>
        <w:numPr>
          <w:ilvl w:val="0"/>
          <w:numId w:val="1003"/>
        </w:numPr>
        <w:pStyle w:val="Compact"/>
      </w:pPr>
      <w:r>
        <w:t xml:space="preserve">Trained junior plumbers on the use of tools like pipe cutters, wrenches, and pressure testing equipment.</w:t>
      </w:r>
    </w:p>
    <w:p>
      <w:pPr>
        <w:numPr>
          <w:ilvl w:val="0"/>
          <w:numId w:val="1003"/>
        </w:numPr>
        <w:pStyle w:val="Compact"/>
      </w:pPr>
      <w:r>
        <w:t xml:space="preserve">Collaborated with contractors to integrate plumbing systems into new construction projects in Baghdad’s expanding districts.</w:t>
      </w:r>
    </w:p>
    <w:bookmarkEnd w:id="24"/>
    <w:bookmarkEnd w:id="25"/>
    <w:bookmarkStart w:id="28" w:name="educational-background"/>
    <w:p>
      <w:pPr>
        <w:pStyle w:val="Heading3"/>
      </w:pPr>
      <w:r>
        <w:t xml:space="preserve">Educational Background</w:t>
      </w:r>
    </w:p>
    <w:bookmarkStart w:id="26" w:name="Xa98e002e82cb28c12ddd4817ebfa8af7ca54a23"/>
    <w:p>
      <w:pPr>
        <w:pStyle w:val="Heading4"/>
      </w:pPr>
      <w:r>
        <w:t xml:space="preserve">Certificate in Plumbing Technology | Baghdad Technical Institute</w:t>
      </w:r>
    </w:p>
    <w:p>
      <w:pPr>
        <w:pStyle w:val="FirstParagraph"/>
      </w:pPr>
      <w:r>
        <w:rPr>
          <w:bCs/>
          <w:b/>
        </w:rPr>
        <w:t xml:space="preserve">Graduation Year:</w:t>
      </w:r>
      <w:r>
        <w:t xml:space="preserve"> </w:t>
      </w:r>
      <w:r>
        <w:t xml:space="preserve">2011</w:t>
      </w:r>
    </w:p>
    <w:p>
      <w:pPr>
        <w:numPr>
          <w:ilvl w:val="0"/>
          <w:numId w:val="1004"/>
        </w:numPr>
        <w:pStyle w:val="Compact"/>
      </w:pPr>
      <w:r>
        <w:t xml:space="preserve">Completed a 3-year program covering pipefitting, drainage systems, and water distribution networks.</w:t>
      </w:r>
    </w:p>
    <w:p>
      <w:pPr>
        <w:numPr>
          <w:ilvl w:val="0"/>
          <w:numId w:val="1004"/>
        </w:numPr>
        <w:pStyle w:val="Compact"/>
      </w:pPr>
      <w:r>
        <w:t xml:space="preserve">Gained hands-on experience through internships at local plumbing companies in Baghdad.</w:t>
      </w:r>
    </w:p>
    <w:bookmarkEnd w:id="26"/>
    <w:bookmarkStart w:id="27" w:name="secondary-education-baghdad-high-school"/>
    <w:p>
      <w:pPr>
        <w:pStyle w:val="Heading4"/>
      </w:pPr>
      <w:r>
        <w:t xml:space="preserve">Secondary Education | Baghdad High School</w:t>
      </w:r>
    </w:p>
    <w:p>
      <w:pPr>
        <w:pStyle w:val="FirstParagraph"/>
      </w:pPr>
      <w:r>
        <w:rPr>
          <w:bCs/>
          <w:b/>
        </w:rPr>
        <w:t xml:space="preserve">Graduation Year:</w:t>
      </w:r>
      <w:r>
        <w:t xml:space="preserve"> </w:t>
      </w:r>
      <w:r>
        <w:t xml:space="preserve">2008</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Expert in installing, repairing, and maintaining plumbing systems including PEX piping, copper tubing, and PVC.</w:t>
      </w:r>
    </w:p>
    <w:p>
      <w:pPr>
        <w:numPr>
          <w:ilvl w:val="0"/>
          <w:numId w:val="1005"/>
        </w:numPr>
        <w:pStyle w:val="Compact"/>
      </w:pPr>
      <w:r>
        <w:rPr>
          <w:bCs/>
          <w:b/>
        </w:rPr>
        <w:t xml:space="preserve">Craftsmanship:</w:t>
      </w:r>
      <w:r>
        <w:t xml:space="preserve"> </w:t>
      </w:r>
      <w:r>
        <w:t xml:space="preserve">Skilled in using tools like pipe threaders, pressure gauges, and sewer cameras for diagnostics.</w:t>
      </w:r>
    </w:p>
    <w:p>
      <w:pPr>
        <w:numPr>
          <w:ilvl w:val="0"/>
          <w:numId w:val="1005"/>
        </w:numPr>
        <w:pStyle w:val="Compact"/>
      </w:pPr>
      <w:r>
        <w:rPr>
          <w:bCs/>
          <w:b/>
        </w:rPr>
        <w:t xml:space="preserve">Problem-Solving:</w:t>
      </w:r>
      <w:r>
        <w:t xml:space="preserve"> </w:t>
      </w:r>
      <w:r>
        <w:t xml:space="preserve">Adept at identifying and resolving complex issues such as leaks, blockages, and water pressure inconsistencies.</w:t>
      </w:r>
    </w:p>
    <w:p>
      <w:pPr>
        <w:numPr>
          <w:ilvl w:val="0"/>
          <w:numId w:val="1005"/>
        </w:numPr>
        <w:pStyle w:val="Compact"/>
      </w:pPr>
      <w:r>
        <w:rPr>
          <w:bCs/>
          <w:b/>
        </w:rPr>
        <w:t xml:space="preserve">Craftsmanship:</w:t>
      </w:r>
      <w:r>
        <w:t xml:space="preserve"> </w:t>
      </w:r>
      <w:r>
        <w:t xml:space="preserve">Familiar with modern technologies like smart water meters and energy-efficient fixtures suitable for Iraq’s climate.</w:t>
      </w:r>
    </w:p>
    <w:p>
      <w:pPr>
        <w:numPr>
          <w:ilvl w:val="0"/>
          <w:numId w:val="1005"/>
        </w:numPr>
        <w:pStyle w:val="Compact"/>
      </w:pPr>
      <w:r>
        <w:rPr>
          <w:bCs/>
          <w:b/>
        </w:rPr>
        <w:t xml:space="preserve">Communication:</w:t>
      </w:r>
      <w:r>
        <w:t xml:space="preserve"> </w:t>
      </w:r>
      <w:r>
        <w:t xml:space="preserve">Effective in coordinating with clients, contractors, and local authorities in Baghdad to ensure project alignment with expectations.</w:t>
      </w:r>
    </w:p>
    <w:bookmarkEnd w:id="29"/>
    <w:bookmarkStart w:id="30" w:name="certifications"/>
    <w:p>
      <w:pPr>
        <w:pStyle w:val="Heading3"/>
      </w:pPr>
      <w:r>
        <w:t xml:space="preserve">Certifications</w:t>
      </w:r>
    </w:p>
    <w:p>
      <w:pPr>
        <w:numPr>
          <w:ilvl w:val="0"/>
          <w:numId w:val="1006"/>
        </w:numPr>
        <w:pStyle w:val="Compact"/>
      </w:pPr>
      <w:r>
        <w:rPr>
          <w:bCs/>
          <w:b/>
        </w:rPr>
        <w:t xml:space="preserve">OSHA 30-Hour General Industry Certification</w:t>
      </w:r>
      <w:r>
        <w:t xml:space="preserve"> </w:t>
      </w:r>
      <w:r>
        <w:t xml:space="preserve">– Ensures compliance with safety standards for plumbing work in Iraq Baghdad.</w:t>
      </w:r>
    </w:p>
    <w:p>
      <w:pPr>
        <w:numPr>
          <w:ilvl w:val="0"/>
          <w:numId w:val="1006"/>
        </w:numPr>
        <w:pStyle w:val="Compact"/>
      </w:pPr>
      <w:r>
        <w:rPr>
          <w:bCs/>
          <w:b/>
        </w:rPr>
        <w:t xml:space="preserve">International Plumbing Code (IPC) Certification</w:t>
      </w:r>
      <w:r>
        <w:t xml:space="preserve"> </w:t>
      </w:r>
      <w:r>
        <w:t xml:space="preserve">– Demonstrates expertise in global plumbing standards adapted to local regulations.</w:t>
      </w:r>
    </w:p>
    <w:p>
      <w:pPr>
        <w:numPr>
          <w:ilvl w:val="0"/>
          <w:numId w:val="1006"/>
        </w:numPr>
        <w:pStyle w:val="Compact"/>
      </w:pPr>
      <w:r>
        <w:rPr>
          <w:bCs/>
          <w:b/>
        </w:rPr>
        <w:t xml:space="preserve">CPR and First Aid Certification</w:t>
      </w:r>
      <w:r>
        <w:t xml:space="preserve"> </w:t>
      </w:r>
      <w:r>
        <w:t xml:space="preserve">– Essential for emergency response during plumbing projects in Baghdad.</w:t>
      </w:r>
    </w:p>
    <w:bookmarkEnd w:id="30"/>
    <w:bookmarkStart w:id="31" w:name="languages"/>
    <w:p>
      <w:pPr>
        <w:pStyle w:val="Heading3"/>
      </w:pPr>
      <w:r>
        <w:t xml:space="preserve">Languages</w:t>
      </w:r>
    </w:p>
    <w:p>
      <w:pPr>
        <w:numPr>
          <w:ilvl w:val="0"/>
          <w:numId w:val="1007"/>
        </w:numPr>
        <w:pStyle w:val="Compact"/>
      </w:pPr>
      <w:r>
        <w:rPr>
          <w:bCs/>
          <w:b/>
        </w:rPr>
        <w:t xml:space="preserve">Arabic:</w:t>
      </w:r>
      <w:r>
        <w:t xml:space="preserve"> </w:t>
      </w:r>
      <w:r>
        <w:t xml:space="preserve">Native speaker with fluency in technical terminology related to plumbing.</w:t>
      </w:r>
    </w:p>
    <w:p>
      <w:pPr>
        <w:numPr>
          <w:ilvl w:val="0"/>
          <w:numId w:val="1007"/>
        </w:numPr>
        <w:pStyle w:val="Compact"/>
      </w:pPr>
      <w:r>
        <w:rPr>
          <w:bCs/>
          <w:b/>
        </w:rPr>
        <w:t xml:space="preserve">English:</w:t>
      </w:r>
      <w:r>
        <w:t xml:space="preserve"> </w:t>
      </w:r>
      <w:r>
        <w:t xml:space="preserve">Proficient in reading and writing, enabling communication with international clients and suppliers.</w:t>
      </w:r>
    </w:p>
    <w:bookmarkEnd w:id="31"/>
    <w:bookmarkStart w:id="32" w:name="projects-contributions"/>
    <w:p>
      <w:pPr>
        <w:pStyle w:val="Heading3"/>
      </w:pPr>
      <w:r>
        <w:t xml:space="preserve">Projects &amp; Contributions</w:t>
      </w:r>
    </w:p>
    <w:p>
      <w:pPr>
        <w:pStyle w:val="FirstParagraph"/>
      </w:pPr>
      <w:r>
        <w:rPr>
          <w:bCs/>
          <w:b/>
        </w:rPr>
        <w:t xml:space="preserve">Bagheriya Water Supply Project (2020):</w:t>
      </w:r>
      <w:r>
        <w:t xml:space="preserve"> </w:t>
      </w:r>
      <w:r>
        <w:t xml:space="preserve">Played a key role in designing a sustainable water distribution network for a new residential area in Baghdad, reducing water loss by 25%.</w:t>
      </w:r>
    </w:p>
    <w:p>
      <w:pPr>
        <w:pStyle w:val="BodyText"/>
      </w:pPr>
      <w:r>
        <w:rPr>
          <w:bCs/>
          <w:b/>
        </w:rPr>
        <w:t xml:space="preserve">Al-Kadhimiya Sewage Rehabilitation (2019):</w:t>
      </w:r>
      <w:r>
        <w:t xml:space="preserve"> </w:t>
      </w:r>
      <w:r>
        <w:t xml:space="preserve">Led the installation of modern sewage treatment systems, improving sanitation for over 10,000 residents in Baghdad’s Al-Kadhimiya district.</w:t>
      </w:r>
    </w:p>
    <w:p>
      <w:pPr>
        <w:pStyle w:val="BodyText"/>
      </w:pPr>
      <w:r>
        <w:rPr>
          <w:bCs/>
          <w:b/>
        </w:rPr>
        <w:t xml:space="preserve">BWSA Emergency Response (2017):</w:t>
      </w:r>
      <w:r>
        <w:t xml:space="preserve"> </w:t>
      </w:r>
      <w:r>
        <w:t xml:space="preserve">Coordinated with teams to restore water supply to 5,000 households after a major pipeline burst in Baghdad’s central market.</w:t>
      </w:r>
    </w:p>
    <w:bookmarkEnd w:id="32"/>
    <w:bookmarkStart w:id="33" w:name="professional-affiliations"/>
    <w:p>
      <w:pPr>
        <w:pStyle w:val="Heading3"/>
      </w:pPr>
      <w:r>
        <w:t xml:space="preserve">Professional Affiliations</w:t>
      </w:r>
    </w:p>
    <w:p>
      <w:pPr>
        <w:numPr>
          <w:ilvl w:val="0"/>
          <w:numId w:val="1008"/>
        </w:numPr>
        <w:pStyle w:val="Compact"/>
      </w:pPr>
      <w:r>
        <w:rPr>
          <w:bCs/>
          <w:b/>
        </w:rPr>
        <w:t xml:space="preserve">Iraqi Society of Engineers (ISE)</w:t>
      </w:r>
      <w:r>
        <w:t xml:space="preserve"> </w:t>
      </w:r>
      <w:r>
        <w:t xml:space="preserve">– Member since 2016, actively participating in seminars on urban infrastructure development.</w:t>
      </w:r>
    </w:p>
    <w:p>
      <w:pPr>
        <w:numPr>
          <w:ilvl w:val="0"/>
          <w:numId w:val="1008"/>
        </w:numPr>
        <w:pStyle w:val="Compact"/>
      </w:pPr>
      <w:r>
        <w:rPr>
          <w:bCs/>
          <w:b/>
        </w:rPr>
        <w:t xml:space="preserve">Baghdad Chamber of Commerce and Industry</w:t>
      </w:r>
      <w:r>
        <w:t xml:space="preserve"> </w:t>
      </w:r>
      <w:r>
        <w:t xml:space="preserve">– Registered plumbing contractor with access to local networking opportunities.</w:t>
      </w:r>
    </w:p>
    <w:bookmarkEnd w:id="33"/>
    <w:bookmarkStart w:id="34" w:name="references"/>
    <w:p>
      <w:pPr>
        <w:pStyle w:val="Heading3"/>
      </w:pPr>
      <w:r>
        <w:t xml:space="preserve">References</w:t>
      </w:r>
    </w:p>
    <w:p>
      <w:pPr>
        <w:pStyle w:val="FirstParagraph"/>
      </w:pPr>
      <w:r>
        <w:t xml:space="preserve">Available upon request. Contact: ahmed.ali.plumber@baghdad.com or +964 770 123 4567.</w:t>
      </w:r>
    </w:p>
    <w:p>
      <w:r>
        <w:pict>
          <v:rect style="width:0;height:1.5pt" o:hralign="center" o:hrstd="t" o:hr="t"/>
        </w:pict>
      </w:r>
    </w:p>
    <w:p>
      <w:pPr>
        <w:pStyle w:val="FirstParagraph"/>
      </w:pPr>
      <w:r>
        <w:rPr>
          <w:iCs/>
          <w:i/>
        </w:rPr>
        <w:t xml:space="preserve">This Curriculum Vitae is tailored for a Plumber in Iraq Baghdad, emphasizing skills and experience relevant to the region’s infrastructure needs. The document adheres to professional standards while highlighting practical expertise in urban plumbing challenges.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Iraq Baghdad</dc:title>
  <dc:creator/>
  <cp:keywords/>
  <dcterms:created xsi:type="dcterms:W3CDTF">2025-12-04T22:35:45Z</dcterms:created>
  <dcterms:modified xsi:type="dcterms:W3CDTF">2025-12-04T22:35:45Z</dcterms:modified>
</cp:coreProperties>
</file>

<file path=docProps/custom.xml><?xml version="1.0" encoding="utf-8"?>
<Properties xmlns="http://schemas.openxmlformats.org/officeDocument/2006/custom-properties" xmlns:vt="http://schemas.openxmlformats.org/officeDocument/2006/docPropsVTypes"/>
</file>