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Montreal)</w:t>
      </w:r>
    </w:p>
    <w:bookmarkStart w:id="31" w:name="curriculum-vitae"/>
    <w:p>
      <w:pPr>
        <w:pStyle w:val="Heading1"/>
      </w:pPr>
      <w:r>
        <w:t xml:space="preserve">Curriculum Vitae</w:t>
      </w:r>
    </w:p>
    <w:bookmarkStart w:id="30" w:name="project-manager-canada-montreal"/>
    <w:p>
      <w:pPr>
        <w:pStyle w:val="Heading2"/>
      </w:pPr>
      <w:r>
        <w:t xml:space="preserve">Project Manager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Johnson</w:t>
      </w:r>
      <w:r>
        <w:br/>
      </w:r>
      <w:r>
        <w:rPr>
          <w:bCs/>
          <w:b/>
        </w:rPr>
        <w:t xml:space="preserve">Email:</w:t>
      </w:r>
      <w:r>
        <w:t xml:space="preserve"> </w:t>
      </w:r>
      <w:r>
        <w:t xml:space="preserve">alex.johnson@example.com</w:t>
      </w:r>
      <w:r>
        <w:br/>
      </w:r>
      <w:r>
        <w:rPr>
          <w:bCs/>
          <w:b/>
        </w:rPr>
        <w:t xml:space="preserve">Phone:</w:t>
      </w:r>
      <w:r>
        <w:t xml:space="preserve"> </w:t>
      </w:r>
      <w:r>
        <w:t xml:space="preserve">+1 (514) 123-4567</w:t>
      </w:r>
      <w:r>
        <w:br/>
      </w:r>
      <w:r>
        <w:rPr>
          <w:bCs/>
          <w:b/>
        </w:rPr>
        <w:t xml:space="preserve">Location:</w:t>
      </w:r>
      <w:r>
        <w:t xml:space="preserve"> </w:t>
      </w:r>
      <w:r>
        <w:t xml:space="preserve">Montreal, Canada</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8 years of experience in delivering complex projects across diverse industries such as technology, construction, and healthcare. Adept at leading cross-functional teams, managing budgets, and ensuring project timelines align with organizational goals. Proven expertise in Agile methodologies, risk management, and stakeholder communication. Committed to leveraging best practices to drive innovation and efficiency while adhering to the unique business landscape of Canada Montreal.</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ABC Technologies Inc.</w:t>
      </w:r>
      <w:r>
        <w:t xml:space="preserve">, Montreal, Canada</w:t>
      </w:r>
      <w:r>
        <w:br/>
      </w:r>
      <w:r>
        <w:t xml:space="preserve">January 2019 – Present</w:t>
      </w:r>
    </w:p>
    <w:p>
      <w:pPr>
        <w:numPr>
          <w:ilvl w:val="0"/>
          <w:numId w:val="1001"/>
        </w:numPr>
        <w:pStyle w:val="Compact"/>
      </w:pPr>
      <w:r>
        <w:t xml:space="preserve">Managed a $5M technology implementation project for a major client in the healthcare sector, delivering within budget and 3 months ahead of schedule.</w:t>
      </w:r>
    </w:p>
    <w:p>
      <w:pPr>
        <w:numPr>
          <w:ilvl w:val="0"/>
          <w:numId w:val="1001"/>
        </w:numPr>
        <w:pStyle w:val="Compact"/>
      </w:pPr>
      <w:r>
        <w:t xml:space="preserve">Collaborated with stakeholders in Canada Montreal to align project goals with regional regulatory requirements and business priorities.</w:t>
      </w:r>
    </w:p>
    <w:p>
      <w:pPr>
        <w:numPr>
          <w:ilvl w:val="0"/>
          <w:numId w:val="1001"/>
        </w:numPr>
        <w:pStyle w:val="Compact"/>
      </w:pPr>
      <w:r>
        <w:t xml:space="preserve">Spearheaded the adoption of Agile frameworks, improving team productivity by 40% and reducing project cycle times by 25%.</w:t>
      </w:r>
    </w:p>
    <w:p>
      <w:pPr>
        <w:numPr>
          <w:ilvl w:val="0"/>
          <w:numId w:val="1001"/>
        </w:numPr>
        <w:pStyle w:val="Compact"/>
      </w:pPr>
      <w:r>
        <w:t xml:space="preserve">Developed a risk management plan that mitigated potential delays, resulting in a 98% on-time delivery rate for all projects under supervision.</w:t>
      </w:r>
    </w:p>
    <w:bookmarkEnd w:id="22"/>
    <w:bookmarkStart w:id="23" w:name="project-manager"/>
    <w:p>
      <w:pPr>
        <w:pStyle w:val="Heading4"/>
      </w:pPr>
      <w:r>
        <w:t xml:space="preserve">Project Manager</w:t>
      </w:r>
    </w:p>
    <w:p>
      <w:pPr>
        <w:pStyle w:val="FirstParagraph"/>
      </w:pPr>
      <w:r>
        <w:rPr>
          <w:bCs/>
          <w:b/>
        </w:rPr>
        <w:t xml:space="preserve">XYZ Construction Solutions</w:t>
      </w:r>
      <w:r>
        <w:t xml:space="preserve">, Montreal, Canada</w:t>
      </w:r>
      <w:r>
        <w:br/>
      </w:r>
      <w:r>
        <w:t xml:space="preserve">June 2015 – December 2018</w:t>
      </w:r>
    </w:p>
    <w:p>
      <w:pPr>
        <w:numPr>
          <w:ilvl w:val="0"/>
          <w:numId w:val="1002"/>
        </w:numPr>
        <w:pStyle w:val="Compact"/>
      </w:pPr>
      <w:r>
        <w:t xml:space="preserve">Directed the execution of large-scale infrastructure projects in Montreal, including a $7M urban development initiative that enhanced local transportation systems.</w:t>
      </w:r>
    </w:p>
    <w:p>
      <w:pPr>
        <w:numPr>
          <w:ilvl w:val="0"/>
          <w:numId w:val="1002"/>
        </w:numPr>
        <w:pStyle w:val="Compact"/>
      </w:pPr>
      <w:r>
        <w:t xml:space="preserve">Implemented a centralized project tracking system, improving transparency and communication across teams in Canada Montreal.</w:t>
      </w:r>
    </w:p>
    <w:p>
      <w:pPr>
        <w:numPr>
          <w:ilvl w:val="0"/>
          <w:numId w:val="1002"/>
        </w:numPr>
        <w:pStyle w:val="Compact"/>
      </w:pPr>
      <w:r>
        <w:t xml:space="preserve">Partnered with government agencies to ensure compliance with Canadian safety standards and environmental regulations.</w:t>
      </w:r>
    </w:p>
    <w:p>
      <w:pPr>
        <w:numPr>
          <w:ilvl w:val="0"/>
          <w:numId w:val="1002"/>
        </w:numPr>
        <w:pStyle w:val="Compact"/>
      </w:pPr>
      <w:r>
        <w:t xml:space="preserve">Trained junior project managers on industry-specific tools such as Microsoft Project and Jira, fostering a culture of continuous improvement.</w:t>
      </w:r>
    </w:p>
    <w:bookmarkEnd w:id="23"/>
    <w:bookmarkStart w:id="24" w:name="junior-project-coordinator"/>
    <w:p>
      <w:pPr>
        <w:pStyle w:val="Heading4"/>
      </w:pPr>
      <w:r>
        <w:t xml:space="preserve">Junior Project Coordinator</w:t>
      </w:r>
    </w:p>
    <w:p>
      <w:pPr>
        <w:pStyle w:val="FirstParagraph"/>
      </w:pPr>
      <w:r>
        <w:rPr>
          <w:bCs/>
          <w:b/>
        </w:rPr>
        <w:t xml:space="preserve">DEF Consulting Group</w:t>
      </w:r>
      <w:r>
        <w:t xml:space="preserve">, Montreal, Canada</w:t>
      </w:r>
      <w:r>
        <w:br/>
      </w:r>
      <w:r>
        <w:t xml:space="preserve">September 2012 – May 2015</w:t>
      </w:r>
    </w:p>
    <w:p>
      <w:pPr>
        <w:numPr>
          <w:ilvl w:val="0"/>
          <w:numId w:val="1003"/>
        </w:numPr>
        <w:pStyle w:val="Compact"/>
      </w:pPr>
      <w:r>
        <w:t xml:space="preserve">Supported project managers in coordinating resources, monitoring progress, and preparing reports for clients in the tech and manufacturing sectors.</w:t>
      </w:r>
    </w:p>
    <w:p>
      <w:pPr>
        <w:numPr>
          <w:ilvl w:val="0"/>
          <w:numId w:val="1003"/>
        </w:numPr>
        <w:pStyle w:val="Compact"/>
      </w:pPr>
      <w:r>
        <w:t xml:space="preserve">Assisted in the development of project timelines and budgets for over 50+ projects, ensuring alignment with client objectives.</w:t>
      </w:r>
    </w:p>
    <w:p>
      <w:pPr>
        <w:numPr>
          <w:ilvl w:val="0"/>
          <w:numId w:val="1003"/>
        </w:numPr>
        <w:pStyle w:val="Compact"/>
      </w:pPr>
      <w:r>
        <w:t xml:space="preserve">Facilitated meetings with stakeholders across Canada Montreal to gather requirements and address concerns promptly.</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r>
        <w:t xml:space="preserve">, Concordia University, Montreal, Canada</w:t>
      </w:r>
      <w:r>
        <w:br/>
      </w:r>
      <w:r>
        <w:t xml:space="preserve">Graduated: 2012</w:t>
      </w:r>
    </w:p>
    <w:p>
      <w:pPr>
        <w:pStyle w:val="BodyText"/>
      </w:pPr>
      <w:r>
        <w:rPr>
          <w:bCs/>
          <w:b/>
        </w:rPr>
        <w:t xml:space="preserve">PMP Certification (Project Management Professional)</w:t>
      </w:r>
      <w:r>
        <w:t xml:space="preserve">, Project Management Institute, 2016</w:t>
      </w:r>
    </w:p>
    <w:p>
      <w:pPr>
        <w:pStyle w:val="BodyText"/>
      </w:pPr>
      <w:r>
        <w:rPr>
          <w:bCs/>
          <w:b/>
        </w:rPr>
        <w:t xml:space="preserve">Scrum Master Certification</w:t>
      </w:r>
      <w:r>
        <w:t xml:space="preserve">, Certified ScrumMaster (CSM), 2018</w:t>
      </w:r>
    </w:p>
    <w:bookmarkEnd w:id="26"/>
    <w:bookmarkStart w:id="27" w:name="skills"/>
    <w:p>
      <w:pPr>
        <w:pStyle w:val="Heading3"/>
      </w:pPr>
      <w:r>
        <w:t xml:space="preserve">Skills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Methodologies:</w:t>
      </w:r>
      <w:r>
        <w:t xml:space="preserve"> </w:t>
      </w:r>
      <w:r>
        <w:t xml:space="preserve">Agile, Scrum, Waterfall</w:t>
      </w:r>
    </w:p>
    <w:p>
      <w:pPr>
        <w:numPr>
          <w:ilvl w:val="0"/>
          <w:numId w:val="1004"/>
        </w:numPr>
        <w:pStyle w:val="Compact"/>
      </w:pPr>
      <w:r>
        <w:rPr>
          <w:bCs/>
          <w:b/>
        </w:rPr>
        <w:t xml:space="preserve">Languages:</w:t>
      </w:r>
      <w:r>
        <w:t xml:space="preserve"> </w:t>
      </w:r>
      <w:r>
        <w:t xml:space="preserve">English (fluent), French (intermediate)</w:t>
      </w:r>
    </w:p>
    <w:p>
      <w:pPr>
        <w:numPr>
          <w:ilvl w:val="0"/>
          <w:numId w:val="1004"/>
        </w:numPr>
        <w:pStyle w:val="Compact"/>
      </w:pPr>
      <w:r>
        <w:rPr>
          <w:bCs/>
          <w:b/>
        </w:rPr>
        <w:t xml:space="preserve">Soft Skills:</w:t>
      </w:r>
      <w:r>
        <w:t xml:space="preserve"> </w:t>
      </w:r>
      <w:r>
        <w:t xml:space="preserve">Stakeholder management, conflict resolution, cross-functional team leadership</w:t>
      </w:r>
    </w:p>
    <w:p>
      <w:pPr>
        <w:numPr>
          <w:ilvl w:val="0"/>
          <w:numId w:val="1004"/>
        </w:numPr>
        <w:pStyle w:val="Compact"/>
      </w:pPr>
      <w:r>
        <w:rPr>
          <w:bCs/>
          <w:b/>
        </w:rPr>
        <w:t xml:space="preserve">Technical Skills:</w:t>
      </w:r>
      <w:r>
        <w:t xml:space="preserve"> </w:t>
      </w:r>
      <w:r>
        <w:t xml:space="preserve">Budgeting, risk assessment, quality assurance</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Project Management Institute (PMI) - Montreal Chapter</w:t>
      </w:r>
    </w:p>
    <w:p>
      <w:pPr>
        <w:numPr>
          <w:ilvl w:val="0"/>
          <w:numId w:val="1005"/>
        </w:numPr>
        <w:pStyle w:val="Compact"/>
      </w:pPr>
      <w:r>
        <w:rPr>
          <w:bCs/>
          <w:b/>
        </w:rPr>
        <w:t xml:space="preserve">Canadian Association of Project Managers (CAMP)</w:t>
      </w:r>
    </w:p>
    <w:p>
      <w:pPr>
        <w:numPr>
          <w:ilvl w:val="0"/>
          <w:numId w:val="1005"/>
        </w:numPr>
        <w:pStyle w:val="Compact"/>
      </w:pPr>
      <w:r>
        <w:rPr>
          <w:bCs/>
          <w:b/>
        </w:rPr>
        <w:t xml:space="preserve">Montreal Technology Association (MTA)</w:t>
      </w:r>
    </w:p>
    <w:bookmarkEnd w:id="28"/>
    <w:bookmarkStart w:id="29" w:name="additional-information"/>
    <w:p>
      <w:pPr>
        <w:pStyle w:val="Heading3"/>
      </w:pPr>
      <w:r>
        <w:t xml:space="preserve">Additional Information</w:t>
      </w:r>
    </w:p>
    <w:p>
      <w:pPr>
        <w:pStyle w:val="FirstParagraph"/>
      </w:pPr>
      <w:r>
        <w:rPr>
          <w:bCs/>
          <w:b/>
        </w:rPr>
        <w:t xml:space="preserve">Volunteer Experience:</w:t>
      </w:r>
      <w:r>
        <w:br/>
      </w:r>
      <w:r>
        <w:t xml:space="preserve">- Mentored emerging project managers in Canada Montreal through the PMI volunteer program, focusing on Agile practices and leadership development.</w:t>
      </w:r>
    </w:p>
    <w:p>
      <w:pPr>
        <w:pStyle w:val="BodyText"/>
      </w:pPr>
      <w:r>
        <w:rPr>
          <w:bCs/>
          <w:b/>
        </w:rPr>
        <w:t xml:space="preserve">Publications:</w:t>
      </w:r>
      <w:r>
        <w:br/>
      </w:r>
      <w:r>
        <w:t xml:space="preserve">- Authored an article titled "Strategies for Effective Project Management in a Multicultural Environment" published in the Montreal Business Journal (2021).</w:t>
      </w:r>
    </w:p>
    <w:p>
      <w:pPr>
        <w:pStyle w:val="BodyText"/>
      </w:pPr>
      <w:r>
        <w:rPr>
          <w:bCs/>
          <w:b/>
        </w:rPr>
        <w:t xml:space="preserve">Personal Statement:</w:t>
      </w:r>
      <w:r>
        <w:br/>
      </w:r>
      <w:r>
        <w:t xml:space="preserve">As a Project Manager with a strong foundation in Canadian business practices, I am passionate about driving success through collaboration and innovation. My experience working across industries in Canada Montreal has equipped me with the ability to navigate complex challenges while delivering value to clients and stakeholders. I am committed to contributing my expertise to organizations that prioritize excellence, integrity, and community growth.</w:t>
      </w:r>
    </w:p>
    <w:bookmarkEnd w:id="29"/>
    <w:p>
      <w:pPr>
        <w:pStyle w:val="BodyText"/>
      </w:pPr>
      <w:r>
        <w:t xml:space="preserve">Curriculum Vitae | Project Manager | Canada Montreal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(Canada Montreal)</dc:title>
  <dc:creator/>
  <dc:language>en</dc:language>
  <cp:keywords/>
  <dcterms:created xsi:type="dcterms:W3CDTF">2026-07-19T13:56:13Z</dcterms:created>
  <dcterms:modified xsi:type="dcterms:W3CDTF">2026-07-19T13:56:13Z</dcterms:modified>
</cp:coreProperties>
</file>

<file path=docProps/custom.xml><?xml version="1.0" encoding="utf-8"?>
<Properties xmlns="http://schemas.openxmlformats.org/officeDocument/2006/custom-properties" xmlns:vt="http://schemas.openxmlformats.org/officeDocument/2006/docPropsVTypes"/>
</file>