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spain-madrid"/>
    <w:p>
      <w:pPr>
        <w:pStyle w:val="Heading2"/>
      </w:pPr>
      <w:r>
        <w:t xml:space="preserve">Software Engineer |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Martínez López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Alcalá, 123, Madrid,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linkedin.com/in/juanmartinezsoftware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github.com/juanmartinez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8 years of experience in designing, developing, and maintaining scalable software solutions. Specialized in full-stack development with a strong focus on cloud technologies, agile methodologies, and modern frameworks. Proven track record of delivering high-quality software for clients across Spain Madrid’s dynamic tech landscape. Committed to leveraging technical expertise to drive business growth and improve user experiences in the Spanish market.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TechnoSoft Solutions S.L. | Madrid, Spain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cloud-native platform for a major e-commerce client in Spain Madrid, reducing server costs by 30% through AWS optimization.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agile practices, improving project delivery timelines by 25%.</w:t>
      </w:r>
    </w:p>
    <w:p>
      <w:pPr>
        <w:numPr>
          <w:ilvl w:val="0"/>
          <w:numId w:val="1001"/>
        </w:numPr>
        <w:pStyle w:val="Compact"/>
      </w:pPr>
      <w:r>
        <w:t xml:space="preserve">Architected a microservices-based application using Python and Node.js, enhancing system scalability for Madrid’s growing user base.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developers and mentored teams on best practices for secure coding in the context of Spanish data protection regulations (LOPD).</w:t>
      </w:r>
    </w:p>
    <w:bookmarkEnd w:id="22"/>
    <w:bookmarkStart w:id="23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WebSolutions Spain | Madrid, Spain</w:t>
      </w:r>
    </w:p>
    <w:p>
      <w:pPr>
        <w:pStyle w:val="BodyText"/>
      </w:pPr>
      <w:r>
        <w:rPr>
          <w:bCs/>
          <w:b/>
        </w:rPr>
        <w:t xml:space="preserve">July 2016 – May 2019</w:t>
      </w:r>
    </w:p>
    <w:p>
      <w:pPr>
        <w:numPr>
          <w:ilvl w:val="0"/>
          <w:numId w:val="1002"/>
        </w:numPr>
        <w:pStyle w:val="Compact"/>
      </w:pPr>
      <w:r>
        <w:t xml:space="preserve">Developed responsive web applications using React and Angular for clients in the financial and logistics sectors across Spain Madrid.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with Jenkins and Docker, reducing deployment time by 40% for a major Madrid-based client.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an internal project management tool, improving team productivity by 20% through automation.</w:t>
      </w:r>
    </w:p>
    <w:p>
      <w:pPr>
        <w:numPr>
          <w:ilvl w:val="0"/>
          <w:numId w:val="1002"/>
        </w:numPr>
        <w:pStyle w:val="Compact"/>
      </w:pPr>
      <w:r>
        <w:t xml:space="preserve">Participated in code reviews and ensured adherence to industry standards for software quality and security in Spain Madrid’s regulatory environment.</w:t>
      </w:r>
    </w:p>
    <w:bookmarkEnd w:id="23"/>
    <w:bookmarkStart w:id="24" w:name="junior-software-engineer"/>
    <w:p>
      <w:pPr>
        <w:pStyle w:val="Heading4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CodeNexus Technologies | Madrid, Spain</w:t>
      </w:r>
    </w:p>
    <w:p>
      <w:pPr>
        <w:pStyle w:val="BodyText"/>
      </w:pPr>
      <w:r>
        <w:rPr>
          <w:bCs/>
          <w:b/>
        </w:rPr>
        <w:t xml:space="preserve">January 2014 – June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mobile applications using Swift and Kotlin for Spanish startups in Madrid.</w:t>
      </w:r>
    </w:p>
    <w:p>
      <w:pPr>
        <w:numPr>
          <w:ilvl w:val="0"/>
          <w:numId w:val="1003"/>
        </w:numPr>
        <w:pStyle w:val="Compact"/>
      </w:pPr>
      <w:r>
        <w:t xml:space="preserve">Supported backend systems with Python and PHP, ensuring seamless integration with third-party APIs.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by Madrid tech communities, winning recognition for a sustainability-focused app prototype.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Universidad Politécnica de Madrid | Madrid, Spain</w:t>
      </w:r>
    </w:p>
    <w:p>
      <w:pPr>
        <w:pStyle w:val="BodyText"/>
      </w:pPr>
      <w:r>
        <w:rPr>
          <w:bCs/>
          <w:b/>
        </w:rPr>
        <w:t xml:space="preserve">2010 – 2014</w:t>
      </w:r>
    </w:p>
    <w:bookmarkEnd w:id="26"/>
    <w:bookmarkStart w:id="27" w:name="certification-in-cloud-computing-aws"/>
    <w:p>
      <w:pPr>
        <w:pStyle w:val="Heading4"/>
      </w:pPr>
      <w:r>
        <w:rPr>
          <w:bCs/>
          <w:b/>
        </w:rPr>
        <w:t xml:space="preserve">Certification in Cloud Computing (AWS)</w:t>
      </w:r>
    </w:p>
    <w:p>
      <w:pPr>
        <w:pStyle w:val="FirstParagraph"/>
      </w:pPr>
      <w:r>
        <w:rPr>
          <w:iCs/>
          <w:i/>
        </w:rPr>
        <w:t xml:space="preserve">AWS Training and Certification | Madrid, Spain</w:t>
      </w:r>
    </w:p>
    <w:p>
      <w:pPr>
        <w:pStyle w:val="BodyText"/>
      </w:pPr>
      <w:r>
        <w:rPr>
          <w:bCs/>
          <w:b/>
        </w:rPr>
        <w:t xml:space="preserve">2020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React, Angular, Node.js, Django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Agile Scrum Master Certification (CSM)</w:t>
      </w:r>
      <w:r>
        <w:t xml:space="preserve"> </w:t>
      </w:r>
      <w:r>
        <w:t xml:space="preserve">– Scrum Alliance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Oracle Certified Java Programmer</w:t>
      </w:r>
      <w:r>
        <w:t xml:space="preserve"> </w:t>
      </w:r>
      <w:r>
        <w:t xml:space="preserve">– Oracle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on Spanish Data Protection Laws (LOPD)</w:t>
      </w:r>
      <w:r>
        <w:t xml:space="preserve"> </w:t>
      </w:r>
      <w:r>
        <w:t xml:space="preserve">– Madrid-based Legal Training Institute | 2020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 CEFRL)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Basic conversational (Madrid-based regional language)</w:t>
      </w:r>
    </w:p>
    <w:bookmarkEnd w:id="31"/>
    <w:bookmarkStart w:id="34" w:name="projects"/>
    <w:p>
      <w:pPr>
        <w:pStyle w:val="Heading3"/>
      </w:pPr>
      <w:r>
        <w:t xml:space="preserve">Projects</w:t>
      </w:r>
    </w:p>
    <w:bookmarkStart w:id="32" w:name="madrid-smart-city-dashboard"/>
    <w:p>
      <w:pPr>
        <w:pStyle w:val="Heading4"/>
      </w:pPr>
      <w:r>
        <w:rPr>
          <w:bCs/>
          <w:b/>
        </w:rPr>
        <w:t xml:space="preserve">Madrid Smart City Dashboard</w:t>
      </w:r>
    </w:p>
    <w:p>
      <w:pPr>
        <w:pStyle w:val="FirstParagraph"/>
      </w:pPr>
      <w:r>
        <w:t xml:space="preserve">Developed a real-time data visualization platform using Python and D3.js for the Madrid City Council, integrating IoT sensor data to monitor traffic and air quality.</w:t>
      </w:r>
    </w:p>
    <w:bookmarkEnd w:id="32"/>
    <w:bookmarkStart w:id="33" w:name="X85c6dd6af9cab4f98b8f98de103b634187f9858"/>
    <w:p>
      <w:pPr>
        <w:pStyle w:val="Heading4"/>
      </w:pPr>
      <w:r>
        <w:rPr>
          <w:bCs/>
          <w:b/>
        </w:rPr>
        <w:t xml:space="preserve">E-commerce Platform for Spanish Retailers</w:t>
      </w:r>
    </w:p>
    <w:p>
      <w:pPr>
        <w:pStyle w:val="FirstParagraph"/>
      </w:pPr>
      <w:r>
        <w:t xml:space="preserve">Designed a scalable e-commerce solution with Django and AWS, supporting over 100,000 users in Spain Madrid’s retail sector.</w:t>
      </w:r>
    </w:p>
    <w:bookmarkEnd w:id="33"/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Spain Madrid are provided upon candidate’s request.</w:t>
      </w:r>
    </w:p>
    <w:bookmarkEnd w:id="35"/>
    <w:p>
      <w:pPr>
        <w:pStyle w:val="BodyText"/>
      </w:pPr>
      <w:r>
        <w:t xml:space="preserve">© 2023 Juan Carlos Martínez López | Curriculum Vitae for Software Engineer in Spain Madrid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Spain Madrid</dc:title>
  <dc:creator/>
  <dc:language>en</dc:language>
  <cp:keywords/>
  <dcterms:created xsi:type="dcterms:W3CDTF">2026-02-07T23:15:27Z</dcterms:created>
  <dcterms:modified xsi:type="dcterms:W3CDTF">2026-02-07T23:15:27Z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