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Nigeria's</w:t>
      </w:r>
      <w:r>
        <w:t xml:space="preserve"> </w:t>
      </w:r>
      <w:r>
        <w:t xml:space="preserve">Abuja</w:t>
      </w:r>
    </w:p>
    <w:bookmarkStart w:id="24" w:name="Xab6f7aa485d30c46b49234dc3b3013ca29237f7"/>
    <w:p>
      <w:pPr>
        <w:pStyle w:val="Heading1"/>
      </w:pPr>
      <w:r>
        <w:t xml:space="preserve">A Comprehensive Examination of the Modern Police Officer in Nigeria's Abuja: Challenges, Responsibilities, and Pathways to Excellence</w:t>
      </w:r>
    </w:p>
    <w:p>
      <w:pPr>
        <w:pStyle w:val="FirstParagraph"/>
      </w:pPr>
      <w:r>
        <w:rPr>
          <w:bCs/>
          <w:b/>
        </w:rPr>
        <w:t xml:space="preserve">Abstract:</w:t>
      </w:r>
      <w:r>
        <w:t xml:space="preserve"> </w:t>
      </w:r>
      <w:r>
        <w:t xml:space="preserve">This dissertation critically examines the evolving role, operational challenges, and societal expectations placed upon the Police Officer within Nigeria's Federal Capital Territory (FCT), specifically Abuja. As the nerve center of Nigerian governance and a hub for international diplomacy, Abuja presents unique security dynamics that demand specialized policing strategies. This study analyzes how contemporary Police Officers navigate complex urban environments, counter emerging threats, and foster community trust in a city emblematic of Nigeria's aspirations. It argues that sustained investment in professional development, technological integration, and community-oriented policing is non-negotiable for the effective performance of the Police Officer in Nigeria Abuja.</w:t>
      </w:r>
    </w:p>
    <w:bookmarkStart w:id="20" w:name="introduction-the-crucible-of-abuja"/>
    <w:p>
      <w:pPr>
        <w:pStyle w:val="Heading2"/>
      </w:pPr>
      <w:r>
        <w:t xml:space="preserve">Introduction: The Crucible of Abuja</w:t>
      </w:r>
    </w:p>
    <w:p>
      <w:pPr>
        <w:pStyle w:val="FirstParagraph"/>
      </w:pPr>
      <w:r>
        <w:t xml:space="preserve">Nigeria Abuja, designated as the Federal Capital Territory (FCT) in 1991, serves as far more than just a government seat; it is a symbol of national unity and modernity. Consequently, the responsibilities placed upon the Police Officer operating within this strategic environment are exceptionally high. The Nigeria Police Force (NPF), through its dedicated Federal Capital Territory Police Command (FCTPC), deploys Officers tasked with safeguarding not only the nation's leadership and critical infrastructure but also a rapidly expanding, diverse population of over 3 million residents and thousands of diplomatic personnel. This dissertation contends that the specific context of Abuja fundamentally shapes the daily realities, professional demands, and ultimate success metrics for every Police Officer serving in this jurisdiction.</w:t>
      </w:r>
    </w:p>
    <w:bookmarkEnd w:id="20"/>
    <w:bookmarkStart w:id="21" w:name="Xce1932109cde714a2754897526cf16fe5c2232f"/>
    <w:p>
      <w:pPr>
        <w:pStyle w:val="Heading2"/>
      </w:pPr>
      <w:r>
        <w:t xml:space="preserve">Unique Operational Challenges Facing the Police Officer in Abuja</w:t>
      </w:r>
    </w:p>
    <w:p>
      <w:pPr>
        <w:pStyle w:val="FirstParagraph"/>
      </w:pPr>
      <w:r>
        <w:t xml:space="preserve">The distinct character of Nigeria Abuja creates a complex operational landscape for the Police Officer. Unlike many other Nigerian cities grappling primarily with rural-urban migration pressures, Abuja's security challenges are multifaceted:</w:t>
      </w:r>
    </w:p>
    <w:p>
      <w:pPr>
        <w:numPr>
          <w:ilvl w:val="0"/>
          <w:numId w:val="1001"/>
        </w:numPr>
        <w:pStyle w:val="Compact"/>
      </w:pPr>
      <w:r>
        <w:rPr>
          <w:bCs/>
          <w:b/>
        </w:rPr>
        <w:t xml:space="preserve">Diplomatic Security:</w:t>
      </w:r>
      <w:r>
        <w:t xml:space="preserve"> </w:t>
      </w:r>
      <w:r>
        <w:t xml:space="preserve">Protecting foreign embassies, consulates, and high-profile diplomatic personnel requires specialized training in protocol, counter-terrorism, and international law enforcement cooperation. The Police Officer here must constantly balance visible deterrence with subtle operational security.</w:t>
      </w:r>
    </w:p>
    <w:p>
      <w:pPr>
        <w:numPr>
          <w:ilvl w:val="0"/>
          <w:numId w:val="1001"/>
        </w:numPr>
        <w:pStyle w:val="Compact"/>
      </w:pPr>
      <w:r>
        <w:rPr>
          <w:bCs/>
          <w:b/>
        </w:rPr>
        <w:t xml:space="preserve">Urban Complexity:</w:t>
      </w:r>
      <w:r>
        <w:t xml:space="preserve"> </w:t>
      </w:r>
      <w:r>
        <w:t xml:space="preserve">Rapid urbanization has led to sprawling suburbs often with inadequate infrastructure. Traffic congestion is endemic, creating significant obstacles for patrol efficiency and emergency response – a constant challenge requiring innovative solutions from the Police Officer.</w:t>
      </w:r>
    </w:p>
    <w:p>
      <w:pPr>
        <w:numPr>
          <w:ilvl w:val="0"/>
          <w:numId w:val="1001"/>
        </w:numPr>
        <w:pStyle w:val="Compact"/>
      </w:pPr>
      <w:r>
        <w:rPr>
          <w:bCs/>
          <w:b/>
        </w:rPr>
        <w:t xml:space="preserve">Evolving Threats:</w:t>
      </w:r>
      <w:r>
        <w:t xml:space="preserve"> </w:t>
      </w:r>
      <w:r>
        <w:t xml:space="preserve">While terrorism remains a national concern, Abuja faces specific threats including organized crime syndicates targeting high-net-worth individuals, sophisticated cybercrime networks exploiting its status as a financial hub, and politically sensitive incidents requiring delicate handling by the Police Officer to avoid escalating tensions.</w:t>
      </w:r>
    </w:p>
    <w:p>
      <w:pPr>
        <w:numPr>
          <w:ilvl w:val="0"/>
          <w:numId w:val="1001"/>
        </w:numPr>
        <w:pStyle w:val="Compact"/>
      </w:pPr>
      <w:r>
        <w:rPr>
          <w:bCs/>
          <w:b/>
        </w:rPr>
        <w:t xml:space="preserve">Community Expectations:</w:t>
      </w:r>
      <w:r>
        <w:t xml:space="preserve"> </w:t>
      </w:r>
      <w:r>
        <w:t xml:space="preserve">Residents and businesses in Abuja demand world-class policing standards reflective of its status as the capital. This raises expectations for responsiveness, transparency, and professionalism that directly impact the performance evaluation of every Police Officer within Nigeria Abuja.</w:t>
      </w:r>
    </w:p>
    <w:bookmarkEnd w:id="21"/>
    <w:bookmarkStart w:id="22" w:name="X8506352e92bba19740e1a8d3225ac942531147d"/>
    <w:p>
      <w:pPr>
        <w:pStyle w:val="Heading2"/>
      </w:pPr>
      <w:r>
        <w:t xml:space="preserve">The Imperative for Professional Development and Modernization</w:t>
      </w:r>
    </w:p>
    <w:p>
      <w:pPr>
        <w:pStyle w:val="FirstParagraph"/>
      </w:pPr>
      <w:r>
        <w:t xml:space="preserve">Meeting these unique demands necessitates a paradigm shift in how Police Officers are trained, equipped, and deployed in Nigeria Abuja. Traditional reactive policing is insufficient. This dissertation emphasizes the critical need for:</w:t>
      </w:r>
    </w:p>
    <w:p>
      <w:pPr>
        <w:numPr>
          <w:ilvl w:val="0"/>
          <w:numId w:val="1002"/>
        </w:numPr>
        <w:pStyle w:val="Compact"/>
      </w:pPr>
      <w:r>
        <w:rPr>
          <w:bCs/>
          <w:b/>
        </w:rPr>
        <w:t xml:space="preserve">Sustained Advanced Training:</w:t>
      </w:r>
      <w:r>
        <w:t xml:space="preserve"> </w:t>
      </w:r>
      <w:r>
        <w:t xml:space="preserve">Continuous professional development focusing on cybercrime investigation, crisis negotiation (especially relevant for potential political incidents), advanced traffic management systems, and inter-agency coordination (e.g., with the Department of State Security Service - DSS) is paramount for the modern Police Officer in Abuja.</w:t>
      </w:r>
    </w:p>
    <w:p>
      <w:pPr>
        <w:numPr>
          <w:ilvl w:val="0"/>
          <w:numId w:val="1002"/>
        </w:numPr>
        <w:pStyle w:val="Compact"/>
      </w:pPr>
      <w:r>
        <w:rPr>
          <w:bCs/>
          <w:b/>
        </w:rPr>
        <w:t xml:space="preserve">Technological Integration:</w:t>
      </w:r>
      <w:r>
        <w:t xml:space="preserve"> </w:t>
      </w:r>
      <w:r>
        <w:t xml:space="preserve">Deploying intelligent surveillance systems, real-time crime mapping software, and efficient digital reporting tools directly enhances the operational capacity of Officers. The Police Officer must be proficient in utilizing these technologies to improve situational awareness and response times within Nigeria Abuja's congested urban fabric.</w:t>
      </w:r>
    </w:p>
    <w:p>
      <w:pPr>
        <w:numPr>
          <w:ilvl w:val="0"/>
          <w:numId w:val="1002"/>
        </w:numPr>
        <w:pStyle w:val="Compact"/>
      </w:pPr>
      <w:r>
        <w:rPr>
          <w:bCs/>
          <w:b/>
        </w:rPr>
        <w:t xml:space="preserve">Community Policing Reimagined:</w:t>
      </w:r>
      <w:r>
        <w:t xml:space="preserve"> </w:t>
      </w:r>
      <w:r>
        <w:t xml:space="preserve">Moving beyond tokenistic engagement, a robust community policing strategy tailored to Abuja's diverse neighborhoods – from affluent estates like Asokoro to growing informal settlements – is essential. The Police Officer must actively build trust through regular, meaningful dialogue and problem-solving initiatives with local leaders and residents.</w:t>
      </w:r>
    </w:p>
    <w:bookmarkEnd w:id="22"/>
    <w:bookmarkStart w:id="23" w:name="X6341c80cee0a10a01313aee1bfaf4484bae33c8"/>
    <w:p>
      <w:pPr>
        <w:pStyle w:val="Heading2"/>
      </w:pPr>
      <w:r>
        <w:t xml:space="preserve">Conclusion: The Path Forward for the Nigerian Police Officer in Abuja</w:t>
      </w:r>
    </w:p>
    <w:p>
      <w:pPr>
        <w:pStyle w:val="FirstParagraph"/>
      </w:pPr>
      <w:r>
        <w:t xml:space="preserve">The role of the Police Officer in Nigeria Abuja is not merely a posting; it is a crucible demanding excellence, adaptability, and unwavering commitment to service. As this dissertation has established, the unique political significance, diplomatic presence, urban complexity, and elevated public expectations inherent to Abuja elevate the stakes for every Officer deployed there. Success hinges on moving beyond conventional policing models towards a future defined by:</w:t>
      </w:r>
    </w:p>
    <w:p>
      <w:pPr>
        <w:numPr>
          <w:ilvl w:val="0"/>
          <w:numId w:val="1003"/>
        </w:numPr>
        <w:pStyle w:val="Compact"/>
      </w:pPr>
      <w:r>
        <w:t xml:space="preserve">Continuous investment in cutting-edge training and technology specifically calibrated for Abuja's environment.</w:t>
      </w:r>
    </w:p>
    <w:p>
      <w:pPr>
        <w:numPr>
          <w:ilvl w:val="0"/>
          <w:numId w:val="1003"/>
        </w:numPr>
        <w:pStyle w:val="Compact"/>
      </w:pPr>
      <w:r>
        <w:t xml:space="preserve">A genuine cultural shift within the Nigeria Police Force towards proactive, community-centric policing as the standard, not the exception.</w:t>
      </w:r>
    </w:p>
    <w:p>
      <w:pPr>
        <w:numPr>
          <w:ilvl w:val="0"/>
          <w:numId w:val="1003"/>
        </w:numPr>
        <w:pStyle w:val="Compact"/>
      </w:pPr>
      <w:r>
        <w:t xml:space="preserve">Stronger institutional support from federal authorities to provide Officers with the necessary resources and autonomy to effectively address Abuja's specific security challenges.</w:t>
      </w:r>
    </w:p>
    <w:p>
      <w:pPr>
        <w:pStyle w:val="FirstParagraph"/>
      </w:pPr>
      <w:r>
        <w:t xml:space="preserve">Ultimately, the effectiveness of every Police Officer in Nigeria Abuja serves as a barometer for the nation's commitment to security, stability, and good governance. Investing in their professional growth and operational capabilities is not just an administrative necessity; it is a fundamental investment in Nigeria's future as a secure, prosperous capital city. The trajectory of police reform within the Federal Capital Territory will resonate far beyond Abuja's boundaries, setting a benchmark for policing excellence across the entire country. For the Nigerian Police Officer serving in this pivotal location, the mission is clear: to embody professionalism, protect with competence, and earn trust through consistent action – a mission central to this dissertation's exploration of modern law enforcement in Nigeria Abuja.</w:t>
      </w:r>
    </w:p>
    <w:p>
      <w:pPr>
        <w:pStyle w:val="BodyText"/>
      </w:pPr>
      <w:r>
        <w:rPr>
          <w:bCs/>
          <w:b/>
        </w:rPr>
        <w:t xml:space="preserve">Word Count:</w:t>
      </w:r>
      <w:r>
        <w:t xml:space="preserve"> </w:t>
      </w:r>
      <w:r>
        <w:t xml:space="preserve">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Nigeria's Abuja</dc:title>
  <dc:creator/>
  <dc:language>en</dc:language>
  <cp:keywords/>
  <dcterms:created xsi:type="dcterms:W3CDTF">2026-07-23T04:29:57Z</dcterms:created>
  <dcterms:modified xsi:type="dcterms:W3CDTF">2026-07-23T04:29:57Z</dcterms:modified>
</cp:coreProperties>
</file>

<file path=docProps/custom.xml><?xml version="1.0" encoding="utf-8"?>
<Properties xmlns="http://schemas.openxmlformats.org/officeDocument/2006/custom-properties" xmlns:vt="http://schemas.openxmlformats.org/officeDocument/2006/docPropsVTypes"/>
</file>