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6" w:name="X661436373f4796fda9a793f6b46dd77c4a5f5ce"/>
    <w:p>
      <w:pPr>
        <w:pStyle w:val="Heading1"/>
      </w:pPr>
      <w:r>
        <w:t xml:space="preserve">Bridging Efficiency and Innovation: The Role of the Industrial Engineer in Algeria, Algiers</w:t>
      </w:r>
    </w:p>
    <w:p>
      <w:pPr>
        <w:pStyle w:val="FirstParagraph"/>
      </w:pPr>
      <w:r>
        <w:t xml:space="preserve">In the rapidly evolving landscape of global economics, the role of engineering extends far beyond mere technical calculation. It is about optimization, strategy, and human-centric design. Nowhere is this more critical than in</w:t>
      </w:r>
      <w:r>
        <w:t xml:space="preserve"> </w:t>
      </w:r>
      <w:r>
        <w:rPr>
          <w:bCs/>
          <w:b/>
        </w:rPr>
        <w:t xml:space="preserve">Algeria</w:t>
      </w:r>
      <w:r>
        <w:t xml:space="preserve">, a nation standing at a pivotal crossroads between its rich hydrocarbon heritage and its ambitious vision for economic diversification. Within the capital city of</w:t>
      </w:r>
      <w:r>
        <w:t xml:space="preserve"> </w:t>
      </w:r>
      <w:r>
        <w:rPr>
          <w:bCs/>
          <w:b/>
        </w:rPr>
        <w:t xml:space="preserve">Algiers</w:t>
      </w:r>
      <w:r>
        <w:t xml:space="preserve">, the hub of commerce, administration, and innovation, the profession of the</w:t>
      </w:r>
    </w:p>
    <w:p>
      <w:pPr>
        <w:pStyle w:val="BodyText"/>
      </w:pPr>
      <w:r>
        <w:t xml:space="preserve">Industrial Engineer has emerged as a cornerstone for sustainable development. This essay explores how Industrial Engineers in Algeria are transforming local industries through efficiency, technological integration, and strategic management.</w:t>
      </w:r>
    </w:p>
    <w:bookmarkStart w:id="20" w:name="X264111ab0652113d7c03e716cba701c4aa1fd09"/>
    <w:p>
      <w:pPr>
        <w:pStyle w:val="Heading2"/>
      </w:pPr>
      <w:r>
        <w:t xml:space="preserve">The Context: Economic Diversification in Algeria</w:t>
      </w:r>
    </w:p>
    <w:p>
      <w:pPr>
        <w:pStyle w:val="FirstParagraph"/>
      </w:pPr>
      <w:r>
        <w:t xml:space="preserve">For decades, the Algerian economy was heavily reliant on oil and gas exports. However, recent governmental initiatives have prioritized diversifying the economic base to include agriculture, renewable energy, manufacturing, and digital services. This shift presents both challenges and opportunities. The transition requires not only capital investment but also structural efficiency within existing industries to remain competitive globally. This is where the</w:t>
      </w:r>
    </w:p>
    <w:p>
      <w:pPr>
        <w:pStyle w:val="BodyText"/>
      </w:pPr>
      <w:r>
        <w:t xml:space="preserve">Industrial Engineer becomes indispensable.</w:t>
      </w:r>
    </w:p>
    <w:p>
      <w:pPr>
        <w:pStyle w:val="BodyText"/>
      </w:pPr>
      <w:r>
        <w:t xml:space="preserve">In</w:t>
      </w:r>
      <w:r>
        <w:t xml:space="preserve"> </w:t>
      </w:r>
      <w:r>
        <w:rPr>
          <w:bCs/>
          <w:b/>
        </w:rPr>
        <w:t xml:space="preserve">Algiers</w:t>
      </w:r>
      <w:r>
        <w:t xml:space="preserve">, the concentration of corporate headquarters, research centers, and logistical hubs creates a dense ecosystem of potential innovation. Industrial Engineers operating in this capital are tasked with streamlining supply chains that connect Algeria’s vast interior resources to its coastal ports and international markets. They are the architects of systems that reduce waste, lower costs, and enhance productivity across sectors ranging from pharmaceutical manufacturing in the outskirts of Algiers to fintech startups emerging in the city center.</w:t>
      </w:r>
    </w:p>
    <w:bookmarkEnd w:id="20"/>
    <w:bookmarkStart w:id="21" w:name="X16d3b304507e4a9f97bf82d1cf891e05083732f"/>
    <w:p>
      <w:pPr>
        <w:pStyle w:val="Heading2"/>
      </w:pPr>
      <w:r>
        <w:t xml:space="preserve">Core Competencies: More Than Just Mathematics</w:t>
      </w:r>
    </w:p>
    <w:p>
      <w:pPr>
        <w:pStyle w:val="FirstParagraph"/>
      </w:pPr>
      <w:r>
        <w:t xml:space="preserve">An</w:t>
      </w:r>
    </w:p>
    <w:p>
      <w:pPr>
        <w:pStyle w:val="BodyText"/>
      </w:pPr>
      <w:r>
        <w:t xml:space="preserve">Industrial Engineer is often described as a "bridge" between management goals and technical execution. Unlike mechanical or civil engineers who focus on specific physical systems, Industrial Engineers look at entire processes. Their toolkit includes statistical analysis, project management methodologies (such as Lean Six Sigma), human factors engineering, and data analytics. In the Algerian context, these skills are vital for addressing systemic inefficiencies.</w:t>
      </w:r>
    </w:p>
    <w:p>
      <w:pPr>
        <w:pStyle w:val="BodyText"/>
      </w:pPr>
      <w:r>
        <w:t xml:space="preserve">For instance, in the manufacturing sector within Greater Algiers companies often struggle with legacy equipment and outdated workflow procedures. An Industrial Engineer applies value-stream mapping to identify bottlenecks. By reorganizing production lines or implementing Just-In-Time (JIT) inventory systems, they can reduce storage costs and improve delivery times. This is particularly relevant in Algeria, where improving the ease of doing business is a key national priority.</w:t>
      </w:r>
    </w:p>
    <w:bookmarkEnd w:id="21"/>
    <w:bookmarkStart w:id="22" w:name="tech-driven-transformation"/>
    <w:p>
      <w:pPr>
        <w:pStyle w:val="Heading2"/>
      </w:pPr>
      <w:r>
        <w:t xml:space="preserve">Tech-Driven Transformation</w:t>
      </w:r>
    </w:p>
    <w:p>
      <w:pPr>
        <w:pStyle w:val="FirstParagraph"/>
      </w:pPr>
      <w:r>
        <w:t xml:space="preserve">The fourth industrial revolution, characterized by automation, artificial intelligence (AI), and the Internet of Things (IoT), is beginning to touch Algerian industries. Industrial Engineers are at the forefront of this digital transformation in</w:t>
      </w:r>
    </w:p>
    <w:p>
      <w:pPr>
        <w:pStyle w:val="BodyText"/>
      </w:pPr>
      <w:r>
        <w:t xml:space="preserve">Algeria. They are responsible for integrating smart technologies into traditional workflows. For example, in logistics companies based in Algiers, engineers are deploying IoT sensors to track fleet movements and optimize route planning, significantly reducing fuel consumption and delivery delays.</w:t>
      </w:r>
    </w:p>
    <w:p>
      <w:pPr>
        <w:pStyle w:val="BodyText"/>
      </w:pPr>
      <w:r>
        <w:t xml:space="preserve">Moreover, the rise of digital platforms in Algeria has created new demands for operational efficiency. E-commerce companies operating out of Algiers require sophisticated warehouse management systems. Industrial Engineers design these systems, ensuring that data flows seamlessly from order placement to final delivery. Their ability to understand both the technological infrastructure and the human operators is crucial for successful implementation.</w:t>
      </w:r>
    </w:p>
    <w:bookmarkEnd w:id="22"/>
    <w:bookmarkStart w:id="23" w:name="sustainability-and-social-responsibility"/>
    <w:p>
      <w:pPr>
        <w:pStyle w:val="Heading2"/>
      </w:pPr>
      <w:r>
        <w:t xml:space="preserve">Sustainability and Social Responsibility</w:t>
      </w:r>
    </w:p>
    <w:p>
      <w:pPr>
        <w:pStyle w:val="FirstParagraph"/>
      </w:pPr>
      <w:r>
        <w:t xml:space="preserve">A growing focus for Industrial Engineers in Algeria is sustainability. As global pressure mounts to reduce carbon footprints, Algerian industries are under scrutiny to adopt greener practices. Industrial Engineers play a pivotal role in designing sustainable operations. This involves optimizing energy usage in factories, reducing material waste through circular economy principles, and ensuring compliance with environmental regulations.</w:t>
      </w:r>
    </w:p>
    <w:p>
      <w:pPr>
        <w:pStyle w:val="BodyText"/>
      </w:pPr>
      <w:r>
        <w:t xml:space="preserve">In</w:t>
      </w:r>
    </w:p>
    <w:p>
      <w:pPr>
        <w:pStyle w:val="BodyText"/>
      </w:pPr>
      <w:r>
        <w:t xml:space="preserve">Algiers, urban planning and transportation logistics are major concerns due to traffic congestion and pollution. Industrial Engineers collaborate with urban planners to design efficient public transport routes and optimize freight movements during off-peak hours. Their work contributes directly to the quality of life for residents of Algiers, demonstrating that engineering is not just about profit but also about social well-being.</w:t>
      </w:r>
    </w:p>
    <w:bookmarkEnd w:id="23"/>
    <w:bookmarkStart w:id="24" w:name="challenges-and-opportunities-for-growth"/>
    <w:p>
      <w:pPr>
        <w:pStyle w:val="Heading2"/>
      </w:pPr>
      <w:r>
        <w:t xml:space="preserve">Challenges and Opportunities for Growth</w:t>
      </w:r>
    </w:p>
    <w:p>
      <w:pPr>
        <w:pStyle w:val="FirstParagraph"/>
      </w:pPr>
      <w:r>
        <w:t xml:space="preserve">Despite the progress, challenges remain. There is a need for greater collaboration between universities in Algeria and private industry to ensure that the curriculum reflects current market needs. Many graduates possess theoretical knowledge but lack practical experience in modern optimization tools. To address this, partnerships with international firms operating in Algiers are essential.</w:t>
      </w:r>
    </w:p>
    <w:p>
      <w:pPr>
        <w:pStyle w:val="BodyText"/>
      </w:pPr>
      <w:r>
        <w:t xml:space="preserve">Furthermore, cultural shifts within traditional Algerian businesses are necessary to fully embrace the strategic role of Industrial Engineering. Management must view engineers not just as technicians but as strategic partners who can drive long-term competitive advantage. Training programs and certifications in global standards (such as those from APICS or ASQ) are gaining traction among young professionals in Algeria, signaling a positive trend.</w:t>
      </w:r>
    </w:p>
    <w:bookmarkEnd w:id="24"/>
    <w:bookmarkStart w:id="25" w:name="conclusion"/>
    <w:p>
      <w:pPr>
        <w:pStyle w:val="Heading2"/>
      </w:pPr>
      <w:r>
        <w:t xml:space="preserve">Conclusion</w:t>
      </w:r>
    </w:p>
    <w:p>
      <w:pPr>
        <w:pStyle w:val="FirstParagraph"/>
      </w:pPr>
      <w:r>
        <w:t xml:space="preserve">The profession of the</w:t>
      </w:r>
    </w:p>
    <w:p>
      <w:pPr>
        <w:pStyle w:val="BodyText"/>
      </w:pPr>
      <w:r>
        <w:t xml:space="preserve">Industrial Engineer is evolving rapidly in response to the dynamic economic landscape of</w:t>
      </w:r>
    </w:p>
    <w:p>
      <w:pPr>
        <w:pStyle w:val="BodyText"/>
      </w:pPr>
      <w:r>
        <w:t xml:space="preserve">Algeria. In the capital city of</w:t>
      </w:r>
      <w:r>
        <w:t xml:space="preserve"> </w:t>
      </w:r>
      <w:r>
        <w:rPr>
          <w:bCs/>
          <w:b/>
        </w:rPr>
        <w:t xml:space="preserve">Algiers</w:t>
      </w:r>
      <w:r>
        <w:t xml:space="preserve">, these professionals are driving change by enhancing efficiency, integrating technology, and promoting sustainability. They are essential agents in Algeria’s journey toward a diversified, resilient, and innovative economy.</w:t>
      </w:r>
    </w:p>
    <w:p>
      <w:pPr>
        <w:pStyle w:val="BodyText"/>
      </w:pPr>
      <w:r>
        <w:t xml:space="preserve">As Algeria continues to invest in infrastructure and human capital, the demand for skilled Industrial Engineers will only grow. Their ability to solve complex problems through holistic thinking makes them invaluable assets. Ultimately, the success of industrial development in Algeria relies on empowering these engineers with the right tools, training, and recognition. By doing so,</w:t>
      </w:r>
      <w:r>
        <w:t xml:space="preserve"> </w:t>
      </w:r>
      <w:r>
        <w:rPr>
          <w:bCs/>
          <w:b/>
        </w:rPr>
        <w:t xml:space="preserve">Algeria</w:t>
      </w:r>
      <w:r>
        <w:t xml:space="preserve"> </w:t>
      </w:r>
      <w:r>
        <w:t xml:space="preserve">can leverage its human resources to build a future that is not only productive but also sustainable and inclusive for all its citizens.</w:t>
      </w:r>
    </w:p>
    <w:p>
      <w:pPr>
        <w:pStyle w:val="BodyText"/>
      </w:pPr>
      <w:r>
        <w:t xml:space="preserve">This document highlights the strategic importance of industrial engineering in the Algerian context, focusing on practical applications and future outlooks.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Algeria, Algiers</dc:title>
  <dc:creator/>
  <dc:language>en</dc:language>
  <cp:keywords/>
  <dcterms:created xsi:type="dcterms:W3CDTF">2026-07-29T01:54:37Z</dcterms:created>
  <dcterms:modified xsi:type="dcterms:W3CDTF">2026-07-29T01:54:37Z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