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Algeria,</w:t>
      </w:r>
      <w:r>
        <w:t xml:space="preserve"> </w:t>
      </w:r>
      <w:r>
        <w:t xml:space="preserve">Algiers</w:t>
      </w:r>
    </w:p>
    <w:bookmarkStart w:id="26" w:name="Xa946bc3d7224eaea0ce97d0246b9729297192e3"/>
    <w:p>
      <w:pPr>
        <w:pStyle w:val="Heading1"/>
      </w:pPr>
      <w:r>
        <w:t xml:space="preserve">The Role and Evolution of the Physiotherapist in Algeria, Algiers</w:t>
      </w:r>
    </w:p>
    <w:p>
      <w:pPr>
        <w:pStyle w:val="FirstParagraph"/>
      </w:pPr>
      <w:r>
        <w:t xml:space="preserve">In the heart of North Africa, where ancient history meets modern urban development, a significant transformation is taking place within the healthcare sector. This transformation centers on a profession that bridges the gap between medical treatment and functional independence: the</w:t>
      </w:r>
      <w:r>
        <w:t xml:space="preserve"> </w:t>
      </w:r>
      <w:r>
        <w:t xml:space="preserve">Physiotherapist</w:t>
      </w:r>
      <w:r>
        <w:t xml:space="preserve">. While this profession has gained global prominence over recent decades, its integration into the healthcare fabric of</w:t>
      </w:r>
      <w:r>
        <w:t xml:space="preserve"> </w:t>
      </w:r>
      <w:r>
        <w:rPr>
          <w:bCs/>
          <w:b/>
        </w:rPr>
        <w:t xml:space="preserve">Algeria</w:t>
      </w:r>
      <w:r>
        <w:t xml:space="preserve">, particularly in its bustling capital,</w:t>
      </w:r>
      <w:r>
        <w:t xml:space="preserve"> </w:t>
      </w:r>
      <w:r>
        <w:rPr>
          <w:bCs/>
          <w:b/>
        </w:rPr>
        <w:t xml:space="preserve">Algiers</w:t>
      </w:r>
      <w:r>
        <w:t xml:space="preserve">, represents a unique narrative of cultural adaptation, medical necessity, and societal evolution.</w:t>
      </w:r>
    </w:p>
    <w:bookmarkStart w:id="20" w:name="X8d8afd53b70adf856bbe57f8ad778b755af6e1c"/>
    <w:p>
      <w:pPr>
        <w:pStyle w:val="Heading2"/>
      </w:pPr>
      <w:r>
        <w:t xml:space="preserve">The Emergence of Physiotherapy in Algeria</w:t>
      </w:r>
    </w:p>
    <w:p>
      <w:pPr>
        <w:pStyle w:val="FirstParagraph"/>
      </w:pPr>
      <w:r>
        <w:t xml:space="preserve">To understand the current state of physiotherapy in</w:t>
      </w:r>
      <w:r>
        <w:t xml:space="preserve"> </w:t>
      </w:r>
      <w:r>
        <w:rPr>
          <w:bCs/>
          <w:b/>
        </w:rPr>
        <w:t xml:space="preserve">Algeria</w:t>
      </w:r>
      <w:r>
        <w:t xml:space="preserve">, one must look back at its historical roots. For many years, rehabilitation was largely viewed through the lens of traditional massage or post-surgical bed rest. However, as Algeria modernized its healthcare infrastructure following independence and into the 21st century, the need for specialized rehabilitative care became apparent. The government began to recognize that recovery from accidents, strokes, and chronic conditions required more than just pharmaceutical intervention; it required physical retraining.</w:t>
      </w:r>
    </w:p>
    <w:p>
      <w:pPr>
        <w:pStyle w:val="BodyText"/>
      </w:pPr>
      <w:r>
        <w:t xml:space="preserve">This realization led to the formalization of physiotherapy education. Universities across the country established dedicated faculties of medical sciences and paramedical fields, ensuring that future practitioners were not merely technicians but educated healthcare professionals. In</w:t>
      </w:r>
      <w:r>
        <w:t xml:space="preserve"> </w:t>
      </w:r>
      <w:r>
        <w:rPr>
          <w:bCs/>
          <w:b/>
        </w:rPr>
        <w:t xml:space="preserve">Algiers</w:t>
      </w:r>
      <w:r>
        <w:t xml:space="preserve">, as the administrative and cultural hub of the nation, these institutions flourished. The capital became a center for academic excellence where aspiring physiotherapists learned evidence-based practices, biomechanics, and human physiology.</w:t>
      </w:r>
    </w:p>
    <w:bookmarkEnd w:id="20"/>
    <w:bookmarkStart w:id="21" w:name="X490b5ff689ce8e4cd5bdf285f5dfb59722c2f16"/>
    <w:p>
      <w:pPr>
        <w:pStyle w:val="Heading2"/>
      </w:pPr>
      <w:r>
        <w:t xml:space="preserve">The Physiotherapist: A Pillar of Modern Healthcare</w:t>
      </w:r>
    </w:p>
    <w:p>
      <w:pPr>
        <w:pStyle w:val="FirstParagraph"/>
      </w:pPr>
      <w:r>
        <w:t xml:space="preserve">In contemporary society, the role of the</w:t>
      </w:r>
      <w:r>
        <w:t xml:space="preserve"> </w:t>
      </w:r>
      <w:r>
        <w:t xml:space="preserve">Physiotherapist</w:t>
      </w:r>
      <w:r>
        <w:t xml:space="preserve"> </w:t>
      </w:r>
      <w:r>
        <w:t xml:space="preserve">extends far beyond simple massage or exercise instruction. Today’s physiotherapists are diagnostic experts in movement and function. In hospitals across Algeria, they work alongside neurologists to help stroke victims regain mobility. In orthopedic clinics, they guide patients through rigorous recovery protocols after joint replacements or sports injuries.</w:t>
      </w:r>
    </w:p>
    <w:p>
      <w:pPr>
        <w:pStyle w:val="BodyText"/>
      </w:pPr>
      <w:r>
        <w:t xml:space="preserve">In</w:t>
      </w:r>
      <w:r>
        <w:t xml:space="preserve"> </w:t>
      </w:r>
      <w:r>
        <w:rPr>
          <w:bCs/>
          <w:b/>
        </w:rPr>
        <w:t xml:space="preserve">Algiers</w:t>
      </w:r>
      <w:r>
        <w:t xml:space="preserve">, the demand for these professionals has surged due to an aging population and an increase in lifestyle-related diseases such as diabetes and cardiovascular issues, which often lead to mobility impairments. A physiotherapist in this context is not just a therapist but a vital component of preventative healthcare. They educate communities on proper posture, ergonomics, and exercise to prevent injuries before they occur. This shift from reactive to proactive care is one of the most significant contributions of modern physiotherapy in the region.</w:t>
      </w:r>
    </w:p>
    <w:bookmarkEnd w:id="21"/>
    <w:bookmarkStart w:id="22" w:name="the-unique-context-of-algiers"/>
    <w:p>
      <w:pPr>
        <w:pStyle w:val="Heading2"/>
      </w:pPr>
      <w:r>
        <w:t xml:space="preserve">The Unique Context of Algiers</w:t>
      </w:r>
    </w:p>
    <w:p>
      <w:pPr>
        <w:pStyle w:val="FirstParagraph"/>
      </w:pPr>
      <w:r>
        <w:rPr>
          <w:bCs/>
          <w:b/>
        </w:rPr>
        <w:t xml:space="preserve">Algiers</w:t>
      </w:r>
      <w:r>
        <w:t xml:space="preserve">, with its dense population and vibrant urban life, presents specific challenges and opportunities for physiotherapists. The city’s geography, characterized by steep hills in certain arrondissements like Hydra or Bab El Oued, means that residents often face unique physical strains. Furthermore, the high rate of traffic congestion contributes to a sedentary lifestyle among commuters, leading to an increase in chronic back pain and musculoskeletal disorders.</w:t>
      </w:r>
    </w:p>
    <w:p>
      <w:pPr>
        <w:pStyle w:val="BodyText"/>
      </w:pPr>
      <w:r>
        <w:t xml:space="preserve">In response to these urban challenges, physiotherapy centers have proliferated throughout</w:t>
      </w:r>
      <w:r>
        <w:t xml:space="preserve"> </w:t>
      </w:r>
      <w:r>
        <w:rPr>
          <w:bCs/>
          <w:b/>
        </w:rPr>
        <w:t xml:space="preserve">Algiers</w:t>
      </w:r>
      <w:r>
        <w:t xml:space="preserve">. These clinics range from state-of-the-art facilities equipped with hydrotherapy pools and electrotherapy machines to smaller community-based practices. The diversity of practice settings reflects the diverse needs of the Algerian people. For instance, there is a growing focus on pediatric physiotherapy in Algiers to address developmental delays in children, ensuring that early intervention can lead to better long-term outcomes.</w:t>
      </w:r>
    </w:p>
    <w:bookmarkEnd w:id="22"/>
    <w:bookmarkStart w:id="23" w:name="sports-and-rehabilitation"/>
    <w:p>
      <w:pPr>
        <w:pStyle w:val="Heading2"/>
      </w:pPr>
      <w:r>
        <w:t xml:space="preserve">Sports and Rehabilitation</w:t>
      </w:r>
    </w:p>
    <w:p>
      <w:pPr>
        <w:pStyle w:val="FirstParagraph"/>
      </w:pPr>
      <w:r>
        <w:t xml:space="preserve">No discussion about physiotherapy in Algeria is complete without mentioning sports. Algeria has a rich sporting culture, particularly in football and athletics. The national pride associated with athletic performance has driven the integration of advanced physiotherapy techniques into sports clubs across</w:t>
      </w:r>
      <w:r>
        <w:t xml:space="preserve"> </w:t>
      </w:r>
      <w:r>
        <w:rPr>
          <w:bCs/>
          <w:b/>
        </w:rPr>
        <w:t xml:space="preserve">Algiers</w:t>
      </w:r>
      <w:r>
        <w:t xml:space="preserve">. Professional football clubs now employ dedicated sports physiotherapists who manage injury prevention, acute care during matches, and rehabilitation programs.</w:t>
      </w:r>
    </w:p>
    <w:p>
      <w:pPr>
        <w:pStyle w:val="BodyText"/>
      </w:pPr>
      <w:r>
        <w:t xml:space="preserve">This professionalization extends to amateur athletes as well. In local gyms and community centers in the capital, certified physiotherapists are increasingly consulted by individuals engaged in fitness activities. They provide guidance on form correction and injury management, helping the youth of Algeria stay active safely. This intersection of sports medicine and general physiotherapy highlights the versatility of the profession.</w:t>
      </w:r>
    </w:p>
    <w:bookmarkEnd w:id="23"/>
    <w:bookmarkStart w:id="24" w:name="challenges-and-future-prospects"/>
    <w:p>
      <w:pPr>
        <w:pStyle w:val="Heading2"/>
      </w:pPr>
      <w:r>
        <w:t xml:space="preserve">Challenges and Future Prospects</w:t>
      </w:r>
    </w:p>
    <w:p>
      <w:pPr>
        <w:pStyle w:val="FirstParagraph"/>
      </w:pPr>
      <w:r>
        <w:t xml:space="preserve">Despite these advancements, challenges remain. There is still a degree of public misconception in some parts of society regarding the scope of practice for a</w:t>
      </w:r>
      <w:r>
        <w:t xml:space="preserve"> </w:t>
      </w:r>
      <w:r>
        <w:t xml:space="preserve">Physiotherapist</w:t>
      </w:r>
      <w:r>
        <w:t xml:space="preserve">. Some individuals still confuse physiotherapy with unregulated massage therapy, underscoring the need for continued public education and advocacy. The Algerian government and professional associations are actively working to clarify these distinctions through awareness campaigns.</w:t>
      </w:r>
    </w:p>
    <w:p>
      <w:pPr>
        <w:pStyle w:val="BodyText"/>
      </w:pPr>
      <w:r>
        <w:t xml:space="preserve">Moreover, access to specialized care in rural areas outside of</w:t>
      </w:r>
      <w:r>
        <w:t xml:space="preserve"> </w:t>
      </w:r>
      <w:r>
        <w:rPr>
          <w:bCs/>
          <w:b/>
        </w:rPr>
        <w:t xml:space="preserve">Algiers</w:t>
      </w:r>
      <w:r>
        <w:t xml:space="preserve"> </w:t>
      </w:r>
      <w:r>
        <w:t xml:space="preserve">remains a challenge. While the capital boasts numerous resources, there is an ongoing effort by the Ministry of Health to decentralize these services. Tele-rehabilitation and mobile health units are being explored as potential solutions to bridge this gap.</w:t>
      </w:r>
    </w:p>
    <w:bookmarkEnd w:id="24"/>
    <w:bookmarkStart w:id="25" w:name="conclusion"/>
    <w:p>
      <w:pPr>
        <w:pStyle w:val="Heading2"/>
      </w:pPr>
      <w:r>
        <w:t xml:space="preserve">Conclusion</w:t>
      </w:r>
    </w:p>
    <w:p>
      <w:pPr>
        <w:pStyle w:val="FirstParagraph"/>
      </w:pPr>
      <w:r>
        <w:t xml:space="preserve">The journey of physiotherapy in Algeria, particularly within the dynamic environment of</w:t>
      </w:r>
      <w:r>
        <w:t xml:space="preserve"> </w:t>
      </w:r>
      <w:r>
        <w:rPr>
          <w:bCs/>
          <w:b/>
        </w:rPr>
        <w:t xml:space="preserve">Algiers</w:t>
      </w:r>
      <w:r>
        <w:t xml:space="preserve">, is a testament to the adaptability and resilience of both the medical profession and its patients. As the role of the physiotherapist continues to expand, it becomes increasingly clear that this profession is indispensable to holistic health. From treating post-operative complications in major hospitals to supporting local athletes on home turf, physiotherapists are enhancing quality of life.</w:t>
      </w:r>
    </w:p>
    <w:p>
      <w:pPr>
        <w:pStyle w:val="BodyText"/>
      </w:pPr>
      <w:r>
        <w:t xml:space="preserve">Looking forward, as technology advances and healthcare standards continue to rise in Algeria, the physiotherapist will undoubtedly play an even more central role. They are not just treating bodies; they are restoring dignity, independence, and vitality to the people of Algeria. For anyone in</w:t>
      </w:r>
      <w:r>
        <w:t xml:space="preserve"> </w:t>
      </w:r>
      <w:r>
        <w:rPr>
          <w:bCs/>
          <w:b/>
        </w:rPr>
        <w:t xml:space="preserve">Algiers</w:t>
      </w:r>
      <w:r>
        <w:t xml:space="preserve"> </w:t>
      </w:r>
      <w:r>
        <w:t xml:space="preserve">seeking health and wellness, recognizing the expertise of a qualified physiotherapist is a crucial step toward a healthier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Physiotherapist in Algeria, Algiers</dc:title>
  <dc:creator/>
  <dc:language>en</dc:language>
  <cp:keywords/>
  <dcterms:created xsi:type="dcterms:W3CDTF">2026-07-29T02:47:44Z</dcterms:created>
  <dcterms:modified xsi:type="dcterms:W3CDTF">2026-07-29T02:47:44Z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