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in</w:t>
      </w:r>
      <w:r>
        <w:t xml:space="preserve"> </w:t>
      </w:r>
      <w:r>
        <w:t xml:space="preserve">Sudan</w:t>
      </w:r>
      <w:r>
        <w:t xml:space="preserve"> </w:t>
      </w:r>
      <w:r>
        <w:t xml:space="preserve">Khartoum:</w:t>
      </w:r>
      <w:r>
        <w:t xml:space="preserve"> </w:t>
      </w:r>
      <w:r>
        <w:t xml:space="preserve">Guardians</w:t>
      </w:r>
      <w:r>
        <w:t xml:space="preserve"> </w:t>
      </w:r>
      <w:r>
        <w:t xml:space="preserve">of</w:t>
      </w:r>
      <w:r>
        <w:t xml:space="preserve"> </w:t>
      </w:r>
      <w:r>
        <w:t xml:space="preserve">Water</w:t>
      </w:r>
      <w:r>
        <w:t xml:space="preserve"> </w:t>
      </w:r>
      <w:r>
        <w:t xml:space="preserve">and</w:t>
      </w:r>
      <w:r>
        <w:t xml:space="preserve"> </w:t>
      </w:r>
      <w:r>
        <w:t xml:space="preserve">Health</w:t>
      </w:r>
    </w:p>
    <w:bookmarkStart w:id="25" w:name="Xd2a77d9477806a4bda9501e2f6ed23bfdbbb5d6"/>
    <w:p>
      <w:pPr>
        <w:pStyle w:val="Heading1"/>
      </w:pPr>
      <w:r>
        <w:t xml:space="preserve">The Essential Plumber in Sudan Khartoum:</w:t>
      </w:r>
      <w:r>
        <w:br/>
      </w:r>
      <w:r>
        <w:t xml:space="preserve">Guardians of Water and Health</w:t>
      </w:r>
    </w:p>
    <w:p>
      <w:pPr>
        <w:pStyle w:val="FirstParagraph"/>
      </w:pPr>
      <w:r>
        <w:t xml:space="preserve">In the bustling heart of Sudan, where the Blue Nile and White Nile converge to form the mighty main stream that nourishes Africa, lies a city steeped in history, culture, and resilience:</w:t>
      </w:r>
      <w:r>
        <w:t xml:space="preserve"> </w:t>
      </w:r>
      <w:r>
        <w:rPr>
          <w:bCs/>
          <w:b/>
        </w:rPr>
        <w:t xml:space="preserve">Sudan Khartoum</w:t>
      </w:r>
      <w:r>
        <w:t xml:space="preserve">. For centuries, this urban center has thrived on its strategic location. However, modern life in</w:t>
      </w:r>
      <w:r>
        <w:t xml:space="preserve"> </w:t>
      </w:r>
      <w:r>
        <w:rPr>
          <w:bCs/>
          <w:b/>
        </w:rPr>
        <w:t xml:space="preserve">Sudan Khartoum</w:t>
      </w:r>
      <w:r>
        <w:t xml:space="preserve"> </w:t>
      </w:r>
      <w:r>
        <w:t xml:space="preserve">brings with it complex infrastructure challenges. Among these challenges few are as critical and immediate as water management and sanitation. At the forefront of solving these issues is the unsung hero of urban survival: the</w:t>
      </w:r>
      <w:r>
        <w:t xml:space="preserve"> </w:t>
      </w:r>
      <w:r>
        <w:t xml:space="preserve">Plumber</w:t>
      </w:r>
      <w:r>
        <w:t xml:space="preserve">. In this essay, we will explore the vital role that a skilled plumber plays in maintaining public health, ensuring domestic comfort, and sustaining the economic vitality of</w:t>
      </w:r>
      <w:r>
        <w:t xml:space="preserve"> </w:t>
      </w:r>
      <w:r>
        <w:rPr>
          <w:bCs/>
          <w:b/>
        </w:rPr>
        <w:t xml:space="preserve">Sudan Khartoum</w:t>
      </w:r>
      <w:r>
        <w:t xml:space="preserve">.</w:t>
      </w:r>
    </w:p>
    <w:bookmarkStart w:id="20" w:name="the-geographical-and-climatic-context"/>
    <w:p>
      <w:pPr>
        <w:pStyle w:val="Heading2"/>
      </w:pPr>
      <w:r>
        <w:t xml:space="preserve">The Geographical and Climatic Context</w:t>
      </w:r>
    </w:p>
    <w:p>
      <w:pPr>
        <w:pStyle w:val="FirstParagraph"/>
      </w:pPr>
      <w:r>
        <w:t xml:space="preserve">To understand why plumbing is so crucial in this region, one must first appreciate the environment. The climate of Sudan Khartoum is tropical desert, characterized by long, scorching summers where temperatures frequently soar above 40 degrees Celsius. This heat creates an immense demand for water not only for drinking but also for cooling and hygiene. In such conditions, the reliability of water supply systems is not a luxury; it is a matter of life and death. The</w:t>
      </w:r>
      <w:r>
        <w:t xml:space="preserve"> </w:t>
      </w:r>
      <w:r>
        <w:t xml:space="preserve">Plumber</w:t>
      </w:r>
      <w:r>
        <w:t xml:space="preserve"> </w:t>
      </w:r>
      <w:r>
        <w:t xml:space="preserve">becomes the first line of defense against dehydration and heat-related illnesses by ensuring that pipes do not burst under thermal stress and that clean water reaches every household efficiently.</w:t>
      </w:r>
    </w:p>
    <w:p>
      <w:pPr>
        <w:pStyle w:val="BodyText"/>
      </w:pPr>
      <w:r>
        <w:t xml:space="preserve">Furthermore, the geography plays a significant role. With two major rivers running through it, Khartoum is susceptible to seasonal flooding. The rainy season can overwhelm drainage systems, leading to sewage backups and contaminated water sources. In this context, the expertise of a professional plumber is indispensable for installing robust drainage solutions that protect homes from floodwaters and prevent the spread of waterborne diseases such as cholera and dysentery, which have historically plagued regions with poor sanitation infrastructure.</w:t>
      </w:r>
    </w:p>
    <w:bookmarkEnd w:id="20"/>
    <w:bookmarkStart w:id="21" w:name="the-role-of-the-plumber-in-public-health"/>
    <w:p>
      <w:pPr>
        <w:pStyle w:val="Heading2"/>
      </w:pPr>
      <w:r>
        <w:t xml:space="preserve">The Role of the Plumber in Public Health</w:t>
      </w:r>
    </w:p>
    <w:p>
      <w:pPr>
        <w:pStyle w:val="FirstParagraph"/>
      </w:pPr>
      <w:r>
        <w:t xml:space="preserve">Public health in Sudan Khartoum is deeply intertwined with its plumbing infrastructure. Access to clean water is a fundamental human right, yet it remains a challenge for many communities. A competent plumber does more than just fix leaks; they are guardians of community health. By installing and maintaining proper filtration systems, sewage networks, and safe drinking water pipelines, the</w:t>
      </w:r>
      <w:r>
        <w:t xml:space="preserve"> </w:t>
      </w:r>
      <w:r>
        <w:t xml:space="preserve">Plumber</w:t>
      </w:r>
      <w:r>
        <w:t xml:space="preserve"> </w:t>
      </w:r>
      <w:r>
        <w:t xml:space="preserve">directly prevents the contamination of water sources.</w:t>
      </w:r>
    </w:p>
    <w:p>
      <w:pPr>
        <w:pStyle w:val="BodyText"/>
      </w:pPr>
      <w:r>
        <w:t xml:space="preserve">In many neighborhoods across Khartoum, older infrastructure struggles to keep up with urban expansion. Cracked pipes allow sewage to seep into groundwater supplies. Without regular maintenance and professional intervention by a qualified plumber, these silent threats can lead to outbreaks of disease that devastate vulnerable populations. Therefore, the work of the plumber in Sudan Khartoum is a public health intervention par excellence. It ensures that hospitals have reliable water for sterilization, schools have sanitary facilities for children, and homes remain safe havens from bacterial contamination.</w:t>
      </w:r>
    </w:p>
    <w:bookmarkEnd w:id="21"/>
    <w:bookmarkStart w:id="22" w:name="economic-implications-and-daily-life"/>
    <w:p>
      <w:pPr>
        <w:pStyle w:val="Heading2"/>
      </w:pPr>
      <w:r>
        <w:t xml:space="preserve">Economic Implications and Daily Life</w:t>
      </w:r>
    </w:p>
    <w:p>
      <w:pPr>
        <w:pStyle w:val="FirstParagraph"/>
      </w:pPr>
      <w:r>
        <w:t xml:space="preserve">The economic impact of plumbing services in Sudan Khartoum is profound. For the average family or business owner, a plumbing emergency can be financially crippling. A burst pipe can ruin property, cause mold growth, and disrupt daily operations for days or weeks. In an economy where many operate on tight margins, the speed and efficiency of a local plumber are vital for minimizing downtime and financial loss.</w:t>
      </w:r>
    </w:p>
    <w:p>
      <w:pPr>
        <w:pStyle w:val="BodyText"/>
      </w:pPr>
      <w:r>
        <w:t xml:space="preserve">Moreover, as Sudan Khartoum continues to develop with new residential complexes, hotels, and commercial centers, there is a growing demand for modern plumbing installations. The construction sector relies heavily on skilled plumbers to ensure that new buildings meet international standards of safety and sustainability. These professionals contribute to the local economy by providing essential services that enable real estate development and tourism. A city known for its hospitality cannot thrive if its infrastructure fails; thus, the plumber is a key player in Sudan Khartoum’s economic narrative.</w:t>
      </w:r>
    </w:p>
    <w:bookmarkEnd w:id="22"/>
    <w:bookmarkStart w:id="23" w:name="X375cb17d07ffd8eea42478285b7350d3f45c2b4"/>
    <w:p>
      <w:pPr>
        <w:pStyle w:val="Heading2"/>
      </w:pPr>
      <w:r>
        <w:t xml:space="preserve">Cultural Significance and Community Trust</w:t>
      </w:r>
    </w:p>
    <w:p>
      <w:pPr>
        <w:pStyle w:val="FirstParagraph"/>
      </w:pPr>
      <w:r>
        <w:t xml:space="preserve">In Sudanese culture, the home is a central place of gathering and safety. The condition of one’s home directly reflects their status and well-being within the community. When a family in Khartoum faces plumbing issues, it is not merely an inconvenience; it is a breach in the sanctity of their domestic space. This makes trust paramount when hiring a plumber.</w:t>
      </w:r>
    </w:p>
    <w:p>
      <w:pPr>
        <w:pStyle w:val="BodyText"/>
      </w:pPr>
      <w:r>
        <w:t xml:space="preserve">A respected plumber in Sudan Khartoum becomes part of the social fabric of the neighborhood. They are often called upon not just for repairs but for advice on water conservation, given the scarcity and high cost of water in many areas. A wise plumber will educate their clients on how to maintain their systems, reducing waste and ensuring long-term sustainability. This educational role enhances the reputation of the profession and strengthens community bonds.</w:t>
      </w:r>
    </w:p>
    <w:bookmarkEnd w:id="23"/>
    <w:bookmarkStart w:id="24" w:name="conclusion"/>
    <w:p>
      <w:pPr>
        <w:pStyle w:val="Heading2"/>
      </w:pPr>
      <w:r>
        <w:t xml:space="preserve">Conclusion</w:t>
      </w:r>
    </w:p>
    <w:p>
      <w:pPr>
        <w:pStyle w:val="FirstParagraph"/>
      </w:pPr>
      <w:r>
        <w:t xml:space="preserve">In conclusion, the lifeblood of Sudan Khartoum flows through its pipes as much as it does through its rivers. The</w:t>
      </w:r>
      <w:r>
        <w:t xml:space="preserve"> </w:t>
      </w:r>
      <w:r>
        <w:t xml:space="preserve">Plumber</w:t>
      </w:r>
      <w:r>
        <w:t xml:space="preserve"> </w:t>
      </w:r>
      <w:r>
        <w:t xml:space="preserve">is the engineer of this hidden network, ensuring that water flows freely and waste is removed safely. In a city facing climatic extremes and infrastructural challenges, the plumber’s role transcends technical skill; it is a service of immense social value.</w:t>
      </w:r>
    </w:p>
    <w:p>
      <w:pPr>
        <w:pStyle w:val="BodyText"/>
      </w:pPr>
      <w:r>
        <w:t xml:space="preserve">As Sudan Khartoum grows and evolves, the importance of investing in plumbing infrastructure and training more skilled professionals cannot be overstated. Supporting local plumbers means supporting public health, economic stability, and the overall quality of life for millions. They are the quiet guardians ensuring that this historic city continues to thrive against all odds. Thus, recognizing and valuing the profession of plumbing is essential for any future development plan in 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in Sudan Khartoum: Guardians of Water and Health</dc:title>
  <dc:creator/>
  <dc:language>en</dc:language>
  <cp:keywords/>
  <dcterms:created xsi:type="dcterms:W3CDTF">2026-07-29T08:38:09Z</dcterms:created>
  <dcterms:modified xsi:type="dcterms:W3CDTF">2026-07-29T08:38:09Z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