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Turkey</w:t>
      </w:r>
      <w:r>
        <w:t xml:space="preserve"> </w:t>
      </w:r>
      <w:r>
        <w:t xml:space="preserve">Ankara</w:t>
      </w:r>
    </w:p>
    <w:bookmarkStart w:id="26" w:name="the-art-of-the-tailor-in-turkey-ankara"/>
    <w:p>
      <w:pPr>
        <w:pStyle w:val="Heading1"/>
      </w:pPr>
      <w:r>
        <w:t xml:space="preserve">The Art of the Tailor in Turkey Ankara</w:t>
      </w:r>
    </w:p>
    <w:p>
      <w:pPr>
        <w:pStyle w:val="FirstParagraph"/>
      </w:pPr>
      <w:r>
        <w:t xml:space="preserve">In the heart of Anatolia, where ancient history converges with modern ambition, lies Ankara. As the capital city of</w:t>
      </w:r>
      <w:r>
        <w:t xml:space="preserve"> </w:t>
      </w:r>
      <w:r>
        <w:rPr>
          <w:bCs/>
          <w:b/>
        </w:rPr>
        <w:t xml:space="preserve">Turkey Ankara</w:t>
      </w:r>
      <w:r>
        <w:t xml:space="preserve">, this metropolis serves as more than just a political center; it is a vibrant cultural crucible that demands precision, elegance, and distinct identity in its fashion landscape. Within this dynamic urban environment, the role of the</w:t>
      </w:r>
      <w:r>
        <w:t xml:space="preserve"> </w:t>
      </w:r>
      <w:r>
        <w:rPr>
          <w:bCs/>
          <w:b/>
        </w:rPr>
        <w:t xml:space="preserve">Tailor</w:t>
      </w:r>
      <w:r>
        <w:t xml:space="preserve"> </w:t>
      </w:r>
      <w:r>
        <w:t xml:space="preserve">transcends mere clothing alteration. It represents a profound respect for craftsmanship, individuality, and the timeless tradition of bespoke sartorial artistry.</w:t>
      </w:r>
    </w:p>
    <w:bookmarkStart w:id="20" w:name="a-historical-tapestry-woven-in-thread"/>
    <w:p>
      <w:pPr>
        <w:pStyle w:val="Heading2"/>
      </w:pPr>
      <w:r>
        <w:t xml:space="preserve">A Historical Tapestry Woven in Thread</w:t>
      </w:r>
    </w:p>
    <w:p>
      <w:pPr>
        <w:pStyle w:val="FirstParagraph"/>
      </w:pPr>
      <w:r>
        <w:t xml:space="preserve">To understand the significance of a</w:t>
      </w:r>
      <w:r>
        <w:t xml:space="preserve"> </w:t>
      </w:r>
      <w:r>
        <w:rPr>
          <w:bCs/>
          <w:b/>
        </w:rPr>
        <w:t xml:space="preserve">Tailor</w:t>
      </w:r>
      <w:r>
        <w:t xml:space="preserve"> </w:t>
      </w:r>
      <w:r>
        <w:t xml:space="preserve">in</w:t>
      </w:r>
      <w:r>
        <w:t xml:space="preserve"> </w:t>
      </w:r>
      <w:r>
        <w:rPr>
          <w:bCs/>
          <w:b/>
        </w:rPr>
        <w:t xml:space="preserve">Turkey Ankara</w:t>
      </w:r>
      <w:r>
        <w:t xml:space="preserve">, one must first appreciate the historical weight carried by the city itself. Ankara has long been a hub for bureaucracy, diplomacy, and military structure. For generations, uniforms and formal attire were not just garments but symbols of authority, discipline, and national pride. Consequently,</w:t>
      </w:r>
      <w:r>
        <w:rPr>
          <w:iCs/>
          <w:i/>
        </w:rPr>
        <w:t xml:space="preserve">tailoring</w:t>
      </w:r>
      <w:r>
        <w:t xml:space="preserve"> </w:t>
      </w:r>
      <w:r>
        <w:t xml:space="preserve">in this region developed with an emphasis on sharp lines, impeccable fit that conveys respectability,</w:t>
      </w:r>
    </w:p>
    <w:p>
      <w:pPr>
        <w:pStyle w:val="BodyText"/>
      </w:pPr>
      <w:r>
        <w:rPr>
          <w:bCs/>
          <w:b/>
        </w:rPr>
        <w:t xml:space="preserve">,and durability.</w:t>
      </w:r>
    </w:p>
    <w:p>
      <w:pPr>
        <w:pStyle w:val="BodyText"/>
      </w:pPr>
      <w:r>
        <w:t xml:space="preserve">This historical backdrop continues to influence the modern fashion ethos of</w:t>
      </w:r>
      <w:r>
        <w:t xml:space="preserve"> </w:t>
      </w:r>
      <w:r>
        <w:rPr>
          <w:bCs/>
          <w:b/>
        </w:rPr>
        <w:t xml:space="preserve">Turkey Ankara</w:t>
      </w:r>
      <w:r>
        <w:t xml:space="preserve">. While Istanbul may be renowned for its flamboyant fashion weeks and trendsetting boutiques, Ankara retains a sophisticated conservatism mixed with contemporary flair. Here, the</w:t>
      </w:r>
      <w:r>
        <w:t xml:space="preserve"> </w:t>
      </w:r>
      <w:r>
        <w:rPr>
          <w:bCs/>
          <w:b/>
        </w:rPr>
        <w:t xml:space="preserve">Tailor</w:t>
      </w:r>
      <w:r>
        <w:t xml:space="preserve"> </w:t>
      </w:r>
      <w:r>
        <w:t xml:space="preserve">is often the first port of call for professionals who require attire that commands respect in government offices, legal chambers, and diplomatic missions. The fit must be exact; the fabric must speak quality; and the style must balance tradition with modernity.</w:t>
      </w:r>
    </w:p>
    <w:bookmarkEnd w:id="20"/>
    <w:bookmarkStart w:id="21" w:name="the-modern-bespoke-experience-in-ankara"/>
    <w:p>
      <w:pPr>
        <w:pStyle w:val="Heading2"/>
      </w:pPr>
      <w:r>
        <w:t xml:space="preserve">The Modern Bespoke Experience in Ankara</w:t>
      </w:r>
    </w:p>
    <w:p>
      <w:pPr>
        <w:pStyle w:val="FirstParagraph"/>
      </w:pPr>
      <w:r>
        <w:t xml:space="preserve">In today’s</w:t>
      </w:r>
      <w:r>
        <w:t xml:space="preserve"> </w:t>
      </w:r>
      <w:r>
        <w:rPr>
          <w:bCs/>
          <w:b/>
        </w:rPr>
        <w:t xml:space="preserve">Turkey Ankara</w:t>
      </w:r>
      <w:r>
        <w:t xml:space="preserve">, the demand for bespoke clothing has seen a renaissance. The mass-produced, fast-fashion model often fails to capture the unique proportions and personal style of the discerning client. This is where the skilled</w:t>
      </w:r>
      <w:r>
        <w:t xml:space="preserve"> </w:t>
      </w:r>
      <w:r>
        <w:rPr>
          <w:bCs/>
          <w:b/>
        </w:rPr>
        <w:t xml:space="preserve">Tailor</w:t>
      </w:r>
      <w:r>
        <w:t xml:space="preserve"> </w:t>
      </w:r>
      <w:r>
        <w:t xml:space="preserve">becomes indispensable. A visit to a reputable tailor in Ankara is an experience that begins long before any needle touches fabric.</w:t>
      </w:r>
    </w:p>
    <w:p>
      <w:pPr>
        <w:pStyle w:val="BodyText"/>
      </w:pPr>
      <w:r>
        <w:t xml:space="preserve">The process starts with consultation, a dialogue between client and craftsman about lifestyle, body posture, and aesthetic preferences. In</w:t>
      </w:r>
      <w:r>
        <w:t xml:space="preserve"> </w:t>
      </w:r>
      <w:r>
        <w:rPr>
          <w:bCs/>
          <w:b/>
        </w:rPr>
        <w:t xml:space="preserve">Turkey Ankara</w:t>
      </w:r>
      <w:r>
        <w:t xml:space="preserve">, tailors are known for their meticulous attention to detail regarding fit. Whether it is adjusting the shoulder slope of a suit jacket or ensuring the break of trousers is perfect for formal shoes, every measurement contributes to a garment that feels like a second skin. This level of customization ensures that the client does not just wear clothes but embodies them.</w:t>
      </w:r>
    </w:p>
    <w:bookmarkEnd w:id="21"/>
    <w:bookmarkStart w:id="22" w:name="cultural-significance-and-occasions"/>
    <w:p>
      <w:pPr>
        <w:pStyle w:val="Heading2"/>
      </w:pPr>
      <w:r>
        <w:t xml:space="preserve">Cultural Significance and Occasions</w:t>
      </w:r>
    </w:p>
    <w:p>
      <w:pPr>
        <w:pStyle w:val="FirstParagraph"/>
      </w:pPr>
      <w:r>
        <w:t xml:space="preserve">The role of the</w:t>
      </w:r>
      <w:r>
        <w:t xml:space="preserve"> </w:t>
      </w:r>
      <w:r>
        <w:rPr>
          <w:bCs/>
          <w:b/>
        </w:rPr>
        <w:t xml:space="preserve">Tailor</w:t>
      </w:r>
      <w:r>
        <w:t xml:space="preserve"> </w:t>
      </w:r>
      <w:r>
        <w:t xml:space="preserve">in</w:t>
      </w:r>
      <w:r>
        <w:t xml:space="preserve"> </w:t>
      </w:r>
      <w:r>
        <w:rPr>
          <w:bCs/>
          <w:b/>
        </w:rPr>
        <w:t xml:space="preserve">Turkey Ankara</w:t>
      </w:r>
      <w:r>
        <w:t xml:space="preserve"> </w:t>
      </w:r>
      <w:r>
        <w:t xml:space="preserve">extends beyond business suits. Cultural events, weddings, and religious holidays play a massive role in the wardrobes of locals. For significant occasions such as weddings or circumcision festivals (a traditional celebration in Turkish culture), having attire that is custom-made is often considered essential for showing respect to the hosts and celebrating the milestone with dignity.</w:t>
      </w:r>
    </w:p>
    <w:p>
      <w:pPr>
        <w:pStyle w:val="BodyText"/>
      </w:pPr>
      <w:r>
        <w:t xml:space="preserve">A</w:t>
      </w:r>
      <w:r>
        <w:t xml:space="preserve"> </w:t>
      </w:r>
      <w:r>
        <w:rPr>
          <w:bCs/>
          <w:b/>
        </w:rPr>
        <w:t xml:space="preserve">Tailor</w:t>
      </w:r>
      <w:r>
        <w:t xml:space="preserve"> </w:t>
      </w:r>
      <w:r>
        <w:t xml:space="preserve">in this region possesses an innate understanding of these cultural nuances. They understand how a kaftan should drape during a religious holiday or how a tuxedo should sit during a formal winter wedding in Ankara’s colder climate. The choice of fabric is also critical; tailors guide clients toward materials that not only look luxurious but also withstand the specific climatic conditions and rigorous social schedules prevalent in the capital.</w:t>
      </w:r>
    </w:p>
    <w:bookmarkEnd w:id="22"/>
    <w:bookmarkStart w:id="23" w:name="the-economic-and-social-value"/>
    <w:p>
      <w:pPr>
        <w:pStyle w:val="Heading2"/>
      </w:pPr>
      <w:r>
        <w:t xml:space="preserve">The Economic and Social Value</w:t>
      </w:r>
    </w:p>
    <w:p>
      <w:pPr>
        <w:pStyle w:val="FirstParagraph"/>
      </w:pPr>
      <w:r>
        <w:t xml:space="preserve">Economically, the</w:t>
      </w:r>
      <w:r>
        <w:t xml:space="preserve"> </w:t>
      </w:r>
      <w:r>
        <w:rPr>
          <w:bCs/>
          <w:b/>
        </w:rPr>
        <w:t xml:space="preserve">Tailor</w:t>
      </w:r>
      <w:r>
        <w:t xml:space="preserve"> </w:t>
      </w:r>
      <w:r>
        <w:t xml:space="preserve">industry in</w:t>
      </w:r>
      <w:r>
        <w:t xml:space="preserve"> </w:t>
      </w:r>
      <w:r>
        <w:rPr>
          <w:bCs/>
          <w:b/>
        </w:rPr>
        <w:t xml:space="preserve">Turkey Ankara</w:t>
      </w:r>
      <w:r>
        <w:t xml:space="preserve"> </w:t>
      </w:r>
      <w:r>
        <w:t xml:space="preserve">supports a network of artisans, from fabric weavers to button makers. It preserves traditional skills that are at risk of being lost in an era of industrialization. By choosing bespoke services, citizens contribute to the local economy and sustain livelihoods rooted in heritage.</w:t>
      </w:r>
    </w:p>
    <w:p>
      <w:pPr>
        <w:pStyle w:val="BodyText"/>
      </w:pPr>
      <w:r>
        <w:t xml:space="preserve">Socially, wearing tailored clothing fosters a sense of confidence and professionalism. In</w:t>
      </w:r>
      <w:r>
        <w:t xml:space="preserve"> </w:t>
      </w:r>
      <w:r>
        <w:rPr>
          <w:bCs/>
          <w:b/>
        </w:rPr>
        <w:t xml:space="preserve">Turkey Ankara</w:t>
      </w:r>
      <w:r>
        <w:t xml:space="preserve">, where first impressions can carry significant weight in both political and business circles, looking appropriately dressed is part of the social contract. The</w:t>
      </w:r>
      <w:r>
        <w:t xml:space="preserve"> </w:t>
      </w:r>
      <w:r>
        <w:rPr>
          <w:bCs/>
          <w:b/>
        </w:rPr>
        <w:t xml:space="preserve">Tailor</w:t>
      </w:r>
      <w:r>
        <w:t xml:space="preserve"> </w:t>
      </w:r>
      <w:r>
        <w:t xml:space="preserve">acts as a silent partner in this endeavor, ensuring that their clients present themselves with the utmost poise and clarity.</w:t>
      </w:r>
    </w:p>
    <w:bookmarkEnd w:id="23"/>
    <w:bookmarkStart w:id="24" w:name="sustainability-and-timelessness"/>
    <w:p>
      <w:pPr>
        <w:pStyle w:val="Heading2"/>
      </w:pPr>
      <w:r>
        <w:t xml:space="preserve">Sustainability and Timelessness</w:t>
      </w:r>
    </w:p>
    <w:p>
      <w:pPr>
        <w:pStyle w:val="FirstParagraph"/>
      </w:pPr>
      <w:r>
        <w:t xml:space="preserve">In an age where environmental concerns are paramount, the</w:t>
      </w:r>
      <w:r>
        <w:t xml:space="preserve"> </w:t>
      </w:r>
      <w:r>
        <w:rPr>
          <w:bCs/>
          <w:b/>
        </w:rPr>
        <w:t xml:space="preserve">Tailor</w:t>
      </w:r>
      <w:r>
        <w:t xml:space="preserve"> </w:t>
      </w:r>
      <w:r>
        <w:t xml:space="preserve">offers a sustainable alternative to disposable fashion. A well-made garment from</w:t>
      </w:r>
      <w:r>
        <w:t xml:space="preserve"> </w:t>
      </w:r>
      <w:r>
        <w:rPr>
          <w:bCs/>
          <w:b/>
        </w:rPr>
        <w:t xml:space="preserve">Turkey Ankara</w:t>
      </w:r>
      <w:r>
        <w:t xml:space="preserve">, constructed with care by a skilled artisan, is designed to last for years, if not decades. This longevity reduces waste and promotes a more mindful approach to consumption.</w:t>
      </w:r>
    </w:p>
    <w:p>
      <w:pPr>
        <w:pStyle w:val="BodyText"/>
      </w:pPr>
      <w:r>
        <w:t xml:space="preserve">Furthermore, tailored clothing transcends fleeting trends. While styles in fast fashion change rapidly and often feel outdated within months, a classic suit or dress crafted by an expert</w:t>
      </w:r>
      <w:r>
        <w:t xml:space="preserve"> </w:t>
      </w:r>
      <w:r>
        <w:rPr>
          <w:bCs/>
          <w:b/>
        </w:rPr>
        <w:t xml:space="preserve">Tailor</w:t>
      </w:r>
      <w:r>
        <w:t xml:space="preserve"> </w:t>
      </w:r>
      <w:r>
        <w:t xml:space="preserve">remains relevant indefinitely. This timelessness is highly valued in</w:t>
      </w:r>
      <w:r>
        <w:t xml:space="preserve"> </w:t>
      </w:r>
      <w:r>
        <w:rPr>
          <w:bCs/>
          <w:b/>
        </w:rPr>
        <w:t xml:space="preserve">Turkey Ankara</w:t>
      </w:r>
      <w:r>
        <w:t xml:space="preserve">, where stability and tradition are cherished alongside progress.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Tailor</w:t>
      </w:r>
      <w:r>
        <w:t xml:space="preserve"> </w:t>
      </w:r>
      <w:r>
        <w:t xml:space="preserve">in</w:t>
      </w:r>
    </w:p>
    <w:p>
      <w:pPr>
        <w:pStyle w:val="BodyText"/>
      </w:pPr>
      <w:r>
        <w:t xml:space="preserve">Turkey Ankara&gt; plays a pivotal role that extends far beyond simple garment construction. They are custodians of tradition, architects of confidence, and facilitators of cultural expression. For residents and visitors alike, seeking out bespoke tailoring services in the capital is not merely a practical necessity but an appreciation for quality, craftsmanship, and identity. As</w:t>
      </w:r>
      <w:r>
        <w:t xml:space="preserve"> </w:t>
      </w:r>
      <w:r>
        <w:rPr>
          <w:bCs/>
          <w:b/>
        </w:rPr>
        <w:t xml:space="preserve">Turkey Ankara</w:t>
      </w:r>
      <w:r>
        <w:t xml:space="preserve"> </w:t>
      </w:r>
      <w:r>
        <w:t xml:space="preserve">continues to evolve as a modern capital city, the artistry of its tailors remains a constant source of pride and elegance, stitching together the past and future with every precise cut and stitch.</w:t>
      </w:r>
    </w:p>
    <w:p>
      <w:pPr>
        <w:pStyle w:val="BodyText"/>
      </w:pPr>
      <w:r>
        <w:rPr>
          <w:iCs/>
          <w:i/>
        </w:rPr>
        <w:t xml:space="preserve">This essay highlights the essential role of bespoke tailoring in preserving cultural integrity and professional standards within the bustling capital city. It underscores why investing in quality tailoring is a wise decision for anyone residing in or visiting this historic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Turkey Ankara</dc:title>
  <dc:creator/>
  <dc:language>en</dc:language>
  <cp:keywords/>
  <dcterms:created xsi:type="dcterms:W3CDTF">2026-07-29T15:23:50Z</dcterms:created>
  <dcterms:modified xsi:type="dcterms:W3CDTF">2026-07-29T15:23:50Z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