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Applied For: Astronomy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Committee</w:t>
      </w:r>
    </w:p>
    <w:p>
      <w:pPr>
        <w:pStyle w:val="BodyText"/>
      </w:pPr>
      <w:r>
        <w:t xml:space="preserve">Montreal Institute of Astronomy &amp; Astrophysics (MIAA)</w:t>
      </w:r>
    </w:p>
    <w:p>
      <w:pPr>
        <w:pStyle w:val="BodyText"/>
      </w:pPr>
      <w:r>
        <w:t xml:space="preserve">3625 University Street, Montreal, QC H3A 2T8</w:t>
      </w:r>
    </w:p>
    <w:bookmarkStart w:id="21" w:name="X361df4fd7f98a5ce610d2088c49273c8520aae3"/>
    <w:p>
      <w:pPr>
        <w:pStyle w:val="Heading2"/>
      </w:pPr>
      <w:r>
        <w:t xml:space="preserve">Subject: Application for Astronomer Internship Position in Canada Montreal</w:t>
      </w:r>
    </w:p>
    <w:bookmarkEnd w:id="21"/>
    <w:p>
      <w:pPr>
        <w:pStyle w:val="FirstParagraph"/>
      </w:pPr>
      <w:r>
        <w:t xml:space="preserve">Dear Hiring Committee,</w:t>
      </w:r>
    </w:p>
    <w:p>
      <w:pPr>
        <w:pStyle w:val="BodyText"/>
      </w:pPr>
      <w:r>
        <w:t xml:space="preserve">It is with profound enthusiasm that I submit my application for the Astronomer Internship position at the Montreal Institute of Astronomy &amp; Astrophysics (MIAA), an institution I have long admired for its pioneering contributions to cosmic exploration within Canada's scientific landscape. As a dedicated astronomy student at Université de Montréal with a specialization in exoplanetary systems and observational astrophysics, I have meticulously prepared for this opportunity to contribute to Montreal's vibrant astronomical community while advancing my professional development in one of the world's most dynamic research environments.</w:t>
      </w:r>
    </w:p>
    <w:p>
      <w:pPr>
        <w:pStyle w:val="BodyText"/>
      </w:pPr>
      <w:r>
        <w:t xml:space="preserve">My academic journey has been defined by rigorous engagement with the fundamental questions of our universe. In my final year at Université de Montréal, I completed an honors thesis titled "Characterization of Transiting Exoplanets Using TESS Data and Adaptive Optics Techniques," which earned top honors in the Department of Physics. This project involved developing Python-based data analysis pipelines to process light curves from NASA's Transiting Exoplanet Survey Satellite (TESS), culminating in a 20-page research report with novel findings on planetary density variations. My technical toolkit includes advanced proficiency in IRAF, APLpy, and Astroquery for telescope data analysis, as well as machine learning applications using Scikit-learn for spectral classification – skills directly aligned with MIAA's ongoing work on the Canadian Hydrogen Intensity Mapping Experiment (CHIME). I also maintained a 3.9/4.0 GPA while serving as President of the Université de Montréal Astronomy Club, where I organized monthly stargazing events and invited speakers from the Centre de recherche en astrophysique du Québec (CRAQ), demonstrating my commitment to community engagement in Canadian astronomy.</w:t>
      </w:r>
    </w:p>
    <w:p>
      <w:pPr>
        <w:pStyle w:val="BodyText"/>
      </w:pPr>
      <w:r>
        <w:t xml:space="preserve">What compels me specifically toward Canada Montreal is not merely the institution's academic excellence, but Montreal's unique position as a nexus of international astronomical collaboration. The city's strategic location near the Mont Mégantic Observatory – home to one of North America's premier dark-sky sites and Canada's first astronomy-focused UNESCO Biosphere Reserve – creates an unparalleled environment for hands-on learning. I am particularly inspired by MIAA’s recent leadership in the James Webb Space Telescope (JWST) Cycle 3 proposal team, where Montreal researchers are decoding atmospheric compositions of distant worlds. Having visited the Redpath Museum's Cosmic Journey exhibit during my undergraduate years and attended the Canadian Astronomical Society annual conference in Montreal last year, I witnessed firsthand how this city cultivates an ecosystem where academic research directly intersects with public education and international partnerships. The opportunity to learn from Dr. Éric Gagné’s team on gravitational lensing applications would represent the perfect convergence of my technical skills and passion for cosmic discovery within Canada's scientific framework.</w:t>
      </w:r>
    </w:p>
    <w:p>
      <w:pPr>
        <w:pStyle w:val="BodyText"/>
      </w:pPr>
      <w:r>
        <w:t xml:space="preserve">My previous internship at the Dominion Astrophysical Observatory in Victoria, British Columbia, further solidified my readiness for this role. There, I assisted in calibrating the 1.8-meter telescope’s CCD system and contributed to a peer-reviewed study on stellar magnetic fields published in *The Journal of Astronomical Data* (2022). This experience taught me the importance of meticulous observational protocols – a value I know MIAA embodies through its ISO-certified laboratory standards. More importantly, it revealed my aptitude for collaborative problem-solving in multicultural teams; as an intern, I coordinated with researchers from France and Japan on the HST archival data project, navigating time zones and technical nuances to deliver results ahead of schedule. These experiences taught me that astronomical discovery thrives not only on technical precision but on the human connections that foster innovation – a philosophy I believe is central to Canada Montreal's scientific culture.</w:t>
      </w:r>
    </w:p>
    <w:p>
      <w:pPr>
        <w:pStyle w:val="BodyText"/>
      </w:pPr>
      <w:r>
        <w:t xml:space="preserve">I am deeply motivated by Canada’s strategic vision for astronomy, particularly through the Canadian Space Agency’s investments in next-generation telescopes and its commitment to Indigenous knowledge integration in astronomical education. The opportunity to contribute to MIAA’s partnership with the Inuit communities of Nunavik on celestial navigation projects aligns perfectly with my values of inclusive scientific advancement. Moreover, Montreal’s designation as a UNESCO City of Design and its multicultural environment – where over 50 languages are spoken – creates an ideal setting for cross-pollinating ideas between astronomy and other disciplines, such as environmental science or urban planning. This interdisciplinary approach resonates with my recent research on exoplanetary atmospheric modeling applied to climate change analogues, a project I presented at the International Astronomical Union General Assembly in Rio de Janeiro.</w:t>
      </w:r>
    </w:p>
    <w:p>
      <w:pPr>
        <w:pStyle w:val="BodyText"/>
      </w:pPr>
      <w:r>
        <w:t xml:space="preserve">As I prepare to graduate with honors in Astronomy &amp; Astrophysics this December, I am eager to transition from classroom learning to real-world astronomical research under MIAA’s mentorship. My goal is not merely to complete an internship but to actively participate in Canada’s next chapter of cosmic exploration – from the high-resolution imaging of black holes at the Atacama Large Millimeter Array (ALMA) collaboration to the development of AI-driven tools for processing data from the upcoming Vera Rubin Observatory. I am confident that my analytical rigor, technical proficiency, and passion for making astronomy accessible to diverse audiences would allow me to immediately contribute valuable perspectives during this internship.</w:t>
      </w:r>
    </w:p>
    <w:p>
      <w:pPr>
        <w:pStyle w:val="BodyText"/>
      </w:pPr>
      <w:r>
        <w:t xml:space="preserve">I have attached my resume, academic transcripts, and a portfolio of research projects including the TESS analysis code repository on GitHub. I welcome the opportunity to discuss how my skills in data-driven exoplanet characterization and collaborative research can support MIAA’s mission. Thank you for considering my application for this Astronomer Internship in Canada Montreal – a position that represents both the culmination of my academic preparation and a meaningful step toward contributing to Canada's leadership in understanding our universe.</w:t>
      </w:r>
    </w:p>
    <w:p>
      <w:pPr>
        <w:pStyle w:val="BodyText"/>
      </w:pPr>
      <w:r>
        <w:t xml:space="preserve">Sincerely,</w:t>
      </w:r>
    </w:p>
    <w:p>
      <w:pPr>
        <w:pStyle w:val="BodyText"/>
      </w:pPr>
      <w:r>
        <w:t xml:space="preserve">[Your Full Name]</w:t>
      </w:r>
    </w:p>
    <w:p>
      <w:pPr>
        <w:pStyle w:val="BodyText"/>
      </w:pPr>
      <w:r>
        <w:t xml:space="preserve">BSc Astronomy, Université de Montréal (Expected Graduation: December 2023)</w:t>
      </w:r>
    </w:p>
    <w:p>
      <w:pPr>
        <w:pStyle w:val="BodyText"/>
      </w:pPr>
      <w:r>
        <w:rPr>
          <w:bCs/>
          <w:b/>
        </w:rPr>
        <w:t xml:space="preserve">Word Count:</w:t>
      </w:r>
      <w:r>
        <w:t xml:space="preserve"> </w:t>
      </w:r>
      <w:r>
        <w:t xml:space="preserve">847</w:t>
      </w:r>
    </w:p>
    <w:p>
      <w:pPr>
        <w:pStyle w:val="BodyText"/>
      </w:pPr>
      <w:r>
        <w:t xml:space="preserve">This document is formatted as a standard Internship Application Letter for an Astronomer position in Canada Montreal, incorporating all required keywords while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2025-12-10T02:16:44Z</dcterms:created>
  <dcterms:modified xsi:type="dcterms:W3CDTF">2025-12-10T02:16:44Z</dcterms:modified>
</cp:coreProperties>
</file>

<file path=docProps/custom.xml><?xml version="1.0" encoding="utf-8"?>
<Properties xmlns="http://schemas.openxmlformats.org/officeDocument/2006/custom-properties" xmlns:vt="http://schemas.openxmlformats.org/officeDocument/2006/docPropsVTypes"/>
</file>