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Industrial Engineer Intern</w:t>
      </w:r>
    </w:p>
    <w:bookmarkEnd w:id="20"/>
    <w:p>
      <w:pPr>
        <w:pStyle w:val="BodyText"/>
      </w:pPr>
      <w:r>
        <w:t xml:space="preserve">Dear Hiring Manager,</w:t>
      </w:r>
    </w:p>
    <w:p>
      <w:pPr>
        <w:pStyle w:val="BodyText"/>
      </w:pPr>
      <w:r>
        <w:t xml:space="preserve">With profound enthusiasm, I submit my application for the Industrial Engineer Intern position at your esteemed organization in Singapore. As a final-year undergraduate student pursuing a Bachelor of Engineering (Honours) in Industrial Engineering at Nanyang Technological University (NTU), I have meticulously crafted this</w:t>
      </w:r>
      <w:r>
        <w:t xml:space="preserve"> </w:t>
      </w:r>
      <w:r>
        <w:rPr>
          <w:bCs/>
          <w:b/>
        </w:rPr>
        <w:t xml:space="preserve">Internship Application Letter</w:t>
      </w:r>
      <w:r>
        <w:t xml:space="preserve"> </w:t>
      </w:r>
      <w:r>
        <w:t xml:space="preserve">to articulate how my academic rigor, technical skills, and unwavering commitment to operational excellence align with Singapore’s dynamic industrial landscape. Singapore’s reputation as a global hub for innovation, manufacturing efficiency, and sustainable logistics makes it the ideal environment for me to contribute meaningfully as an aspiring</w:t>
      </w:r>
      <w:r>
        <w:t xml:space="preserve"> </w:t>
      </w:r>
      <w:r>
        <w:rPr>
          <w:bCs/>
          <w:b/>
        </w:rPr>
        <w:t xml:space="preserve">Industrial Engineer</w:t>
      </w:r>
      <w:r>
        <w:t xml:space="preserve">.</w:t>
      </w:r>
    </w:p>
    <w:p>
      <w:pPr>
        <w:pStyle w:val="BodyText"/>
      </w:pPr>
      <w:r>
        <w:t xml:space="preserve">Singapore’s strategic vision—embodied in initiatives like the Smart Nation Programme and the National Trades Union Congress (NTUC)’s focus on Industry 4.0 readiness—resonates deeply with my professional ethos. I have closely followed how leading Singapore-based enterprises such as Sembcorp Industries, PSA International, and ST Engineering are redefining industrial efficiency through data-driven process optimization. My academic projects directly address challenges these organizations face daily: streamlining warehouse operations for the Port of Singapore Authority (PSA), implementing lean manufacturing techniques in automotive assembly lines at local Tier-1 suppliers, and developing predictive maintenance models for semiconductor fabrication facilities. These experiences have solidified my belief that industrial engineering is not merely a discipline but the backbone of Singapore’s economic resilience.</w:t>
      </w:r>
    </w:p>
    <w:p>
      <w:pPr>
        <w:pStyle w:val="BodyText"/>
      </w:pPr>
      <w:r>
        <w:t xml:space="preserve">In my recent capstone project titled "Optimizing Material Flow in Jurong Island Manufacturing Hubs," I applied simulation software (FlexSim) to analyze bottlenecks across three integrated chemical plants. By redesigning the material handling sequence and introducing a digital twin model, I reduced average processing time by 22% while cutting energy consumption by 15%—metrics that directly support Singapore’s Green Plan 2030 goals. This project demanded cross-cultural collaboration with peers from diverse nationalities, reflecting the multicultural ethos of Singaporean workplaces. My ability to communicate technical insights clearly to non-engineers (evidenced when presenting findings to a local SME consortium at Jurong Innovation District) mirrors the teamwork and cultural agility expected in Singapore’s industrial sector.</w:t>
      </w:r>
    </w:p>
    <w:p>
      <w:pPr>
        <w:pStyle w:val="BodyText"/>
      </w:pPr>
      <w:r>
        <w:t xml:space="preserve">My technical toolkit is finely tuned for the demands of modern industrial engineering in Singapore. I am proficient in:</w:t>
      </w:r>
    </w:p>
    <w:p>
      <w:pPr>
        <w:numPr>
          <w:ilvl w:val="0"/>
          <w:numId w:val="1001"/>
        </w:numPr>
        <w:pStyle w:val="Compact"/>
      </w:pPr>
      <w:r>
        <w:rPr>
          <w:bCs/>
          <w:b/>
        </w:rPr>
        <w:t xml:space="preserve">Process Optimization</w:t>
      </w:r>
      <w:r>
        <w:t xml:space="preserve">: Using Six Sigma DMAIC framework to reduce defects by 30% in a campus-based logistics simulation (validated via Minitab)</w:t>
      </w:r>
    </w:p>
    <w:p>
      <w:pPr>
        <w:numPr>
          <w:ilvl w:val="0"/>
          <w:numId w:val="1001"/>
        </w:numPr>
        <w:pStyle w:val="Compact"/>
      </w:pPr>
      <w:r>
        <w:rPr>
          <w:bCs/>
          <w:b/>
        </w:rPr>
        <w:t xml:space="preserve">Data Analytics</w:t>
      </w:r>
      <w:r>
        <w:t xml:space="preserve">: Python (Pandas, NumPy) for supply chain forecasting; SQL for database management of operational datasets</w:t>
      </w:r>
    </w:p>
    <w:p>
      <w:pPr>
        <w:numPr>
          <w:ilvl w:val="0"/>
          <w:numId w:val="1001"/>
        </w:numPr>
        <w:pStyle w:val="Compact"/>
      </w:pPr>
      <w:r>
        <w:rPr>
          <w:bCs/>
          <w:b/>
        </w:rPr>
        <w:t xml:space="preserve">Industrial Software</w:t>
      </w:r>
      <w:r>
        <w:t xml:space="preserve">: AutoCAD for facility layout design; Arena for discrete-event simulation; Tableau for KPI visualization</w:t>
      </w:r>
    </w:p>
    <w:p>
      <w:pPr>
        <w:pStyle w:val="FirstParagraph"/>
      </w:pPr>
      <w:r>
        <w:t xml:space="preserve">What truly excites me about contributing to Singapore’s industrial ecosystem is its unique fusion of global standards and local ingenuity. Unlike many markets, Singapore balances rigorous quality benchmarks (e.g., ISO 9001) with agile adaptation to regional supply chain shifts—exactly the environment where industrial engineers thrive. I am eager to apply my skills at your company, whether optimizing production lines for electronics manufacturing or enhancing logistics networks that serve ASEAN’s growing market. My internship goal is to learn from Singapore’s best practices in just-in-time manufacturing and waste reduction, while contributing fresh perspectives on sustainable operations.</w:t>
      </w:r>
    </w:p>
    <w:p>
      <w:pPr>
        <w:pStyle w:val="BodyText"/>
      </w:pPr>
      <w:r>
        <w:t xml:space="preserve">My academic record reflects this dedication: I maintained a 3.8/4.0 GPA with Dean’s List honors for three semesters, and completed industry attachments at SMU’s Business Analytics Lab and Singapore Polytechnic’s Advanced Manufacturing Centre. During my attachment at the latter, I co-designed a real-time inventory tracking system using IoT sensors that reduced stock discrepancies by 27%—a project directly relevant to Singapore’s push toward Industry 4.0 adoption across its manufacturing sector. These experiences have taught me that success in</w:t>
      </w:r>
      <w:r>
        <w:t xml:space="preserve"> </w:t>
      </w:r>
      <w:r>
        <w:rPr>
          <w:bCs/>
          <w:b/>
        </w:rPr>
        <w:t xml:space="preserve">Industrial Engineer</w:t>
      </w:r>
      <w:r>
        <w:t xml:space="preserve"> </w:t>
      </w:r>
      <w:r>
        <w:t xml:space="preserve">roles hinges on translating data into actionable strategy while navigating Singapore’s fast-paced, results-oriented culture.</w:t>
      </w:r>
    </w:p>
    <w:p>
      <w:pPr>
        <w:pStyle w:val="BodyText"/>
      </w:pPr>
      <w:r>
        <w:t xml:space="preserve">I am particularly drawn to your organization’s commitment to talent development—evidenced by your partnership with the Institute of Technical Education (ITE) and SkillsFuture Singapore. I am confident that my proactive mindset, technical proficiency, and passion for elevating operational excellence would make me a valuable asset during the</w:t>
      </w:r>
      <w:r>
        <w:t xml:space="preserve"> </w:t>
      </w:r>
      <w:r>
        <w:rPr>
          <w:bCs/>
          <w:b/>
        </w:rPr>
        <w:t xml:space="preserve">Internship Application Letter</w:t>
      </w:r>
      <w:r>
        <w:t xml:space="preserve"> </w:t>
      </w:r>
      <w:r>
        <w:t xml:space="preserve">period. I have attached my resume detailing further projects, including a simulation model for Singapore’s public healthcare supply chain (awarded Best Project at NTU’s Industrial Engineering Symposium), and welcome the opportunity to discuss how I can support your team’s objectives.</w:t>
      </w:r>
    </w:p>
    <w:p>
      <w:pPr>
        <w:pStyle w:val="BodyText"/>
      </w:pPr>
      <w:r>
        <w:t xml:space="preserve">Singapore is not just a location; it is a living laboratory for industrial innovation where precision meets purpose. As an emerging</w:t>
      </w:r>
      <w:r>
        <w:t xml:space="preserve"> </w:t>
      </w:r>
      <w:r>
        <w:rPr>
          <w:bCs/>
          <w:b/>
        </w:rPr>
        <w:t xml:space="preserve">Industrial Engineer</w:t>
      </w:r>
      <w:r>
        <w:t xml:space="preserve">, I am eager to immerse myself in this environment, learn from Singapore’s pioneering engineers, and contribute to the next wave of sustainable manufacturing and logistics solutions. Thank you for considering my application. I look forward to discussing how my skills align with your internship program and Singapore’s ambitious industrial future.</w:t>
      </w:r>
    </w:p>
    <w:p>
      <w:pPr>
        <w:pStyle w:val="BodyText"/>
      </w:pPr>
      <w:r>
        <w:t xml:space="preserve">Sincerely,</w:t>
      </w:r>
    </w:p>
    <w:p>
      <w:pPr>
        <w:pStyle w:val="BodyText"/>
      </w:pPr>
      <w:r>
        <w:rPr>
          <w:bCs/>
          <w:b/>
        </w:rPr>
        <w:t xml:space="preserve">[Your Full Name]</w:t>
      </w:r>
    </w:p>
    <w:p>
      <w:pPr>
        <w:pStyle w:val="BodyText"/>
      </w:pPr>
      <w:r>
        <w:t xml:space="preserve">Bachelor of Engineering (Honours) in Industrial Engineering</w:t>
      </w:r>
    </w:p>
    <w:p>
      <w:pPr>
        <w:pStyle w:val="BodyText"/>
      </w:pPr>
      <w:r>
        <w:t xml:space="preserve">Nanyang Technological University, Singapore</w:t>
      </w:r>
    </w:p>
    <w:p>
      <w:pPr>
        <w:pStyle w:val="BodyText"/>
      </w:pPr>
      <w:r>
        <w:t xml:space="preserve">Email: your.email@example.com | Phone: +65 XXXX XXXX</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is crafted specifically for the Industrial Engineer Internship opportunity within Singapore’s premier industrial sector. All technical references, project examples, and strategic insights align with Singapore’s economic priorities including Smart Nation, Green Plan 2030, and Industry 4.0 adoption.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2026-07-23T03:42:43Z</dcterms:created>
  <dcterms:modified xsi:type="dcterms:W3CDTF">2026-07-23T03:42:43Z</dcterms:modified>
</cp:coreProperties>
</file>

<file path=docProps/custom.xml><?xml version="1.0" encoding="utf-8"?>
<Properties xmlns="http://schemas.openxmlformats.org/officeDocument/2006/custom-properties" xmlns:vt="http://schemas.openxmlformats.org/officeDocument/2006/docPropsVTypes"/>
</file>