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257111382f87e3d6ebc45688daa53e5f52e91eb"/>
    <w:p>
      <w:pPr>
        <w:pStyle w:val="Heading1"/>
      </w:pPr>
      <w:r>
        <w:t xml:space="preserve">Internship Application Letter for Robotics Engineer Position</w:t>
      </w:r>
    </w:p>
    <w:p>
      <w:pPr>
        <w:pStyle w:val="FirstParagraph"/>
      </w:pPr>
      <w:r>
        <w:t xml:space="preserve">August 26, 2024</w:t>
      </w:r>
    </w:p>
    <w:p>
      <w:pPr>
        <w:pStyle w:val="BodyText"/>
      </w:pPr>
      <w:r>
        <w:t xml:space="preserve">Dear Hiring Committee,</w:t>
      </w:r>
    </w:p>
    <w:p>
      <w:pPr>
        <w:pStyle w:val="BodyText"/>
      </w:pPr>
      <w:r>
        <w:t xml:space="preserve">Hiring Manager</w:t>
      </w:r>
      <w:r>
        <w:br/>
      </w:r>
      <w:r>
        <w:t xml:space="preserve">Robotics Innovations S.L.</w:t>
      </w:r>
      <w:r>
        <w:br/>
      </w:r>
      <w:r>
        <w:t xml:space="preserve">Carrer de la Ciutat de Barcelona, 24</w:t>
      </w:r>
      <w:r>
        <w:br/>
      </w:r>
      <w:r>
        <w:t xml:space="preserve">08002 Barcelona</w:t>
      </w:r>
      <w:r>
        <w:br/>
      </w:r>
      <w:r>
        <w:t xml:space="preserve">Spain</w:t>
      </w:r>
    </w:p>
    <w:p>
      <w:pPr>
        <w:pStyle w:val="BodyText"/>
      </w:pPr>
      <w:r>
        <w:t xml:space="preserve">Dear Hiring Committee,</w:t>
      </w:r>
    </w:p>
    <w:p>
      <w:pPr>
        <w:pStyle w:val="BodyText"/>
      </w:pPr>
      <w:r>
        <w:t xml:space="preserve">I am writing this Internship Application Letter with profound enthusiasm to express my strong interest in the Robotics Engineer internship position at Robotics Innovations S.L. in Barcelona, Spain. As a final-year robotics engineering student at the Universitat Politècnica de Catalunya (UPC) with a specialization in autonomous systems, I have meticulously followed your company's groundbreaking work in industrial robotics and AI-driven automation solutions—particularly your recent collaboration with Siemens on smart factory integrations showcased at the Barcelona Robotics Summit. My academic foundation, hands-on project experience, and deep admiration for Barcelona’s status as Europe’s robotics innovation hub make me exceptionally well-suited to contribute meaningfully to your team during this internship period.</w:t>
      </w:r>
    </w:p>
    <w:bookmarkStart w:id="20" w:name="Xf491201ac4e1562aca343bacead8cddc05f13fa"/>
    <w:p>
      <w:pPr>
        <w:pStyle w:val="Heading2"/>
      </w:pPr>
      <w:r>
        <w:t xml:space="preserve">Academic Foundation and Technical Proficiency</w:t>
      </w:r>
    </w:p>
    <w:p>
      <w:pPr>
        <w:pStyle w:val="FirstParagraph"/>
      </w:pPr>
      <w:r>
        <w:t xml:space="preserve">My academic journey at UPC has equipped me with rigorous theoretical knowledge and practical skills directly applicable to the Robotics Engineer role. I’ve completed advanced coursework including</w:t>
      </w:r>
      <w:r>
        <w:t xml:space="preserve"> </w:t>
      </w:r>
      <w:r>
        <w:rPr>
          <w:iCs/>
          <w:i/>
        </w:rPr>
        <w:t xml:space="preserve">Mobile Robotics</w:t>
      </w:r>
      <w:r>
        <w:t xml:space="preserve">,</w:t>
      </w:r>
      <w:r>
        <w:t xml:space="preserve"> </w:t>
      </w:r>
      <w:r>
        <w:rPr>
          <w:iCs/>
          <w:i/>
        </w:rPr>
        <w:t xml:space="preserve">Computer Vision for Autonomous Systems</w:t>
      </w:r>
      <w:r>
        <w:t xml:space="preserve">, and</w:t>
      </w:r>
      <w:r>
        <w:t xml:space="preserve"> </w:t>
      </w:r>
      <w:r>
        <w:rPr>
          <w:iCs/>
          <w:i/>
        </w:rPr>
        <w:t xml:space="preserve">Mechatronics Design Principles</w:t>
      </w:r>
      <w:r>
        <w:t xml:space="preserve">, achieving a 92% GPA in robotics-focused subjects. Crucially, I’ve mastered ROS 2 (Robot Operating System) frameworks through university labs and personal projects, developing navigation stacks for mobile platforms that reduced path-planning errors by 37% in simulation environments. My proficiency extends to Python, C++, and MATLAB—tools routinely used at Robotics Innovations S.L.—alongside experience with Arduino, Raspberry Pi, and industrial-grade sensors (LiDAR, IMU) from my work on the UPC Autonomous Drone Project.</w:t>
      </w:r>
    </w:p>
    <w:p>
      <w:pPr>
        <w:pStyle w:val="BodyText"/>
      </w:pPr>
      <w:r>
        <w:t xml:space="preserve">What sets me apart is my commitment to translating theory into tangible solutions. During a semester-long project with Barcelona’s Institute of Robotics (IR), I collaborated with three peers to develop a modular gripper system for warehouse robots using 3D-printed components and force-torque sensors. We integrated this with ROS 2 navigation modules, achieving 95% accuracy in object manipulation tasks under varying lighting conditions—a solution now being piloted at a logistics firm near</w:t>
      </w:r>
      <w:r>
        <w:t xml:space="preserve"> </w:t>
      </w:r>
      <w:r>
        <w:rPr>
          <w:bCs/>
          <w:b/>
        </w:rPr>
        <w:t xml:space="preserve">Spain Barcelona</w:t>
      </w:r>
      <w:r>
        <w:t xml:space="preserve">’s Port Vell district. This experience solidified my understanding of real-world deployment challenges while deepening my appreciation for Catalonia’s collaborative robotics ecosystem.</w:t>
      </w:r>
    </w:p>
    <w:bookmarkEnd w:id="20"/>
    <w:bookmarkStart w:id="21" w:name="Xd15fdb4bac10a173d81a802a09eea03e9c286cb"/>
    <w:p>
      <w:pPr>
        <w:pStyle w:val="Heading2"/>
      </w:pPr>
      <w:r>
        <w:t xml:space="preserve">Project Portfolio and Problem-Solving Approach</w:t>
      </w:r>
    </w:p>
    <w:p>
      <w:pPr>
        <w:pStyle w:val="FirstParagraph"/>
      </w:pPr>
      <w:r>
        <w:t xml:space="preserve">My portfolio exemplifies the innovation mindset valued at your company. The most significant project was</w:t>
      </w:r>
      <w:r>
        <w:t xml:space="preserve"> </w:t>
      </w:r>
      <w:r>
        <w:rPr>
          <w:iCs/>
          <w:i/>
        </w:rPr>
        <w:t xml:space="preserve">"UrbanBot: Adaptive Navigation for Dynamic Environments,"</w:t>
      </w:r>
      <w:r>
        <w:t xml:space="preserve"> </w:t>
      </w:r>
      <w:r>
        <w:t xml:space="preserve">which I led as a team captain. This solution utilized deep learning (TensorFlow Lite) to enable robots to navigate crowded city streets using real-time data from stereo cameras and ultrasonic sensors—mirroring the urban robotics challenges your Barcelona team tackles daily. We deployed a prototype on the university campus, where it successfully avoided pedestrians in 98% of cases while maintaining 0.2m path deviation accuracy. The project demanded rigorous testing under</w:t>
      </w:r>
      <w:r>
        <w:t xml:space="preserve"> </w:t>
      </w:r>
      <w:r>
        <w:rPr>
          <w:bCs/>
          <w:b/>
        </w:rPr>
        <w:t xml:space="preserve">Spain Barcelona</w:t>
      </w:r>
      <w:r>
        <w:t xml:space="preserve">’s variable weather conditions (from Mediterranean sun to autumn rain), teaching me critical resilience in robotics system design.</w:t>
      </w:r>
    </w:p>
    <w:p>
      <w:pPr>
        <w:pStyle w:val="BodyText"/>
      </w:pPr>
      <w:r>
        <w:t xml:space="preserve">Beyond technical execution, I prioritize ethical engineering—evident in my academic paper "Bias Mitigation in AI-Powered Robotic Perception," published by the IEEE Catalonia Chapter. As a Robotics Engineer intern at your Barcelona facility, I would immediately contribute to projects requiring sensor fusion optimization or safety protocols, particularly those addressing Spain’s industrial automation goals. My familiarity with</w:t>
      </w:r>
      <w:r>
        <w:t xml:space="preserve"> </w:t>
      </w:r>
      <w:r>
        <w:rPr>
          <w:iCs/>
          <w:i/>
        </w:rPr>
        <w:t xml:space="preserve">ISO/TS 15066</w:t>
      </w:r>
      <w:r>
        <w:t xml:space="preserve"> </w:t>
      </w:r>
      <w:r>
        <w:t xml:space="preserve">standards for collaborative robotics ensures I can integrate compliance into every design phase from day one.</w:t>
      </w:r>
    </w:p>
    <w:bookmarkEnd w:id="21"/>
    <w:bookmarkStart w:id="22" w:name="X9ba8bd407d3fab10f38844de607360c3c08a25f"/>
    <w:p>
      <w:pPr>
        <w:pStyle w:val="Heading2"/>
      </w:pPr>
      <w:r>
        <w:t xml:space="preserve">Why Barcelona and Your Company Specifically</w:t>
      </w:r>
    </w:p>
    <w:p>
      <w:pPr>
        <w:pStyle w:val="FirstParagraph"/>
      </w:pPr>
      <w:r>
        <w:t xml:space="preserve">Barcelona, Spain, is not merely the location of this internship—it’s a catalyst for my professional evolution. As Europe’s second-largest robotics hub after Berlin (per the European Robotics Association),</w:t>
      </w:r>
      <w:r>
        <w:t xml:space="preserve"> </w:t>
      </w:r>
      <w:r>
        <w:rPr>
          <w:bCs/>
          <w:b/>
        </w:rPr>
        <w:t xml:space="preserve">Spain Barcelona</w:t>
      </w:r>
      <w:r>
        <w:t xml:space="preserve"> </w:t>
      </w:r>
      <w:r>
        <w:t xml:space="preserve">offers unparalleled access to industry leaders like yours and institutions like IRI (Institut de Robòtica i Informàtica Industrial). The city’s startup culture—evidenced by companies such as Sence, which recently secured €12M for drone logistics—fuels a dynamic environment where academic research rapidly transitions to commercial impact. My decision to pursue this opportunity here stems from understanding that Barcelona isn’t just a workplace; it’s where the future of robotics is being built through collaborations like those between UPC and your engineering teams.</w:t>
      </w:r>
    </w:p>
    <w:p>
      <w:pPr>
        <w:pStyle w:val="BodyText"/>
      </w:pPr>
      <w:r>
        <w:t xml:space="preserve">Why Robotics Innovations S.L.? Your recent development of the "Nexus" human-robot collaboration platform for automotive assembly lines resonates deeply with my career vision. The project’s focus on intuitive gesture-based control aligns perfectly with my thesis work on natural interaction interfaces. I’ve followed your team’s presentation at the 2023 RoboBusiness Europe conference where you emphasized "democratizing advanced robotics," a philosophy that mirrors my belief in accessible automation for small-to-medium Spanish manufacturers. Interning under your mentors would allow me to contribute to such transformative work while learning from engineers who have shaped Barcelona’s robotics identity.</w:t>
      </w:r>
    </w:p>
    <w:bookmarkEnd w:id="22"/>
    <w:bookmarkStart w:id="23" w:name="X96330a255e1e862871c1ea6547eb79b86e054a8"/>
    <w:p>
      <w:pPr>
        <w:pStyle w:val="Heading2"/>
      </w:pPr>
      <w:r>
        <w:t xml:space="preserve">Commitment to Cultural Integration and Long-Term Growth</w:t>
      </w:r>
    </w:p>
    <w:p>
      <w:pPr>
        <w:pStyle w:val="FirstParagraph"/>
      </w:pPr>
      <w:r>
        <w:t xml:space="preserve">As a fluent Spanish speaker (with native Catalan proficiency through my Barcelona-based upbringing), I’m prepared to immediately integrate into your team’s linguistic and cultural environment. My family has lived in Barcelona for three generations, giving me deep familiarity with local work culture—where collaborative problem-solving and respect for process are paramount. I’ve also participated in the</w:t>
      </w:r>
      <w:r>
        <w:t xml:space="preserve"> </w:t>
      </w:r>
      <w:r>
        <w:rPr>
          <w:iCs/>
          <w:i/>
        </w:rPr>
        <w:t xml:space="preserve">Barcelona Robotics Network</w:t>
      </w:r>
      <w:r>
        <w:t xml:space="preserve"> </w:t>
      </w:r>
      <w:r>
        <w:t xml:space="preserve">events since 2022, connecting with engineers who now form my professional support network within</w:t>
      </w:r>
      <w:r>
        <w:t xml:space="preserve"> </w:t>
      </w:r>
      <w:r>
        <w:rPr>
          <w:bCs/>
          <w:b/>
        </w:rPr>
        <w:t xml:space="preserve">Spain Barcelona</w:t>
      </w:r>
      <w:r>
        <w:t xml:space="preserve">.</w:t>
      </w:r>
    </w:p>
    <w:p>
      <w:pPr>
        <w:pStyle w:val="BodyText"/>
      </w:pPr>
      <w:r>
        <w:t xml:space="preserve">Moving forward, I aspire to become a Robotics Engineer who drives Spain’s technological sovereignty in automation. This internship represents the critical bridge between my academic foundation and that goal. I am eager to learn from your team’s expertise in industrial applications while contributing fresh perspectives on AI ethics and sustainable design—areas where Catalonia leads Europe. My ultimate objective is to help position Barcelona as the global epicenter for human-centric robotics, a mission I know Robotics Innovations S.L. champions daily.</w:t>
      </w:r>
    </w:p>
    <w:bookmarkEnd w:id="23"/>
    <w:p>
      <w:pPr>
        <w:pStyle w:val="BodyText"/>
      </w:pPr>
      <w:r>
        <w:t xml:space="preserve">I have attached my CV, academic transcripts, and the IEEE paper referenced in this letter for your detailed review. I welcome the opportunity to discuss how my technical skills in ROS 2 development, sensor integration, and project management align with your upcoming initiatives. Thank you for considering my Internship Application Letter—this is more than a job application; it’s a commitment to grow alongside Barcelona’s robotics pioneers at the forefront of Spain’s innovation landscape.</w:t>
      </w:r>
    </w:p>
    <w:p>
      <w:pPr>
        <w:pStyle w:val="BodyText"/>
      </w:pPr>
      <w:r>
        <w:t xml:space="preserve">Sincerely,</w:t>
      </w:r>
    </w:p>
    <w:p>
      <w:pPr>
        <w:pStyle w:val="BodyText"/>
      </w:pPr>
      <w:r>
        <w:t xml:space="preserve">Ana López García</w:t>
      </w:r>
    </w:p>
    <w:p>
      <w:pPr>
        <w:pStyle w:val="BodyText"/>
      </w:pPr>
      <w:r>
        <w:t xml:space="preserve">Robotics Engineering Student (BSc &amp; MSc, UPC)</w:t>
      </w:r>
      <w:r>
        <w:br/>
      </w:r>
      <w:r>
        <w:t xml:space="preserve">Barcelona, Spain</w:t>
      </w:r>
      <w:r>
        <w:br/>
      </w:r>
      <w:r>
        <w:t xml:space="preserve">+34 655 789 123 | ana.lopez.garcia@upc.edu</w:t>
      </w:r>
    </w:p>
    <w:p>
      <w:pPr>
        <w:pStyle w:val="BodyText"/>
      </w:pPr>
      <w:r>
        <w:t xml:space="preserve">Word Count: 847 | Document Prepared for Robotics Engineer Internship Application in Spain Barcelona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2026-07-15T00:56:34Z</dcterms:created>
  <dcterms:modified xsi:type="dcterms:W3CDTF">2026-07-15T00:56:34Z</dcterms:modified>
</cp:coreProperties>
</file>

<file path=docProps/custom.xml><?xml version="1.0" encoding="utf-8"?>
<Properties xmlns="http://schemas.openxmlformats.org/officeDocument/2006/custom-properties" xmlns:vt="http://schemas.openxmlformats.org/officeDocument/2006/docPropsVTypes"/>
</file>