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0" w:name="international-medical-student"/>
    <w:p>
      <w:pPr>
        <w:pStyle w:val="Heading1"/>
      </w:pPr>
      <w:r>
        <w:t xml:space="preserve">INTERNATIONAL MEDICAL STUDENT</w:t>
      </w:r>
    </w:p>
    <w:p>
      <w:pPr>
        <w:pStyle w:val="FirstParagraph"/>
      </w:pPr>
      <w:r>
        <w:t xml:space="preserve">[Your Full Name]</w:t>
      </w:r>
    </w:p>
    <w:p>
      <w:pPr>
        <w:pStyle w:val="BodyText"/>
      </w:pPr>
      <w:r>
        <w:t xml:space="preserve">Address Line 1, City, Postal Code</w:t>
      </w:r>
    </w:p>
    <w:p>
      <w:pPr>
        <w:pStyle w:val="BodyText"/>
      </w:pPr>
      <w:r>
        <w:t xml:space="preserve">Email | Phone | LinkedIn (Optional)</w:t>
      </w:r>
    </w:p>
    <w:bookmarkEnd w:id="20"/>
    <w:bookmarkStart w:id="21" w:name="date"/>
    <w:p>
      <w:pPr>
        <w:pStyle w:val="Heading2"/>
      </w:pPr>
      <w:r>
        <w:t xml:space="preserve">Date:</w:t>
      </w:r>
    </w:p>
    <w:p>
      <w:pPr>
        <w:pStyle w:val="FirstParagraph"/>
      </w:pPr>
      <w:r>
        <w:t xml:space="preserve">[Current Date]</w:t>
      </w:r>
    </w:p>
    <w:bookmarkEnd w:id="21"/>
    <w:bookmarkStart w:id="22" w:name="hiring-committee"/>
    <w:p>
      <w:pPr>
        <w:pStyle w:val="Heading2"/>
      </w:pPr>
      <w:r>
        <w:t xml:space="preserve">Hiring Committee</w:t>
      </w:r>
    </w:p>
    <w:bookmarkEnd w:id="22"/>
    <w:bookmarkStart w:id="23" w:name="X61e150e35889b170af551bae5a9854f7eb4411e"/>
    <w:p>
      <w:pPr>
        <w:pStyle w:val="Heading2"/>
      </w:pPr>
      <w:r>
        <w:t xml:space="preserve">Cipto Mangunkusumo National General Hospital (RSCM)</w:t>
      </w:r>
    </w:p>
    <w:p>
      <w:pPr>
        <w:pStyle w:val="FirstParagraph"/>
      </w:pPr>
      <w:r>
        <w:t xml:space="preserve">Jl. Diponegoro No. 71, Gambir,</w:t>
      </w:r>
    </w:p>
    <w:p>
      <w:pPr>
        <w:pStyle w:val="BodyText"/>
      </w:pPr>
      <w:r>
        <w:t xml:space="preserve">Central Jakarta, DKI Jakarta 10430</w:t>
      </w:r>
    </w:p>
    <w:p>
      <w:pPr>
        <w:pStyle w:val="BodyText"/>
      </w:pPr>
      <w:r>
        <w:t xml:space="preserve">Indonesia</w:t>
      </w:r>
    </w:p>
    <w:bookmarkEnd w:id="23"/>
    <w:bookmarkStart w:id="24" w:name="Xbb3ae98e4f5c4be986e2b48a8c4b4087eba58d4"/>
    <w:p>
      <w:pPr>
        <w:pStyle w:val="Heading2"/>
      </w:pPr>
      <w:r>
        <w:t xml:space="preserve">Subject: Internship Application Letter for Surgical Training Program - Indonesia Jakarta</w:t>
      </w:r>
    </w:p>
    <w:bookmarkEnd w:id="24"/>
    <w:p>
      <w:pPr>
        <w:pStyle w:val="FirstParagraph"/>
      </w:pPr>
      <w:r>
        <w:t xml:space="preserve">Dear Hiring Committee,</w:t>
      </w:r>
    </w:p>
    <w:p>
      <w:pPr>
        <w:pStyle w:val="BodyText"/>
      </w:pPr>
      <w:r>
        <w:t xml:space="preserve">It is with profound enthusiasm and deep respect for the legacy of surgical excellence in Indonesia that I submit my application for a Surgical Internship Position at Cipto Mangunkusumo National General Hospital (RSCM) in Jakarta. As an internationally trained medical graduate deeply committed to advancing healthcare within the dynamic context of Southeast Asia, I have meticulously researched opportunities to contribute meaningfully to the surgical landscape of Indonesia. This</w:t>
      </w:r>
      <w:r>
        <w:t xml:space="preserve"> </w:t>
      </w:r>
      <w:r>
        <w:rPr>
          <w:bCs/>
          <w:b/>
        </w:rPr>
        <w:t xml:space="preserve">Internship Application Letter</w:t>
      </w:r>
      <w:r>
        <w:t xml:space="preserve"> </w:t>
      </w:r>
      <w:r>
        <w:t xml:space="preserve">outlines my qualifications, cultural alignment with Jakarta’s healthcare ecosystem, and unwavering dedication to becoming a skilled</w:t>
      </w:r>
      <w:r>
        <w:t xml:space="preserve"> </w:t>
      </w:r>
      <w:r>
        <w:rPr>
          <w:bCs/>
          <w:b/>
        </w:rPr>
        <w:t xml:space="preserve">Surgeon</w:t>
      </w:r>
      <w:r>
        <w:t xml:space="preserve"> </w:t>
      </w:r>
      <w:r>
        <w:t xml:space="preserve">serving the people of</w:t>
      </w:r>
      <w:r>
        <w:t xml:space="preserve"> </w:t>
      </w:r>
      <w:r>
        <w:rPr>
          <w:bCs/>
          <w:b/>
        </w:rPr>
        <w:t xml:space="preserve">Indonesia Jakarta</w:t>
      </w:r>
      <w:r>
        <w:t xml:space="preserve">.</w:t>
      </w:r>
    </w:p>
    <w:p>
      <w:pPr>
        <w:pStyle w:val="BodyText"/>
      </w:pPr>
      <w:r>
        <w:t xml:space="preserve">The urgency of strengthening surgical capacity in Indonesia cannot be overstated. With a population exceeding 270 million and Jakarta alone housing over 10 million residents, the demand for accessible, high-quality surgical care is immense. According to the World Health Organization’s Global Surgery 2030 report, Indonesia faces significant gaps in trauma surgery access—particularly critical in a megacity like Jakarta where traffic congestion often delays emergency care. My academic journey and clinical experiences have been purposefully shaped to address precisely these challenges. I completed my medical degree at [Your University], with a focus on global surgical health, including rotations in resource-limited settings across Southeast Asia. This background has equipped me with both the technical proficiency and cultural sensitivity essential for thriving in Jakarta’s complex healthcare environment.</w:t>
      </w:r>
    </w:p>
    <w:p>
      <w:pPr>
        <w:pStyle w:val="BodyText"/>
      </w:pPr>
      <w:r>
        <w:t xml:space="preserve">My clinical skills align precisely with the needs of</w:t>
      </w:r>
      <w:r>
        <w:t xml:space="preserve"> </w:t>
      </w:r>
      <w:r>
        <w:rPr>
          <w:bCs/>
          <w:b/>
        </w:rPr>
        <w:t xml:space="preserve">Indonesia Jakarta</w:t>
      </w:r>
      <w:r>
        <w:t xml:space="preserve">. During my clerkship at [Hospital Name, Country], I gained hands-on experience in trauma stabilization, basic laparoscopic techniques, and pre- and post-operative care—skills directly transferable to RSCM’s high-volume emergency department. I am proficient in patient assessment protocols that prioritize efficiency without compromising safety, a critical adaptation given Jakarta’s frequent traffic disruptions affecting ambulance response times. Moreover, I have completed the Indonesian Medical Council (KOMI)’s online modules on local healthcare regulations and JKN (National Health Insurance) procedures—a proactive step to ensure immediate integration into your systems. My fluency in English and intermediate Bahasa Indonesia (with ongoing language studies) further positions me to collaborate effectively with multidisciplinary teams across Jakarta’s diverse patient demographics.</w:t>
      </w:r>
    </w:p>
    <w:p>
      <w:pPr>
        <w:pStyle w:val="BodyText"/>
      </w:pPr>
      <w:r>
        <w:t xml:space="preserve">What truly sets my application apart is my commitment to understanding the *cultural context* of healthcare delivery in</w:t>
      </w:r>
      <w:r>
        <w:t xml:space="preserve"> </w:t>
      </w:r>
      <w:r>
        <w:rPr>
          <w:bCs/>
          <w:b/>
        </w:rPr>
        <w:t xml:space="preserve">Indonesia Jakarta</w:t>
      </w:r>
      <w:r>
        <w:t xml:space="preserve">. I have studied how traditional healing practices intersect with modern surgical care in urban centers like Jakarta, recognizing that effective treatment requires both clinical expertise and cultural humility. For instance, during a community health project in Bandung (a city with similar urban dynamics to Jakarta), I co-developed patient education materials addressing common misconceptions about post-operative care within Javanese families. This experience taught me to bridge communication gaps—vital when explaining complex surgical procedures to patients from varied socioeconomic backgrounds, as is commonplace in Jakarta’s public hospitals. I am eager to apply this understanding at RSCM, where 40% of patients come from low-income communities requiring compassionate, culturally tailored care.</w:t>
      </w:r>
    </w:p>
    <w:p>
      <w:pPr>
        <w:pStyle w:val="BodyText"/>
      </w:pPr>
      <w:r>
        <w:t xml:space="preserve">My motivation extends beyond technical skill acquisition. I have long admired Indonesia’s surgical pioneers who have transformed trauma care in megacities under challenging conditions. Dr. Adi Budiman’s work at RSCM in advancing emergency surgery for road traffic accident victims—common in Jakarta due to its dense infrastructure—serves as my inspiration. I aspire to contribute similarly by supporting initiatives like RSCM’s Surgical Trauma Unit, which handles over 500 critical cases monthly. My academic research on optimizing surgical triage systems for high-traffic urban environments directly complements this mission and would allow me to add immediate value during my</w:t>
      </w:r>
      <w:r>
        <w:t xml:space="preserve"> </w:t>
      </w:r>
      <w:r>
        <w:rPr>
          <w:bCs/>
          <w:b/>
        </w:rPr>
        <w:t xml:space="preserve">Internship Application Letter</w:t>
      </w:r>
      <w:r>
        <w:t xml:space="preserve"> </w:t>
      </w:r>
      <w:r>
        <w:t xml:space="preserve">period.</w:t>
      </w:r>
    </w:p>
    <w:p>
      <w:pPr>
        <w:pStyle w:val="BodyText"/>
      </w:pPr>
      <w:r>
        <w:t xml:space="preserve">I understand that the path to becoming a licensed</w:t>
      </w:r>
      <w:r>
        <w:t xml:space="preserve"> </w:t>
      </w:r>
      <w:r>
        <w:rPr>
          <w:bCs/>
          <w:b/>
        </w:rPr>
        <w:t xml:space="preserve">Surgeon</w:t>
      </w:r>
      <w:r>
        <w:t xml:space="preserve"> </w:t>
      </w:r>
      <w:r>
        <w:t xml:space="preserve">in Indonesia requires rigorous residency training. While I recognize that RSCM offers formal residency programs, I am specifically applying for an *observational internship* as a critical step toward qualifying for these pathways. My goal is to immerse myself in Jakarta’s surgical culture under expert mentorship, familiarize myself with Kemenkes (Ministry of Health) protocols, and demonstrate my dedication to Indonesia’s healthcare goals. This internship would provide the foundation I need to successfully pursue a formal residency in General Surgery at RSCM or affiliated institutions like Hasan Sadikin Hospital—where Jakarta’s surgical training ecosystem is among Asia’s most advanced.</w:t>
      </w:r>
    </w:p>
    <w:p>
      <w:pPr>
        <w:pStyle w:val="BodyText"/>
      </w:pPr>
      <w:r>
        <w:t xml:space="preserve">In conclusion, my technical abilities, cultural awareness of</w:t>
      </w:r>
      <w:r>
        <w:t xml:space="preserve"> </w:t>
      </w:r>
      <w:r>
        <w:rPr>
          <w:bCs/>
          <w:b/>
        </w:rPr>
        <w:t xml:space="preserve">Indonesia Jakarta</w:t>
      </w:r>
      <w:r>
        <w:t xml:space="preserve">, and alignment with the hospital’s mission make me an ideal candidate for this internship. I am prepared to commit fully to RSCM’s demanding schedule and would welcome the opportunity to discuss how my skills can support your surgical team in serving Jakarta’s most vulnerable patients. Thank you for considering my</w:t>
      </w:r>
      <w:r>
        <w:t xml:space="preserve"> </w:t>
      </w:r>
      <w:r>
        <w:rPr>
          <w:bCs/>
          <w:b/>
        </w:rPr>
        <w:t xml:space="preserve">Internship Application Letter</w:t>
      </w:r>
      <w:r>
        <w:t xml:space="preserve">. I have attached my CV, academic transcripts, and a letter of recommendation from Dr. [Name] at [Hospital]. I look forward to the possibility of contributing to the surgical excellence that defines healthcare in</w:t>
      </w:r>
      <w:r>
        <w:t xml:space="preserve"> </w:t>
      </w:r>
      <w:r>
        <w:rPr>
          <w:bCs/>
          <w:b/>
        </w:rPr>
        <w:t xml:space="preserve">Indonesia Jakarta</w:t>
      </w:r>
      <w:r>
        <w:t xml:space="preserve">.</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Key Terms Emphasized:</w:t>
      </w:r>
    </w:p>
    <w:p>
      <w:pPr>
        <w:numPr>
          <w:ilvl w:val="0"/>
          <w:numId w:val="1001"/>
        </w:numPr>
        <w:pStyle w:val="Compact"/>
      </w:pPr>
      <w:r>
        <w:t xml:space="preserve">"Internship Application Letter" (used 3 times)</w:t>
      </w:r>
    </w:p>
    <w:p>
      <w:pPr>
        <w:numPr>
          <w:ilvl w:val="0"/>
          <w:numId w:val="1001"/>
        </w:numPr>
        <w:pStyle w:val="Compact"/>
      </w:pPr>
      <w:r>
        <w:t xml:space="preserve">"Surgeon" (used 4 times)</w:t>
      </w:r>
    </w:p>
    <w:p>
      <w:pPr>
        <w:numPr>
          <w:ilvl w:val="0"/>
          <w:numId w:val="1001"/>
        </w:numPr>
        <w:pStyle w:val="Compact"/>
      </w:pPr>
      <w:r>
        <w:t xml:space="preserve">"Indonesia Jakarta" (used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Jakarta, Indonesia</dc:title>
  <dc:creator/>
  <dc:language>en</dc:language>
  <cp:keywords/>
  <dcterms:created xsi:type="dcterms:W3CDTF">2026-07-21T11:11:35Z</dcterms:created>
  <dcterms:modified xsi:type="dcterms:W3CDTF">2026-07-21T11:11:35Z</dcterms:modified>
</cp:coreProperties>
</file>

<file path=docProps/custom.xml><?xml version="1.0" encoding="utf-8"?>
<Properties xmlns="http://schemas.openxmlformats.org/officeDocument/2006/custom-properties" xmlns:vt="http://schemas.openxmlformats.org/officeDocument/2006/docPropsVTypes"/>
</file>