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Addis Ababa, Ethiopia</w:t>
      </w:r>
      <w:r>
        <w:br/>
      </w:r>
      <w:r>
        <w:t xml:space="preserve">[Your Phone Number]</w:t>
      </w:r>
      <w:r>
        <w:br/>
      </w:r>
      <w:r>
        <w:t xml:space="preserve">[Your Email Address]</w:t>
      </w:r>
      <w:r>
        <w:br/>
      </w:r>
      <w:r>
        <w:t xml:space="preserve">[Date]</w:t>
      </w:r>
    </w:p>
    <w:p>
      <w:pPr>
        <w:pStyle w:val="BodyText"/>
      </w:pPr>
      <w:r>
        <w:t xml:space="preserve">The Principal</w:t>
      </w:r>
      <w:r>
        <w:br/>
      </w:r>
      <w:r>
        <w:t xml:space="preserve">[School Name]</w:t>
      </w:r>
      <w:r>
        <w:br/>
      </w:r>
      <w:r>
        <w:t xml:space="preserve">Addis Ababa, Ethiopia</w:t>
      </w:r>
    </w:p>
    <w:bookmarkStart w:id="20" w:name="Xa4d83e10d0cb16354669f7f3dc7b3df936d690c"/>
    <w:p>
      <w:pPr>
        <w:pStyle w:val="Heading2"/>
      </w:pPr>
      <w:r>
        <w:t xml:space="preserve">Subject: Application for Primary Teacher Internship Position at [School Name]</w:t>
      </w:r>
    </w:p>
    <w:p>
      <w:pPr>
        <w:pStyle w:val="FirstParagraph"/>
      </w:pPr>
      <w:r>
        <w:t xml:space="preserve">Dear Principal [Last Name],</w:t>
      </w:r>
    </w:p>
    <w:p>
      <w:pPr>
        <w:pStyle w:val="BodyText"/>
      </w:pPr>
      <w:r>
        <w:t xml:space="preserve">I am writing with profound enthusiasm to submit my application for the</w:t>
      </w:r>
      <w:r>
        <w:t xml:space="preserve"> </w:t>
      </w:r>
      <w:r>
        <w:rPr>
          <w:bCs/>
          <w:b/>
        </w:rPr>
        <w:t xml:space="preserve">Internship Application Letter</w:t>
      </w:r>
      <w:r>
        <w:t xml:space="preserve"> </w:t>
      </w:r>
      <w:r>
        <w:t xml:space="preserve">as a Primary Teacher within your esteemed institution in Addis Ababa, Ethiopia. As a dedicated education student from Addis Ababa University's College of Education and Behavioral Studies, I have meticulously prepared this document to express my unwavering commitment to contributing to Ethiopia's educational renaissance through hands-on experience in the heart of our nation's capital. This</w:t>
      </w:r>
      <w:r>
        <w:t xml:space="preserve"> </w:t>
      </w:r>
      <w:r>
        <w:rPr>
          <w:bCs/>
          <w:b/>
        </w:rPr>
        <w:t xml:space="preserve">Internship Application Letter</w:t>
      </w:r>
      <w:r>
        <w:t xml:space="preserve"> </w:t>
      </w:r>
      <w:r>
        <w:t xml:space="preserve">represents not merely a professional opportunity, but a heartfelt dedication to shaping young minds in</w:t>
      </w:r>
      <w:r>
        <w:t xml:space="preserve"> </w:t>
      </w:r>
      <w:r>
        <w:rPr>
          <w:bCs/>
          <w:b/>
        </w:rPr>
        <w:t xml:space="preserve">Ethiopia Addis Ababa</w:t>
      </w:r>
      <w:r>
        <w:t xml:space="preserve">, where I was born, raised, and deeply connected to community values.</w:t>
      </w:r>
    </w:p>
    <w:p>
      <w:pPr>
        <w:pStyle w:val="BodyText"/>
      </w:pPr>
      <w:r>
        <w:t xml:space="preserve">My academic journey has been purposefully aligned with the needs of Ethiopian primary education. I graduated with honors in Early Childhood Education (B.Ed.) from Addis Ababa University in 2023, where my thesis focused on "Implementing Culturally Relevant Pedagogy for Multilingual Learners in Urban Ethiopian Classrooms." This research led me to volunteer at the Kebena Community School for six months, where I co-designed literacy programs integrating Amharic folktales and Oromo proverbs – approaches that resonated deeply with students' cultural identities. My practical training included 120 hours of classroom observation across five Addis Ababa primary schools, including a month at the renowned</w:t>
      </w:r>
      <w:r>
        <w:t xml:space="preserve"> </w:t>
      </w:r>
      <w:r>
        <w:rPr>
          <w:iCs/>
          <w:i/>
        </w:rPr>
        <w:t xml:space="preserve">Yekatit 12 Primary School</w:t>
      </w:r>
      <w:r>
        <w:t xml:space="preserve">, where I assisted in teaching grades 1-3 using Ethiopia's revised curriculum framework. These experiences solidified my understanding that effective</w:t>
      </w:r>
      <w:r>
        <w:t xml:space="preserve"> </w:t>
      </w:r>
      <w:r>
        <w:rPr>
          <w:bCs/>
          <w:b/>
        </w:rPr>
        <w:t xml:space="preserve">Teacher Primary</w:t>
      </w:r>
      <w:r>
        <w:t xml:space="preserve"> </w:t>
      </w:r>
      <w:r>
        <w:t xml:space="preserve">practice in Ethiopia must weave together national educational standards with localized community knowledge.</w:t>
      </w:r>
    </w:p>
    <w:p>
      <w:pPr>
        <w:pStyle w:val="BodyText"/>
      </w:pPr>
      <w:r>
        <w:t xml:space="preserve">What distinguishes my approach to this</w:t>
      </w:r>
      <w:r>
        <w:t xml:space="preserve"> </w:t>
      </w:r>
      <w:r>
        <w:rPr>
          <w:bCs/>
          <w:b/>
        </w:rPr>
        <w:t xml:space="preserve">Internship Application Letter</w:t>
      </w:r>
      <w:r>
        <w:t xml:space="preserve"> </w:t>
      </w:r>
      <w:r>
        <w:t xml:space="preserve">is my profound contextual awareness of Addis Ababa's unique educational landscape. Having navigated the city's diverse neighborhoods – from the historic center of old Addis to modern residential areas like Bole and Nifas Silk-Lafto – I understand that primary education here serves children from varied socioeconomic backgrounds, including many refugees in camps near the city. In my volunteer work at Mekelle Refugee Camp's temporary school (operating under UNHCR guidelines), I developed adaptive teaching strategies for learners with interrupted education, a skill directly transferable to Addis Ababa's urban schools where 23% of students face similar challenges according to the 2022 Ministry of Education report. My fluency in Amharic, English, and basic Oromo allows me to bridge communication gaps critical in Ethiopia's multilingual classrooms – a necessity emphasized in the</w:t>
      </w:r>
      <w:r>
        <w:t xml:space="preserve"> </w:t>
      </w:r>
      <w:r>
        <w:rPr>
          <w:iCs/>
          <w:i/>
        </w:rPr>
        <w:t xml:space="preserve">National Education Policy Framework (2019)</w:t>
      </w:r>
      <w:r>
        <w:t xml:space="preserve">.</w:t>
      </w:r>
    </w:p>
    <w:p>
      <w:pPr>
        <w:pStyle w:val="BodyText"/>
      </w:pPr>
      <w:r>
        <w:t xml:space="preserve">My commitment to this role extends beyond academic qualifications. I actively participate in Addis Ababa's educational community through initiatives like "Book Lovers of Addis" – a volunteer organization distributing locally written children's books to under-resourced schools. Last year, I coordinated the donation of 1,200 storybooks from Ethiopian authors to 15 primary schools across the city, fostering literacy while promoting homegrown culture. This aligns perfectly with Ethiopia's</w:t>
      </w:r>
      <w:r>
        <w:t xml:space="preserve"> </w:t>
      </w:r>
      <w:r>
        <w:rPr>
          <w:iCs/>
          <w:i/>
        </w:rPr>
        <w:t xml:space="preserve">Education Sector Development Program (ESDP IV)</w:t>
      </w:r>
      <w:r>
        <w:t xml:space="preserve"> </w:t>
      </w:r>
      <w:r>
        <w:t xml:space="preserve">goals for enhancing teaching materials relevant to local contexts. As a</w:t>
      </w:r>
      <w:r>
        <w:t xml:space="preserve"> </w:t>
      </w:r>
      <w:r>
        <w:rPr>
          <w:bCs/>
          <w:b/>
        </w:rPr>
        <w:t xml:space="preserve">Teacher Primary</w:t>
      </w:r>
      <w:r>
        <w:t xml:space="preserve">, I believe in empowering students through culturally rooted learning – a philosophy deeply embedded in Ethiopian tradition where elders share stories to teach values. My internship proposal includes developing a "Community Storytelling" project connecting students with Addis Ababa's artisans and historians, bringing the city's rich heritage into classroom discussions.</w:t>
      </w:r>
    </w:p>
    <w:p>
      <w:pPr>
        <w:pStyle w:val="BodyText"/>
      </w:pPr>
      <w:r>
        <w:t xml:space="preserve">Why is Addis Ababa the essential setting for this</w:t>
      </w:r>
      <w:r>
        <w:t xml:space="preserve"> </w:t>
      </w:r>
      <w:r>
        <w:rPr>
          <w:bCs/>
          <w:b/>
        </w:rPr>
        <w:t xml:space="preserve">Internship Application Letter</w:t>
      </w:r>
      <w:r>
        <w:t xml:space="preserve">? As Ethiopia's educational hub, our capital uniquely embodies the nation's aspirations. The presence of institutions like the Ethiopian Ministry of Education headquarters, UNESCO offices, and universities specializing in pedagogy creates a dynamic environment for professional growth. I've observed how Addis Ababa schools serve as laboratories for innovative approaches that later scale nationally – from digital literacy pilots at the Addis Ababa International School to community-based health education programs at local primary institutions. This internship would allow me to contribute meaningfully within this vibrant ecosystem while learning from experienced educators who understand Ethiopia's specific challenges: addressing overcrowded classrooms, integrating technology access, and strengthening foundational literacy in a rapidly urbanizing context.</w:t>
      </w:r>
    </w:p>
    <w:p>
      <w:pPr>
        <w:pStyle w:val="BodyText"/>
      </w:pPr>
      <w:r>
        <w:t xml:space="preserve">My practical strengths include classroom management techniques honed through Addis Ababa's demanding public school environment. I specialize in differentiated instruction for varied learning paces – crucial when teaching mixed-ability classes common in Ethiopia's primary schools. For instance, while at the Kality Primary School, I implemented tiered reading activities that helped struggling students reach grade level while challenging advanced learners with Amharic poetry analysis. My proficiency in using low-cost resources (like recycled materials for math manipulatives) directly addresses the financial constraints many Addis Ababa schools face. I am also certified in Child Protection Training through the Ethiopian Women's Association, reflecting my commitment to safeguarding students' well-being – a priority emphasized by Ethiopia's</w:t>
      </w:r>
      <w:r>
        <w:t xml:space="preserve"> </w:t>
      </w:r>
      <w:r>
        <w:rPr>
          <w:iCs/>
          <w:i/>
        </w:rPr>
        <w:t xml:space="preserve">Child Rights Proclamation (2018)</w:t>
      </w:r>
      <w:r>
        <w:t xml:space="preserve">.</w:t>
      </w:r>
    </w:p>
    <w:p>
      <w:pPr>
        <w:pStyle w:val="BodyText"/>
      </w:pPr>
      <w:r>
        <w:t xml:space="preserve">I recognize that effective teaching in Addis Ababa demands more than academic knowledge; it requires deep respect for community dynamics. My family's long-standing involvement in the Zemen Market neighborhood association has taught me how school success depends on partnerships with local leaders – a perspective I will bring to every lesson plan. As an intern, I am prepared to assist with extracurricular activities like student clubs and parent-teacher forums, understanding that education extends beyond textbooks in our cultural context. My goal is not merely to complete an</w:t>
      </w:r>
      <w:r>
        <w:t xml:space="preserve"> </w:t>
      </w:r>
      <w:r>
        <w:rPr>
          <w:bCs/>
          <w:b/>
        </w:rPr>
        <w:t xml:space="preserve">Internship Application Letter</w:t>
      </w:r>
      <w:r>
        <w:t xml:space="preserve">, but to become a lasting contributor to your school's mission of nurturing Ethiopia's future leaders right here in Addis Ababa.</w:t>
      </w:r>
    </w:p>
    <w:p>
      <w:pPr>
        <w:pStyle w:val="BodyText"/>
      </w:pPr>
      <w:r>
        <w:t xml:space="preserve">In closing, I offer my unwavering dedication as a prospective Primary Teacher intern who understands both the national vision and local realities of education in Ethiopia. I am eager to bring my passion for child-centered learning, cultural sensitivity, and practical skills to [School Name], contributing to your students' academic growth while advancing the broader educational mission of Addis Ababa. Thank you for considering my application for this vital</w:t>
      </w:r>
      <w:r>
        <w:t xml:space="preserve"> </w:t>
      </w:r>
      <w:r>
        <w:rPr>
          <w:bCs/>
          <w:b/>
        </w:rPr>
        <w:t xml:space="preserve">Internship Application Letter</w:t>
      </w:r>
      <w:r>
        <w:t xml:space="preserve">. I welcome the opportunity to discuss how my background aligns with your school's needs during an interview at your earliest convenience.</w:t>
      </w:r>
    </w:p>
    <w:p>
      <w:pPr>
        <w:pStyle w:val="BodyText"/>
      </w:pPr>
      <w:r>
        <w:t xml:space="preserve">Sincerely,</w:t>
      </w:r>
    </w:p>
    <w:p>
      <w:pPr>
        <w:pStyle w:val="BodyText"/>
      </w:pPr>
      <w:r>
        <w:t xml:space="preserve">[Your Handwritten Signature]</w:t>
      </w:r>
    </w:p>
    <w:p>
      <w:pPr>
        <w:pStyle w:val="BodyText"/>
      </w:pPr>
      <w:r>
        <w:t xml:space="preserve">[Your Typed Full Name]</w:t>
      </w:r>
      <w:r>
        <w:br/>
      </w:r>
      <w:r>
        <w:t xml:space="preserve">Primary Education Student, Addis Ababa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2026-07-22T23:34:28Z</dcterms:created>
  <dcterms:modified xsi:type="dcterms:W3CDTF">2026-07-22T23:34:28Z</dcterms:modified>
</cp:coreProperties>
</file>

<file path=docProps/custom.xml><?xml version="1.0" encoding="utf-8"?>
<Properties xmlns="http://schemas.openxmlformats.org/officeDocument/2006/custom-properties" xmlns:vt="http://schemas.openxmlformats.org/officeDocument/2006/docPropsVTypes"/>
</file>