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X22ca1b3b7a1e05311d277a70604d1ecd9241e90"/>
    <w:p>
      <w:pPr>
        <w:pStyle w:val="Heading1"/>
      </w:pPr>
      <w:r>
        <w:t xml:space="preserve">Internship Application Letter for UX UI Designer Position</w:t>
      </w:r>
    </w:p>
    <w:p>
      <w:pPr>
        <w:pStyle w:val="FirstParagraph"/>
      </w:pPr>
      <w:r>
        <w:t xml:space="preserve">Application for Internship in Tashkent, Uzbekistan</w:t>
      </w:r>
    </w:p>
    <w:bookmarkEnd w:id="20"/>
    <w:p>
      <w:pPr>
        <w:pStyle w:val="BodyText"/>
      </w:pPr>
      <w:r>
        <w:t xml:space="preserve">Hiring Manager</w:t>
      </w:r>
      <w:r>
        <w:br/>
      </w:r>
      <w:r>
        <w:t xml:space="preserve">[Company Name]</w:t>
      </w:r>
      <w:r>
        <w:br/>
      </w:r>
      <w:r>
        <w:t xml:space="preserve">[Company Address]</w:t>
      </w:r>
      <w:r>
        <w:br/>
      </w:r>
      <w:r>
        <w:t xml:space="preserve">Tashkent, Uzbekistan</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Internship Application Letter for the UX UI Designer internship position at your esteemed organization in Tashkent, Uzbekistan. As a passionate design student deeply committed to advancing digital experiences within Central Asia's emerging tech landscape, I have long admired [Company Name]'s innovative approach to creating user-centered solutions that resonate with diverse audiences across Uzbekistan Tashkent and beyond. This opportunity represents not just a professional milestone but a meaningful step toward contributing to the vibrant design ecosystem of our nation's capital.</w:t>
      </w:r>
    </w:p>
    <w:p>
      <w:pPr>
        <w:pStyle w:val="BodyText"/>
      </w:pPr>
      <w:r>
        <w:t xml:space="preserve">My academic journey at Tashkent State University of Economics has equipped me with rigorous theoretical foundations in human-computer interaction and visual design principles, while my hands-on projects have allowed me to apply these concepts within the unique cultural and technological context of Uzbekistan Tashkent. I recently completed a comprehensive redesign of the "UzbDigital" government services mobile application—a project that required deep cultural sensitivity to accommodate Uzbek users' preferences for hierarchical information structures and color symbolism rooted in our national heritage. This experience taught me how crucial it is for UX UI Designer professionals in Tashkent to balance global design trends with local contextual intelligence, ensuring solutions that are both innovative and culturally resonant. The project received recognition from the Ministry of Digital Development during their 2023 Tech Innovation Showcase in Uzbekistan Tashkent.</w:t>
      </w:r>
    </w:p>
    <w:p>
      <w:pPr>
        <w:pStyle w:val="BodyText"/>
      </w:pPr>
      <w:r>
        <w:t xml:space="preserve">What excites me most about [Company Name] is your commitment to bridging the digital divide in Uzbekistan through accessible design. Your recent initiative developing a low-bandwidth-friendly e-learning platform for rural communities demonstrates precisely the kind of socially conscious work I aspire to contribute to as a UX UI Designer intern. In Tashkent's rapidly evolving tech scene, where smartphone penetration exceeds 85% but infrastructure challenges persist, your team's focus on adaptive design solutions aligns perfectly with my professional values. I am particularly eager to learn from your cross-functional design sprints that incorporate user research methodologies tailored for Uzbekistan's multilingual population—where understanding both Russian and Uzbek linguistic nuances significantly impacts user experience.</w:t>
      </w:r>
    </w:p>
    <w:p>
      <w:pPr>
        <w:pStyle w:val="BodyText"/>
      </w:pPr>
      <w:r>
        <w:t xml:space="preserve">My technical toolkit reflects the practical demands of contemporary UX UI Design in Uzbekistan Tashkent. I am proficient in Figma (having completed the official certification course offered by Adobe in Central Asia), with advanced skills in creating responsive interfaces that function seamlessly across devices prevalent in our market, from affordable smartphones to high-end tablets. My portfolio includes a case study on optimizing the user journey for "Tashkent Metro" navigation app—addressing specific pain points identified through ethnographic research conducted across three major stations. This project required understanding Uzbek commuters' behavioral patterns during peak hours and translating those insights into intuitive visual hierarchies that reduced average navigation time by 37%. Additionally, I've contributed to two open-source projects focused on accessibility compliance for the Uzbek National Digital Platform, ensuring WCAG 2.1 standards are met for users with varying abilities across Uzbekistan.</w:t>
      </w:r>
    </w:p>
    <w:p>
      <w:pPr>
        <w:pStyle w:val="BodyText"/>
      </w:pPr>
      <w:r>
        <w:t xml:space="preserve">The significance of this internship extends beyond skill development—it represents my commitment to strengthening Tashkent's position as a regional innovation hub. Having witnessed the transformative potential of well-designed digital services during my volunteer work with "Digital Uzbekistan" NGO, I understand how UX UI Designer professionals can directly impact national development goals. Your organization's partnership with Tashkent's new Tech Park provides an ideal environment to learn from industry veterans while contributing to projects that shape Uzbekistan's digital future. I am particularly drawn to your team's focus on "Design Thinking for Social Impact," a philosophy I've begun implementing through my university research on inclusive fintech solutions for unbanked communities in Samarkand.</w:t>
      </w:r>
    </w:p>
    <w:p>
      <w:pPr>
        <w:pStyle w:val="BodyText"/>
      </w:pPr>
      <w:r>
        <w:t xml:space="preserve">As someone deeply invested in Uzbekistan Tashkent's creative evolution, I've actively participated in the local design community. I regularly attend meetups hosted by "Design Hub Tashkent" and recently presented a workshop on mobile-first design principles for emerging startups at the Central Asian Tech Summit. This engagement has reinforced my belief that collaborative environments like yours—where cross-cultural perspectives thrive—are essential for creating truly exceptional user experiences in our diverse nation. I've also completed the "Uzbek Language &amp; Culture for Digital Designers" certification through Tashkent Institute of Languages, understanding that effective communication with local stakeholders remains fundamental to successful UX UI implementation.</w:t>
      </w:r>
    </w:p>
    <w:p>
      <w:pPr>
        <w:pStyle w:val="BodyText"/>
      </w:pPr>
      <w:r>
        <w:t xml:space="preserve">My approach to UX UI Design is rooted in empathy and data-driven decision making—principles I've practiced while conducting user interviews with 150+ participants across Uzbekistan's five major cities. I documented these insights in a cultural context research report that identified significant differences between urban and rural user expectations, which directly informed my university thesis on "Culturally Responsive Interface Patterns for Central Asia." This research aligns with your company's documented focus on localization strategies, and I am eager to contribute these findings while learning from your team's proprietary methodologies.</w:t>
      </w:r>
    </w:p>
    <w:p>
      <w:pPr>
        <w:pStyle w:val="BodyText"/>
      </w:pPr>
      <w:r>
        <w:t xml:space="preserve">I understand that as a UX UI Designer intern in Tashkent, the role demands both technical proficiency and cultural intelligence. My fluency in Uzbek (native), English (fluent), and Russian (professional) positions me to effectively collaborate with diverse teams while maintaining authentic user connections across all segments of Uzbekistan's digital landscape. I am prepared to commit fully to the internship duration, bringing not just design skills but a genuine passion for elevating the digital experience for every user in our nation.</w:t>
      </w:r>
    </w:p>
    <w:p>
      <w:pPr>
        <w:pStyle w:val="BodyText"/>
      </w:pPr>
      <w:r>
        <w:t xml:space="preserve">Thank you for considering my Internship Application Letter. I have attached my portfolio showcasing projects relevant to Uzbekistan's tech context, including detailed case studies on mobile interface optimization and accessibility enhancements. I am confident that my blend of technical skills, cultural understanding, and enthusiasm for Tashkent's digital transformation would allow me to make meaningful contributions from day one. I welcome the opportunity to discuss how my background aligns with your team's vision during an interview at your earliest convenience.</w:t>
      </w:r>
    </w:p>
    <w:p>
      <w:pPr>
        <w:pStyle w:val="BodyText"/>
      </w:pPr>
      <w:r>
        <w:t xml:space="preserve">Sincerely,</w:t>
      </w:r>
      <w:r>
        <w:br/>
      </w:r>
      <w:r>
        <w:br/>
      </w:r>
    </w:p>
    <w:p>
      <w:pPr>
        <w:pStyle w:val="BodyText"/>
      </w:pPr>
      <w:r>
        <w:t xml:space="preserve">[Your Full Name]</w:t>
      </w:r>
    </w:p>
    <w:p>
      <w:pPr>
        <w:pStyle w:val="BodyText"/>
      </w:pPr>
      <w:r>
        <w:t xml:space="preserve">[Your Phone Number] | [Your Email Address] | [LinkedIn Profile URL]</w:t>
      </w:r>
    </w:p>
    <w:p>
      <w:pPr>
        <w:pStyle w:val="BodyText"/>
      </w:pPr>
      <w:r>
        <w:t xml:space="preserve">*Portfolio Link: www.yourportfolio.com/ux-ui-designer-uzbekistan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2026-07-21T14:11:53Z</dcterms:created>
  <dcterms:modified xsi:type="dcterms:W3CDTF">2026-07-21T14:11:53Z</dcterms:modified>
</cp:coreProperties>
</file>

<file path=docProps/custom.xml><?xml version="1.0" encoding="utf-8"?>
<Properties xmlns="http://schemas.openxmlformats.org/officeDocument/2006/custom-properties" xmlns:vt="http://schemas.openxmlformats.org/officeDocument/2006/docPropsVTypes"/>
</file>