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0" w:name="internship-report"/>
    <w:p>
      <w:pPr>
        <w:pStyle w:val="Heading1"/>
      </w:pPr>
      <w:r>
        <w:t xml:space="preserve">Internship Report</w:t>
      </w:r>
    </w:p>
    <w:p>
      <w:pPr>
        <w:pStyle w:val="FirstParagraph"/>
      </w:pPr>
      <w:r>
        <w:rPr>
          <w:bCs/>
          <w:b/>
        </w:rPr>
        <w:t xml:space="preserve">Title:</w:t>
      </w:r>
      <w:r>
        <w:t xml:space="preserve"> </w:t>
      </w:r>
      <w:r>
        <w:t xml:space="preserve">Strategic Implementation of Biomedical Equipment Maintenance Protocols in Resource-Constrained Settings</w:t>
      </w:r>
    </w:p>
    <w:p>
      <w:pPr>
        <w:pStyle w:val="BodyText"/>
      </w:pPr>
      <w:r>
        <w:rPr>
          <w:bCs/>
          <w:b/>
        </w:rPr>
        <w:t xml:space="preserve">Candidate Name:</w:t>
      </w:r>
    </w:p>
    <w:p>
      <w:pPr>
        <w:pStyle w:val="BodyText"/>
      </w:pPr>
      <w:r>
        <w:rPr>
          <w:bCs/>
          <w:b/>
        </w:rPr>
        <w:t xml:space="preserve">Degree Program:Bachelor of Science in Biomedical Engineering</w:t>
      </w:r>
      <w:r>
        <w:br/>
      </w:r>
    </w:p>
    <w:p>
      <w:pPr>
        <w:pStyle w:val="BodyText"/>
      </w:pPr>
      <w:r>
        <w:t xml:space="preserve">Institution:[University Name]</w:t>
      </w:r>
      <w:r>
        <w:br/>
      </w:r>
      <w:r>
        <w:t xml:space="preserve">Submitted for partial fulfillment of the degree requirements</w:t>
      </w:r>
    </w:p>
    <w:bookmarkEnd w:id="20"/>
    <w:bookmarkStart w:id="21" w:name="executive-summary"/>
    <w:p>
      <w:pPr>
        <w:pStyle w:val="Heading2"/>
      </w:pPr>
      <w:r>
        <w:t xml:space="preserve">1. Executive Summary</w:t>
      </w:r>
    </w:p>
    <w:p>
      <w:pPr>
        <w:pStyle w:val="FirstParagraph"/>
      </w:pPr>
      <w:r>
        <w:t xml:space="preserve">This report details a comprehensive internship conducted by this [Your Name] within the healthcare infrastructure sector in Senegal Dakar. The primary objective of this internship was to gain practical experience as a Biomedical Engineer, focusing on the maintenance, calibration, and strategic management of medical devices in public hospitals. The unique context of Senegal Dakar presents distinct challenges regarding supply chain logistics, environmental conditions such as high humidity and heat, and the urgent need for sustainable healthcare solutions. This document outlines the technical tasks performed, the socio-economic impact of biomedical engineering in this region, and the personal professional growth achieved during this critical period of training.</w:t>
      </w:r>
    </w:p>
    <w:bookmarkEnd w:id="21"/>
    <w:bookmarkStart w:id="22" w:name="introduction-and-objectives"/>
    <w:p>
      <w:pPr>
        <w:pStyle w:val="Heading2"/>
      </w:pPr>
      <w:r>
        <w:t xml:space="preserve">2. Introduction and Objectives</w:t>
      </w:r>
    </w:p>
    <w:p>
      <w:pPr>
        <w:pStyle w:val="FirstParagraph"/>
      </w:pPr>
      <w:r>
        <w:t xml:space="preserve">The role of a Biomedical Engineer is pivotal in ensuring that healthcare facilities operate effectively. In developed nations, routine maintenance is often automated or handled by specialized third-party contractors with ample resources. However, in Senegal Dakar, the landscape is different. The internship was designed to bridge the gap between theoretical academic knowledge and practical field application within a developing economy context.</w:t>
      </w:r>
    </w:p>
    <w:p>
      <w:pPr>
        <w:pStyle w:val="BodyText"/>
      </w:pPr>
      <w:r>
        <w:t xml:space="preserve">The specific objectives of this internship included: acquiring hands-on skills in repairing diagnostic imaging equipment such as X-ray machines and ultrasound units; understanding the regulatory frameworks governing medical devices in West Africa; participating in staff training for clinical personnel to ensure proper usage of sensitive instruments; and contributing to a strategic plan for reducing equipment downtime. These objectives were tailored specifically to address the high demand for efficient healthcare services in Senegal Dakar, where patient volumes often exceed current capacity.</w:t>
      </w:r>
    </w:p>
    <w:bookmarkEnd w:id="22"/>
    <w:bookmarkStart w:id="23" w:name="host-organization-context"/>
    <w:p>
      <w:pPr>
        <w:pStyle w:val="Heading2"/>
      </w:pPr>
      <w:r>
        <w:t xml:space="preserve">3. Host Organization Context</w:t>
      </w:r>
    </w:p>
    <w:p>
      <w:pPr>
        <w:pStyle w:val="FirstParagraph"/>
      </w:pPr>
      <w:r>
        <w:t xml:space="preserve">The internship was hosted at a major tertiary hospital located in the heart of Senegal Dakar. This facility serves as a central reference point for complex medical cases and trains numerous medical residents. As the capital city, Senegal Dakar hosts some of the most advanced medical facilities in West Africa, but these institutions still face significant operational hurdles.</w:t>
      </w:r>
    </w:p>
    <w:p>
      <w:pPr>
        <w:pStyle w:val="BodyText"/>
      </w:pPr>
      <w:r>
        <w:t xml:space="preserve">The environment presented a stark contrast to Western clinical settings. The biomedical department was responsible for maintaining over five hundred pieces of equipment across various wards. Budget constraints meant that every repair had to be cost-effective and durable. Furthermore, the reliance on imported spare parts created long lead times, necessitating that the Biomedical Engineer team possess strong troubleshooting skills and the ability to innovate with locally available components where safety standards permitted.</w:t>
      </w:r>
    </w:p>
    <w:bookmarkEnd w:id="23"/>
    <w:bookmarkStart w:id="24" w:name="X32f51fdede3b44e60772d5c2f650cff2b622079"/>
    <w:p>
      <w:pPr>
        <w:pStyle w:val="Heading2"/>
      </w:pPr>
      <w:r>
        <w:t xml:space="preserve">4. Technical Activities and Responsibilities</w:t>
      </w:r>
    </w:p>
    <w:p>
      <w:pPr>
        <w:pStyle w:val="FirstParagraph"/>
      </w:pPr>
      <w:r>
        <w:rPr>
          <w:bCs/>
          <w:b/>
        </w:rPr>
        <w:t xml:space="preserve">A. Preventive Maintenance Program Implementation</w:t>
      </w:r>
      <w:r>
        <w:br/>
      </w:r>
      <w:r>
        <w:t xml:space="preserve">One of the most significant contributions made during this internship was the restructuring of the preventive maintenance schedule. Previously, maintenance was reactive; equipment was repaired only after failure. In Senegal Dakar, such an approach is unsustainable due to patient wait times and safety risks. I assisted in developing a digitized tracking system using basic software tools to monitor device usage and schedule routine calibrations for critical devices like electrocardiograms (ECG) and automated blood pressure monitors.</w:t>
      </w:r>
    </w:p>
    <w:p>
      <w:pPr>
        <w:pStyle w:val="BodyText"/>
      </w:pPr>
      <w:r>
        <w:rPr>
          <w:bCs/>
          <w:b/>
        </w:rPr>
        <w:t xml:space="preserve">B. Calibration of Diagnostic Equipment</w:t>
      </w:r>
      <w:r>
        <w:br/>
      </w:r>
      <w:r>
        <w:t xml:space="preserve">A core responsibility involved the calibration of ultrasound machines in the radiology department. This process requires precision, as inaccurate imaging can lead to misdiagnosis. Working under senior supervision, I learned to perform electrical safety tests and image quality assurance checks. The high humidity in Senegal Dakar can affect electronic components, so special attention was paid to cleaning connectors and checking for corrosion, a common issue in coastal urban centers like Dakar.</w:t>
      </w:r>
    </w:p>
    <w:p>
      <w:pPr>
        <w:pStyle w:val="BodyText"/>
      </w:pPr>
      <w:r>
        <w:rPr>
          <w:bCs/>
          <w:b/>
        </w:rPr>
        <w:t xml:space="preserve">C. Emergency Repair Interventions</w:t>
      </w:r>
      <w:r>
        <w:br/>
      </w:r>
      <w:r>
        <w:t xml:space="preserve">The internship involved on-call duties for emergency repairs. I participated in the troubleshooting of a malfunctioning patient monitor in the Intensive Care Unit (ICU). By systematically isolating circuit boards and analyzing power supply issues, we restored functionality within hours, preventing a potential transfer of patients to another facility in Senegal Dakar. This experience highlighted the critical importance of rapid response times for Biomedical Engineers in life-critical environments.</w:t>
      </w:r>
    </w:p>
    <w:bookmarkEnd w:id="24"/>
    <w:bookmarkStart w:id="25" w:name="challenges-and-solutions"/>
    <w:p>
      <w:pPr>
        <w:pStyle w:val="Heading2"/>
      </w:pPr>
      <w:r>
        <w:t xml:space="preserve">5. Challenges and Solutions</w:t>
      </w:r>
    </w:p>
    <w:p>
      <w:pPr>
        <w:pStyle w:val="FirstParagraph"/>
      </w:pPr>
      <w:r>
        <w:t xml:space="preserve">The professional environment in Senegal Dakar offered numerous learning opportunities regarding problem-solving under pressure. A primary challenge was the intermittent availability of specific spare parts for older models of imported machinery. To mitigate this, I collaborated with local technicians to fabricate simple mechanical supports using local materials and utilized open-source software updates to extend the functionality of older diagnostic computers.</w:t>
      </w:r>
    </w:p>
    <w:p>
      <w:pPr>
        <w:pStyle w:val="BodyText"/>
      </w:pPr>
      <w:r>
        <w:t xml:space="preserve">Another challenge was cultural and linguistic diversity within the hospital staff. Effective communication between the biomedical team and clinical nurses is essential for reporting equipment faults accurately. I improved my proficiency in French, which is the primary language of medical instruction in Senegal Dakar, ensuring clearer instructions were given to ward staff regarding equipment handling.</w:t>
      </w:r>
    </w:p>
    <w:bookmarkEnd w:id="25"/>
    <w:bookmarkStart w:id="26" w:name="conclusion-and-future-outlook"/>
    <w:p>
      <w:pPr>
        <w:pStyle w:val="Heading2"/>
      </w:pPr>
      <w:r>
        <w:t xml:space="preserve">6. Conclusion and Future Outlook</w:t>
      </w:r>
    </w:p>
    <w:p>
      <w:pPr>
        <w:pStyle w:val="FirstParagraph"/>
      </w:pPr>
      <w:r>
        <w:t xml:space="preserve">This internship has profoundly shaped my understanding of the Biomedical Engineer profession. It demonstrated that technical expertise must be coupled with adaptability, resourcefulness, and a deep understanding of the local context. Working in Senegal Dakar was not merely about fixing machines; it was about ensuring continuity of care for a growing population.</w:t>
      </w:r>
    </w:p>
    <w:p>
      <w:pPr>
        <w:pStyle w:val="BodyText"/>
      </w:pPr>
      <w:r>
        <w:t xml:space="preserve">The experience confirmed that biomedical engineering is not just a technical field but a humanitarian one. The skills acquired in Senegal Dakar—ranging from advanced electronics repair to supply chain management—are directly transferable to global healthcare settings. I am now better prepared to contribute to the field of Biomedical Engineering, advocating for sustainable technologies and robust maintenance protocols that can thrive in diverse economic environments.</w:t>
      </w:r>
    </w:p>
    <w:p>
      <w:pPr>
        <w:pStyle w:val="BodyText"/>
      </w:pPr>
      <w:r>
        <w:t xml:space="preserve">I extend my gratitude to the entire biomedical team in Senegal Dakar for their mentorship, patience, and dedication. This internship has been a cornerstone of my academic journey and has solidified my commitment to advancing healthcare technology.</w:t>
      </w:r>
    </w:p>
    <w:p>
      <w:pPr>
        <w:pStyle w:val="BodyText"/>
      </w:pPr>
      <w:r>
        <w:rPr>
          <w:bCs/>
          <w:b/>
        </w:rPr>
        <w:t xml:space="preserve">The Intern</w:t>
      </w:r>
    </w:p>
    <w:p>
      <w:pPr>
        <w:pStyle w:val="BodyText"/>
      </w:pPr>
      <w:r>
        <w:br/>
      </w:r>
      <w:r>
        <w:br/>
      </w:r>
      <w:r>
        <w:t xml:space="preserve">__________________________</w:t>
      </w:r>
      <w:r>
        <w:br/>
      </w:r>
      <w:r>
        <w:t xml:space="preserve">[Your Name]</w:t>
      </w:r>
    </w:p>
    <w:p>
      <w:pPr>
        <w:pStyle w:val="BodyText"/>
      </w:pPr>
      <w:r>
        <w:rPr>
          <w:bCs/>
          <w:b/>
        </w:rPr>
        <w:t xml:space="preserve">The Supervisor</w:t>
      </w:r>
    </w:p>
    <w:p>
      <w:pPr>
        <w:pStyle w:val="BodyText"/>
      </w:pPr>
      <w:r>
        <w:br/>
      </w:r>
      <w:r>
        <w:br/>
      </w:r>
      <w:r>
        <w:t xml:space="preserve">__________________________</w:t>
      </w:r>
      <w:r>
        <w:br/>
      </w:r>
      <w:r>
        <w:t xml:space="preserve">[Supervisor Name]&lt; br/&gt;[Title, Senegal Dakar Hospital]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Senegal Dakar</dc:title>
  <dc:creator/>
  <dc:language>en</dc:language>
  <cp:keywords/>
  <dcterms:created xsi:type="dcterms:W3CDTF">2026-07-29T12:37:41Z</dcterms:created>
  <dcterms:modified xsi:type="dcterms:W3CDTF">2026-07-29T12:37:41Z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