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abfa503c13ad78de42a7bf4915f98aef5f8ffd4"/>
    <w:p>
      <w:pPr>
        <w:pStyle w:val="Heading1"/>
      </w:pPr>
      <w:r>
        <w:t xml:space="preserve">Internship Report: Firefighter Training and Operations in Chile Santiago</w:t>
      </w:r>
    </w:p>
    <w:p>
      <w:pPr>
        <w:pStyle w:val="FirstParagraph"/>
      </w:pPr>
      <w:r>
        <w:rPr>
          <w:bCs/>
          <w:b/>
        </w:rPr>
        <w:t xml:space="preserve">Name:</w:t>
      </w:r>
    </w:p>
    <w:p>
      <w:pPr>
        <w:pStyle w:val="BodyText"/>
      </w:pPr>
      <w:r>
        <w:t xml:space="preserve">Juan Pérez (Placeholder Name)</w:t>
      </w:r>
    </w:p>
    <w:p>
      <w:pPr>
        <w:pStyle w:val="BodyText"/>
      </w:pPr>
      <w:r>
        <w:rPr>
          <w:bCs/>
          <w:b/>
        </w:rPr>
        <w:t xml:space="preserve">Institution:</w:t>
      </w:r>
      <w:r>
        <w:t xml:space="preserve">Santiago Volunteer Fire Department Corps</w:t>
      </w:r>
      <w:r>
        <w:br/>
      </w:r>
      <w:r>
        <w:rPr>
          <w:iCs/>
          <w:i/>
        </w:rPr>
        <w:t xml:space="preserve">(Cuerpo de Bomberos de Santiago)</w:t>
      </w:r>
      <w:r>
        <w:br/>
      </w:r>
      <w:r>
        <w:rPr>
          <w:iCs/>
          <w:i/>
        </w:rPr>
        <w:t xml:space="preserve">Location: Santiago, Chile</w:t>
      </w:r>
      <w:r>
        <w:br/>
      </w:r>
      <w:r>
        <w:t xml:space="preserve">Duration of Internship: January 15, 2024 - March 30, 2024</w:t>
      </w:r>
      <w:r>
        <w:br/>
      </w:r>
      <w:r>
        <w:t xml:space="preserve">Date Submitted: April 5, 2024</w:t>
      </w:r>
    </w:p>
    <w:p>
      <w:pPr>
        <w:pStyle w:val="BodyText"/>
      </w:pPr>
      <w:r>
        <w:t xml:space="preserve">1. Introduction</w:t>
      </w:r>
    </w:p>
    <w:p>
      <w:pPr>
        <w:pStyle w:val="BodyText"/>
      </w:pPr>
      <w:r>
        <w:t xml:space="preserve">The purpose of this internship report is to detail the experiences and knowledge acquired during my internship as a trainee</w:t>
      </w:r>
      <w:r>
        <w:t xml:space="preserve"> </w:t>
      </w:r>
      <w:r>
        <w:rPr>
          <w:iCs/>
          <w:i/>
        </w:rPr>
        <w:t xml:space="preserve">Firefighter</w:t>
      </w:r>
      <w:r>
        <w:t xml:space="preserve">. The placement took place in the vibrant and densely populated capital city of Chile, known locally as</w:t>
      </w:r>
      <w:r>
        <w:t xml:space="preserve"> </w:t>
      </w:r>
      <w:r>
        <w:rPr>
          <w:bCs/>
          <w:b/>
        </w:rPr>
        <w:t xml:space="preserve">Santiago de Chile</w:t>
      </w:r>
      <w:r>
        <w:t xml:space="preserve">. This period was crucial for understanding the unique challenges faced by emergency services in an urban environment like Santiago. The internship provided hands-on experience with firefighting equipment, emergency response protocols, and community outreach programs specific to the region.</w:t>
      </w:r>
    </w:p>
    <w:bookmarkStart w:id="20" w:name="X6fa83f7e12e4e903cbacacc42ca7f5661b84646"/>
    <w:p>
      <w:pPr>
        <w:pStyle w:val="Heading2"/>
      </w:pPr>
      <w:r>
        <w:t xml:space="preserve">2. Background on Firefighting in Santiago, Chile</w:t>
      </w:r>
    </w:p>
    <w:p>
      <w:pPr>
        <w:pStyle w:val="FirstParagraph"/>
      </w:pPr>
      <w:r>
        <w:t xml:space="preserve">The fire service structure in Chile is unique compared to many other countries. It relies heavily on a volunteer-based system known as "Bomberos," which operates independently from the national government but works closely with municipal authorities. In</w:t>
      </w:r>
      <w:r>
        <w:t xml:space="preserve"> </w:t>
      </w:r>
      <w:r>
        <w:rPr>
          <w:bCs/>
          <w:b/>
        </w:rPr>
        <w:t xml:space="preserve">Santiago</w:t>
      </w:r>
      <w:r>
        <w:t xml:space="preserve">, this network is particularly robust due to the high population density and diverse urban landscape, ranging from historic buildings in the downtown area (Santiago Centro) to modern skyscrapers in financial districts like Providencia and Las Condes.</w:t>
      </w:r>
    </w:p>
    <w:p>
      <w:pPr>
        <w:pStyle w:val="BodyText"/>
      </w:pPr>
      <w:r>
        <w:t xml:space="preserve">My internship focused on the operational aspects of a local fire station within Santiago. The primary objectives included learning standard firefighting techniques, understanding chemical and structural hazards common in urban settings, and participating in medical first-response scenarios. Given the geographical location of</w:t>
      </w:r>
      <w:r>
        <w:t xml:space="preserve"> </w:t>
      </w:r>
      <w:r>
        <w:rPr>
          <w:bCs/>
          <w:b/>
        </w:rPr>
        <w:t xml:space="preserve">Santiago</w:t>
      </w:r>
      <w:r>
        <w:t xml:space="preserve">, nestled between the Andes Mountains and coastal ranges, seasonal factors such as dry summers significantly increase wildfire risks on the outskirts of the city.</w:t>
      </w:r>
    </w:p>
    <w:bookmarkEnd w:id="20"/>
    <w:bookmarkStart w:id="21" w:name="objectives-of-the-internship"/>
    <w:p>
      <w:pPr>
        <w:pStyle w:val="Heading2"/>
      </w:pPr>
      <w:r>
        <w:t xml:space="preserve">3. Objectives of the Internship</w:t>
      </w:r>
    </w:p>
    <w:p>
      <w:pPr>
        <w:numPr>
          <w:ilvl w:val="0"/>
          <w:numId w:val="1001"/>
        </w:numPr>
        <w:pStyle w:val="Compact"/>
      </w:pPr>
      <w:r>
        <w:t xml:space="preserve">To gain practical experience in using firefighting equipment under supervision.</w:t>
      </w:r>
    </w:p>
    <w:p>
      <w:pPr>
        <w:numPr>
          <w:ilvl w:val="0"/>
          <w:numId w:val="1001"/>
        </w:numPr>
        <w:pStyle w:val="Compact"/>
      </w:pPr>
      <w:r>
        <w:t xml:space="preserve">To understand the chain of command and communication protocols used by a Chilean fire brigade.</w:t>
      </w:r>
    </w:p>
    <w:bookmarkEnd w:id="21"/>
    <w:bookmarkStart w:id="23" w:name="activities-and-responsibilities"/>
    <w:p>
      <w:pPr>
        <w:pStyle w:val="Heading2"/>
      </w:pPr>
      <w:r>
        <w:t xml:space="preserve">4. Activities and Responsibilities</w:t>
      </w:r>
    </w:p>
    <w:p>
      <w:pPr>
        <w:pStyle w:val="FirstParagraph"/>
      </w:pPr>
      <w:r>
        <w:t xml:space="preserve">4.1 Equipment Maintenance and ReadinessThe first phase involved learning the importance of equipment maintenance.</w:t>
      </w:r>
    </w:p>
    <w:p>
      <w:pPr>
        <w:pStyle w:val="BodyText"/>
      </w:pPr>
      <w:r>
        <w:t xml:space="preserve">A key part of being a Firefighter in Chile is ensuring that vehicles, hoses, breathing apparatuses (SCBA), and rescue tools are fully operational at all times. I assisted senior firefighters in conducting daily checks on our fire engines. This included inspecting pump pressures, testing ladder mechanisms, and verifying the integrity of personal protective equipment (PPE). In</w:t>
      </w:r>
      <w:r>
        <w:t xml:space="preserve"> </w:t>
      </w:r>
      <w:r>
        <w:rPr>
          <w:bCs/>
          <w:b/>
        </w:rPr>
        <w:t xml:space="preserve">Santiago</w:t>
      </w:r>
      <w:r>
        <w:t xml:space="preserve">, where traffic congestion can delay responses, having reliable vehicles is critical.</w:t>
      </w:r>
    </w:p>
    <w:bookmarkStart w:id="22" w:name="structural-firefighting-training"/>
    <w:p>
      <w:pPr>
        <w:pStyle w:val="Heading3"/>
      </w:pPr>
      <w:r>
        <w:t xml:space="preserve">4.2 Structural Firefighting Training</w:t>
      </w:r>
    </w:p>
    <w:p>
      <w:pPr>
        <w:pStyle w:val="FirstParagraph"/>
      </w:pPr>
      <w:r>
        <w:t xml:space="preserve">We engaged in rigorous physical training exercises designed to simulate real-life conditions. This included:</w:t>
      </w:r>
    </w:p>
    <w:p>
      <w:pPr>
        <w:numPr>
          <w:ilvl w:val="0"/>
          <w:numId w:val="1002"/>
        </w:numPr>
        <w:pStyle w:val="Compact"/>
      </w:pPr>
      <w:r>
        <w:rPr>
          <w:bCs/>
          <w:b/>
        </w:rPr>
        <w:t xml:space="preserve">Hose Layouts:</w:t>
      </w:r>
    </w:p>
    <w:p>
      <w:pPr>
        <w:numPr>
          <w:ilvl w:val="0"/>
          <w:numId w:val="1000"/>
        </w:numPr>
        <w:pStyle w:val="Compact"/>
      </w:pPr>
      <w:r>
        <w:rPr>
          <w:iCs/>
          <w:i/>
        </w:rPr>
        <w:t xml:space="preserve">- Practicing the deployment of hose lines for interior attack and exterior exposure protection.</w:t>
      </w:r>
    </w:p>
    <w:p>
      <w:pPr>
        <w:numPr>
          <w:ilvl w:val="0"/>
          <w:numId w:val="1002"/>
        </w:numPr>
        <w:pStyle w:val="Compact"/>
      </w:pPr>
      <w:r>
        <w:rPr>
          <w:bCs/>
          <w:b/>
        </w:rPr>
        <w:t xml:space="preserve">Kennel Search:- Conducting searches in low-visibility environments to locate victims.</w:t>
      </w:r>
    </w:p>
    <w:p>
      <w:pPr>
        <w:numPr>
          <w:ilvl w:val="0"/>
          <w:numId w:val="1002"/>
        </w:numPr>
        <w:pStyle w:val="Compact"/>
      </w:pPr>
      <w:r>
        <w:t xml:space="preserve">Rapid Intervention Crew (RIC) Procedures:- Learning how to rescue other firefighters if they become trapped or injured during operations. These drills are essential for any aspiring Firefighter, especially in the high-rise buildings prevalent in central Santiago.</w:t>
      </w:r>
    </w:p>
    <w:p>
      <w:pPr>
        <w:pStyle w:val="FirstParagraph"/>
      </w:pPr>
      <w:r>
        <w:t xml:space="preserve">4.3 Medical Emergency Response</w:t>
      </w:r>
    </w:p>
    <w:p>
      <w:pPr>
        <w:pStyle w:val="BodyText"/>
      </w:pPr>
      <w:r>
        <w:t xml:space="preserve">In Chile, fire stations often serve as the first responders for medical emergencies due to their widespread distribution across cities like Santiago. My internship included extensive training in basic life support (BLS), including CPR, defibrillation (AED usage), and trauma care. We responded to over 20 calls during the internship period, ranging from cardiac arrests to minor injuries from traffic accidents. This aspect of the role highlights the multifaceted nature of modern firefighting in urban centers.</w:t>
      </w:r>
    </w:p>
    <w:p>
      <w:pPr>
        <w:pStyle w:val="BodyText"/>
      </w:pPr>
      <w:r>
        <w:t xml:space="preserve">4.4 Community Outreach and Prevention</w:t>
      </w:r>
    </w:p>
    <w:p>
      <w:pPr>
        <w:pStyle w:val="BodyText"/>
      </w:pPr>
      <w:r>
        <w:t xml:space="preserve">A significant portion of time was dedicated to community education programs organized by the local fire brigade in Santiago. We visited schools, senior centers, and residential complexes to teach fire safety practices. Topics included proper smoke detector installation, escape planning, and safe cooking habits. This preventive work is vital in reducing response times and saving lives before an emergency occurs.</w:t>
      </w:r>
    </w:p>
    <w:p>
      <w:pPr>
        <w:pStyle w:val="BodyText"/>
      </w:pPr>
      <w:r>
        <w:t xml:space="preserve">5. Challenges EncounteredThe internship presented several challenges:</w:t>
      </w:r>
    </w:p>
    <w:p>
      <w:pPr>
        <w:numPr>
          <w:ilvl w:val="0"/>
          <w:numId w:val="1003"/>
        </w:numPr>
        <w:pStyle w:val="Compact"/>
      </w:pPr>
      <w:r>
        <w:t xml:space="preserve">Traffic Conditions:</w:t>
      </w:r>
    </w:p>
    <w:p>
      <w:pPr>
        <w:numPr>
          <w:ilvl w:val="0"/>
          <w:numId w:val="1000"/>
        </w:numPr>
        <w:pStyle w:val="Compact"/>
      </w:pPr>
      <w:r>
        <w:rPr>
          <w:iCs/>
          <w:i/>
        </w:rPr>
        <w:t xml:space="preserve">Santiago's traffic can be severe, particularly during rush hours (7-10 AM and 6-9 PM). Navigating through congested streets while responding to emergencies required quick decision-making and coordination with traffic police.</w:t>
      </w:r>
    </w:p>
    <w:p>
      <w:pPr>
        <w:numPr>
          <w:ilvl w:val="0"/>
          <w:numId w:val="1003"/>
        </w:numPr>
        <w:pStyle w:val="Compact"/>
      </w:pPr>
      <w:r>
        <w:t xml:space="preserve">Urban Complexity:</w:t>
      </w:r>
    </w:p>
    <w:p>
      <w:pPr>
        <w:numPr>
          <w:ilvl w:val="0"/>
          <w:numId w:val="1000"/>
        </w:numPr>
        <w:pStyle w:val="Compact"/>
      </w:pPr>
      <w:r>
        <w:rPr>
          <w:iCs/>
          <w:i/>
        </w:rPr>
        <w:t xml:space="preserve">The varied architecture in Santiago, from older brick structures to modern glass-and-steel towers, presents different firefighting challenges. Understanding building construction materials and potential hazards was an ongoing learning process.</w:t>
      </w:r>
    </w:p>
    <w:p>
      <w:pPr>
        <w:numPr>
          <w:ilvl w:val="0"/>
          <w:numId w:val="1003"/>
        </w:numPr>
        <w:pStyle w:val="Compact"/>
      </w:pPr>
      <w:r>
        <w:t xml:space="preserve">Diverse Emergency Types:</w:t>
      </w:r>
    </w:p>
    <w:p>
      <w:pPr>
        <w:numPr>
          <w:ilvl w:val="0"/>
          <w:numId w:val="1000"/>
        </w:numPr>
        <w:pStyle w:val="Compact"/>
      </w:pPr>
      <w:r>
        <w:rPr>
          <w:iCs/>
          <w:i/>
        </w:rPr>
        <w:t xml:space="preserve">Balancing the demands of medical calls with structural fire responses required excellent time management and situational awareness.</w:t>
      </w:r>
    </w:p>
    <w:bookmarkEnd w:id="22"/>
    <w:bookmarkEnd w:id="23"/>
    <w:bookmarkStart w:id="24" w:name="skills-acquired"/>
    <w:p>
      <w:pPr>
        <w:pStyle w:val="Heading2"/>
      </w:pPr>
      <w:r>
        <w:t xml:space="preserve">6. Skills Acquired</w:t>
      </w:r>
    </w:p>
    <w:p>
      <w:pPr>
        <w:pStyle w:val="FirstParagraph"/>
      </w:pPr>
      <w:r>
        <w:t xml:space="preserve">This internship significantly enhanced my professional capabilities as a prospective Firefighter in Chile:</w:t>
      </w:r>
    </w:p>
    <w:p>
      <w:pPr>
        <w:numPr>
          <w:ilvl w:val="0"/>
          <w:numId w:val="1004"/>
        </w:numPr>
        <w:pStyle w:val="Compact"/>
      </w:pPr>
      <w:r>
        <w:t xml:space="preserve">Tactical Knowledge:- Proficiency in using hydraulic rescue tools (Jaws of Life), understanding fire behavior, and executing search and rescue operations.</w:t>
      </w:r>
    </w:p>
    <w:p>
      <w:pPr>
        <w:numPr>
          <w:ilvl w:val="0"/>
          <w:numId w:val="1004"/>
        </w:numPr>
        <w:pStyle w:val="Compact"/>
      </w:pPr>
      <w:r>
        <w:t xml:space="preserve">Teamwork and Communication:</w:t>
      </w:r>
    </w:p>
    <w:p>
      <w:pPr>
        <w:numPr>
          <w:ilvl w:val="0"/>
          <w:numId w:val="1000"/>
        </w:numPr>
        <w:pStyle w:val="Compact"/>
      </w:pPr>
      <w:r>
        <w:rPr>
          <w:iCs/>
          <w:i/>
        </w:rPr>
        <w:t xml:space="preserve">- Developed strong communication skills necessary for effective coordination within a fire crew and with other emergency services (police, paramedics).</w:t>
      </w:r>
    </w:p>
    <w:p>
      <w:pPr>
        <w:numPr>
          <w:ilvl w:val="0"/>
          <w:numId w:val="1004"/>
        </w:numPr>
        <w:pStyle w:val="Compact"/>
      </w:pPr>
      <w:r>
        <w:t xml:space="preserve">Cultural Adaptation:- Gained insight into the cultural context of emergency services in Santiago, emphasizing community trust and volunteerism inherent to Chilean Bomberos.</w:t>
      </w:r>
    </w:p>
    <w:bookmarkEnd w:id="24"/>
    <w:bookmarkStart w:id="25" w:name="conclusion"/>
    <w:p>
      <w:pPr>
        <w:pStyle w:val="Heading2"/>
      </w:pPr>
      <w:r>
        <w:t xml:space="preserve">7. Conclusion</w:t>
      </w:r>
    </w:p>
    <w:p>
      <w:pPr>
        <w:pStyle w:val="FirstParagraph"/>
      </w:pPr>
      <w:r>
        <w:t xml:space="preserve">The internship as a Firefighter in Santiago, Chile, was an invaluable experience that bridged theoretical knowledge with practical application. The unique structure of the Chilean fire service, combined with the dynamic urban environment of Santiago, provided a comprehensive training ground for aspiring emergency responders.</w:t>
      </w:r>
    </w:p>
    <w:p>
      <w:pPr>
        <w:pStyle w:val="BodyText"/>
      </w:pPr>
      <w:r>
        <w:t xml:space="preserve">I am grateful to the entire staff and volunteer members of the local fire brigade in Santiago for their mentorship and support. This internship has solidified my commitment to pursuing a career in firefighting and contributed significantly to my personal growth, resilience, and understanding of public service.</w:t>
      </w:r>
    </w:p>
    <w:p>
      <w:pPr>
        <w:pStyle w:val="BodyText"/>
      </w:pPr>
      <w:r>
        <w:t xml:space="preserve">8. AcknowledgmentsI would like to express my sincere gratitude:</w:t>
      </w:r>
    </w:p>
    <w:p>
      <w:pPr>
        <w:numPr>
          <w:ilvl w:val="0"/>
          <w:numId w:val="1005"/>
        </w:numPr>
        <w:pStyle w:val="Compact"/>
      </w:pPr>
      <w:r>
        <w:t xml:space="preserve">To the Chief of Station at Santiago Central for granting me this opportunity.</w:t>
      </w:r>
    </w:p>
    <w:p>
      <w:pPr>
        <w:numPr>
          <w:ilvl w:val="0"/>
          <w:numId w:val="1005"/>
        </w:numPr>
        <w:pStyle w:val="Compact"/>
      </w:pPr>
      <w:r>
        <w:t xml:space="preserve">To all the senior firefighters who shared their expertise and patience throughout the internship.</w:t>
      </w:r>
    </w:p>
    <w:p>
      <w:pPr>
        <w:numPr>
          <w:ilvl w:val="0"/>
          <w:numId w:val="1005"/>
        </w:numPr>
        <w:pStyle w:val="Compact"/>
      </w:pPr>
      <w:r>
        <w:t xml:space="preserve">To my academic advisor for facilitating this placement.</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Chile Santiago</dc:title>
  <dc:creator/>
  <dc:language>en</dc:language>
  <cp:keywords/>
  <dcterms:created xsi:type="dcterms:W3CDTF">2026-07-29T06:50:17Z</dcterms:created>
  <dcterms:modified xsi:type="dcterms:W3CDTF">2026-07-29T06:50:17Z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