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Translator Interpreter in Turkey Ankara</dc:title>
  <dc:creator/>
  <dc:language>en</dc:language>
  <cp:keywords/>
  <dcterms:created xsi:type="dcterms:W3CDTF">2026-09-25T10:52:06Z</dcterms:created>
  <dcterms:modified xsi:type="dcterms:W3CDTF">2026-09-25T10:52:06Z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