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6" w:name="X1c85b1c008865a6d9349564423803d5b484eaeb"/>
    <w:p>
      <w:pPr>
        <w:pStyle w:val="Heading1"/>
      </w:pPr>
      <w:r>
        <w:t xml:space="preserve">Internship Report: Web Designer in Italy Rome</w:t>
      </w:r>
    </w:p>
    <w:p>
      <w:pPr>
        <w:pStyle w:val="FirstParagraph"/>
      </w:pPr>
      <w:r>
        <w:br/>
      </w:r>
    </w:p>
    <w:p>
      <w:pPr>
        <w:pStyle w:val="BodyText"/>
      </w:pPr>
      <w:r>
        <w:rPr>
          <w:bCs/>
          <w:b/>
        </w:rPr>
        <w:t xml:space="preserve">Date:</w:t>
      </w:r>
      <w:r>
        <w:t xml:space="preserve"> </w:t>
      </w:r>
      <w:r>
        <w:t xml:space="preserve">October 24, 2023</w:t>
      </w:r>
      <w:r>
        <w:br/>
      </w:r>
      <w:r>
        <w:rPr>
          <w:bCs/>
          <w:b/>
        </w:rPr>
        <w:t xml:space="preserve">Candidate:</w:t>
      </w:r>
      <w:r>
        <w:t xml:space="preserve"> </w:t>
      </w:r>
      <w:r>
        <w:t xml:space="preserve">[Your Name]</w:t>
      </w:r>
      <w:r>
        <w:br/>
      </w:r>
      <w:r>
        <w:rPr>
          <w:bCs/>
          <w:b/>
        </w:rPr>
        <w:t xml:space="preserve">Institution:</w:t>
      </w:r>
      <w:r>
        <w:t xml:space="preserve"> </w:t>
      </w:r>
      <w:r>
        <w:t xml:space="preserve">University of Digital Arts &amp; Design</w:t>
      </w:r>
      <w:r>
        <w:br/>
      </w:r>
    </w:p>
    <w:p>
      <w:pPr>
        <w:pStyle w:val="BodyText"/>
      </w:pPr>
      <w:r>
        <w:t xml:space="preserve">Host Company:</w:t>
      </w:r>
    </w:p>
    <w:p>
      <w:pPr>
        <w:pStyle w:val="BodyText"/>
      </w:pPr>
      <w:r>
        <w:br/>
      </w:r>
      <w:r>
        <w:t xml:space="preserve">Creative Codex S.r.l.</w:t>
      </w:r>
      <w:r>
        <w:br/>
      </w:r>
    </w:p>
    <w:p>
      <w:pPr>
        <w:pStyle w:val="BodyText"/>
      </w:pPr>
      <w:r>
        <w:rPr>
          <w:iCs/>
          <w:i/>
        </w:rPr>
        <w:t xml:space="preserve">(A hypothetical boutique digital agency based in the historic center of Rome)</w:t>
      </w:r>
    </w:p>
    <w:bookmarkStart w:id="20" w:name="introduction"/>
    <w:p>
      <w:pPr>
        <w:pStyle w:val="Heading2"/>
      </w:pPr>
      <w:r>
        <w:t xml:space="preserve">1. Introduction</w:t>
      </w:r>
    </w:p>
    <w:p>
      <w:pPr>
        <w:pStyle w:val="FirstParagraph"/>
      </w:pPr>
      <w:r>
        <w:br/>
      </w:r>
    </w:p>
    <w:p>
      <w:pPr>
        <w:pStyle w:val="BodyText"/>
      </w:pPr>
      <w:r>
        <w:t xml:space="preserve">The intersection of ancient history and modern technology is a defining characteristic of contemporary urban landscapes, particularly when considering the vibrant cultural hub known as Italy Rome. This internship report outlines my comprehensive experience as a Web Designer during a six-month placement in this dynamic city. The primary objective of this report is to detail the professional growth, technical skill acquisition, and cultural insights gained while working within the Italian digital landscape.</w:t>
      </w:r>
    </w:p>
    <w:p>
      <w:pPr>
        <w:pStyle w:val="BodyText"/>
      </w:pPr>
      <w:r>
        <w:t xml:space="preserve">Rome, with its rich tapestry of art and architecture, presents unique challenges and opportunities for creative professionals. For a Web Designer, understanding how to blend aesthetic elegance with functional usability is crucial. This document serves as a formal account of my contributions to Creative Codex S.r.l., highlighting how the specific context of Italy Rome influenced my design philosophy and technical approach.</w:t>
      </w:r>
    </w:p>
    <w:bookmarkEnd w:id="20"/>
    <w:bookmarkStart w:id="21" w:name="company-overview-and-context"/>
    <w:p>
      <w:pPr>
        <w:pStyle w:val="Heading2"/>
      </w:pPr>
      <w:r>
        <w:t xml:space="preserve">2. Company Overview and Context</w:t>
      </w:r>
    </w:p>
    <w:p>
      <w:pPr>
        <w:pStyle w:val="FirstParagraph"/>
      </w:pPr>
      <w:r>
        <w:br/>
      </w:r>
    </w:p>
    <w:p>
      <w:pPr>
        <w:pStyle w:val="BodyText"/>
      </w:pPr>
      <w:r>
        <w:t xml:space="preserve">Creative Codex S.r.l. is a mid-sized digital agency specializing in user experience (UX) design, front-end development, and brand strategy for clients ranging from local Roman heritage institutions to international luxury brands seeking an Italian aesthetic. Located near the Colosseum, the office environment itself is a testament to the city's ability to merge past and present.</w:t>
      </w:r>
    </w:p>
    <w:p>
      <w:pPr>
        <w:pStyle w:val="BodyText"/>
      </w:pPr>
      <w:r>
        <w:t xml:space="preserve">The decision to undertake this internship in Italy Rome was driven by a desire to immerse myself in European design standards, which often prioritize typography, whitespace, and historical references more heavily than their American counterparts. The agency operates with a flat hierarchy, encouraging interns like myself to contribute ideas from day one. This collaborative environment was essential for my development as a Web Designer.</w:t>
      </w:r>
    </w:p>
    <w:bookmarkEnd w:id="21"/>
    <w:bookmarkStart w:id="22" w:name="responsibilities-and-daily-activities"/>
    <w:p>
      <w:pPr>
        <w:pStyle w:val="Heading2"/>
      </w:pPr>
      <w:r>
        <w:t xml:space="preserve">3. Responsibilities and Daily Activities</w:t>
      </w:r>
    </w:p>
    <w:p>
      <w:pPr>
        <w:pStyle w:val="FirstParagraph"/>
      </w:pPr>
      <w:r>
        <w:br/>
      </w:r>
    </w:p>
    <w:p>
      <w:pPr>
        <w:pStyle w:val="BodyText"/>
      </w:pPr>
      <w:r>
        <w:t xml:space="preserve">As an intern Web Designer, my role was multifaceted, requiring a balance of creative exploration and technical execution. My daily activities included:</w:t>
      </w:r>
    </w:p>
    <w:p>
      <w:pPr>
        <w:numPr>
          <w:ilvl w:val="0"/>
          <w:numId w:val="1001"/>
        </w:numPr>
        <w:pStyle w:val="Compact"/>
      </w:pPr>
      <w:r>
        <w:rPr>
          <w:bCs/>
          <w:b/>
        </w:rPr>
        <w:t xml:space="preserve">User Interface (UI) Design:</w:t>
      </w:r>
    </w:p>
    <w:p>
      <w:pPr>
        <w:pStyle w:val="FirstParagraph"/>
      </w:pPr>
      <w:r>
        <w:t xml:space="preserve">P&gt;I created wireframes and high-fidelity mockups using Adobe XD and Figma. In Italy Rome, clients often demand designs that reflect a sense of timeless elegance. I learned to incorporate subtle classical motifs into modern interfaces, ensuring that digital products felt both contemporary and respectful of traditional aesthetics.</w:t>
      </w:r>
    </w:p>
    <w:p>
      <w:pPr>
        <w:numPr>
          <w:ilvl w:val="0"/>
          <w:numId w:val="1002"/>
        </w:numPr>
        <w:pStyle w:val="Compact"/>
      </w:pPr>
      <w:r>
        <w:rPr>
          <w:bCs/>
          <w:b/>
        </w:rPr>
        <w:t xml:space="preserve">Responsive Web Design:</w:t>
      </w:r>
    </w:p>
    <w:p>
      <w:pPr>
        <w:pStyle w:val="FirstParagraph"/>
      </w:pPr>
      <w:r>
        <w:t xml:space="preserve">P&gt;A significant portion of my work involved ensuring that websites were fully responsive across various devices. Given the international nature of tourism in Italy Rome, many clients required their mobile sites to cater heavily to visitors accessing content on smartphones while traveling. This required rigorous testing and optimization for load times on varying network conditions.</w:t>
      </w:r>
    </w:p>
    <w:p>
      <w:pPr>
        <w:numPr>
          <w:ilvl w:val="0"/>
          <w:numId w:val="1003"/>
        </w:numPr>
        <w:pStyle w:val="Compact"/>
      </w:pPr>
      <w:r>
        <w:rPr>
          <w:bCs/>
          <w:b/>
        </w:rPr>
        <w:t xml:space="preserve">Front-End Collaboration:</w:t>
      </w:r>
    </w:p>
    <w:p>
      <w:pPr>
        <w:pStyle w:val="FirstParagraph"/>
      </w:pPr>
      <w:r>
        <w:t xml:space="preserve">P&gt;I worked closely with senior developers to implement designs using HTML5, CSS3, and JavaScript. This collaboration was vital in bridging the gap between design intent and functional reality. I learned how to write semantic code that not only looked good but also adhered to accessibility standards (WCAG), a priority for many public sector clients in Rome.</w:t>
      </w:r>
    </w:p>
    <w:p>
      <w:pPr>
        <w:numPr>
          <w:ilvl w:val="0"/>
          <w:numId w:val="1004"/>
        </w:numPr>
        <w:pStyle w:val="Compact"/>
      </w:pPr>
      <w:r>
        <w:rPr>
          <w:bCs/>
          <w:b/>
        </w:rPr>
        <w:t xml:space="preserve">Brand Identity Projects:</w:t>
      </w:r>
    </w:p>
    <w:p>
      <w:pPr>
        <w:pStyle w:val="FirstParagraph"/>
      </w:pPr>
      <w:r>
        <w:t xml:space="preserve">P&gt;I assisted in rebranding several local businesses, focusing on creating visual identities that resonated with the local culture while appealing to a global audience. This involved extensive research into color theory and typography specific to the Italian market.</w:t>
      </w:r>
    </w:p>
    <w:bookmarkEnd w:id="22"/>
    <w:bookmarkStart w:id="23" w:name="key-learning-outcomes"/>
    <w:p>
      <w:pPr>
        <w:pStyle w:val="Heading2"/>
      </w:pPr>
      <w:r>
        <w:t xml:space="preserve">4. Key Learning Outcomes</w:t>
      </w:r>
    </w:p>
    <w:p>
      <w:pPr>
        <w:pStyle w:val="FirstParagraph"/>
      </w:pPr>
      <w:r>
        <w:br/>
      </w:r>
    </w:p>
    <w:p>
      <w:pPr>
        <w:pStyle w:val="BodyText"/>
      </w:pPr>
      <w:r>
        <w:t xml:space="preserve">This internship provided invaluable lessons that extend beyond technical proficiency:</w:t>
      </w:r>
    </w:p>
    <w:p>
      <w:pPr>
        <w:numPr>
          <w:ilvl w:val="0"/>
          <w:numId w:val="1005"/>
        </w:numPr>
        <w:pStyle w:val="Compact"/>
      </w:pPr>
      <w:r>
        <w:rPr>
          <w:bCs/>
          <w:b/>
        </w:rPr>
        <w:t xml:space="preserve">Cultural Sensitivity in Design:</w:t>
      </w:r>
    </w:p>
    <w:p>
      <w:pPr>
        <w:pStyle w:val="FirstParagraph"/>
      </w:pPr>
      <w:r>
        <w:t xml:space="preserve">P&gt;Working in Italy Rome taught me that design is not universal; it is deeply cultural. I learned to appreciate the nuances of Italian consumer behavior, such as a preference for rich imagery and detailed product descriptions. Understanding these local preferences allowed me to create more effective designs for the target audience.</w:t>
      </w:r>
    </w:p>
    <w:p>
      <w:pPr>
        <w:pStyle w:val="BodyText"/>
      </w:pPr>
      <w:r>
        <w:rPr>
          <w:bCs/>
          <w:b/>
        </w:rPr>
        <w:t xml:space="preserve">2. Agile Methodology:</w:t>
      </w:r>
    </w:p>
    <w:p>
      <w:pPr>
        <w:pStyle w:val="BodyText"/>
      </w:pPr>
      <w:r>
        <w:t xml:space="preserve">I became proficient in Agile workflows, participating in daily stand-ups and sprint planning sessions. This structured approach to project management improved my ability to meet deadlines and communicate effectively within a team setting.</w:t>
      </w:r>
    </w:p>
    <w:p>
      <w:pPr>
        <w:pStyle w:val="BodyText"/>
      </w:pPr>
      <w:r>
        <w:rPr>
          <w:iCs/>
          <w:i/>
        </w:rPr>
        <w:t xml:space="preserve">Cross-Functional Communication:</w:t>
      </w:r>
    </w:p>
    <w:p>
      <w:pPr>
        <w:pStyle w:val="BodyText"/>
      </w:pPr>
      <w:r>
        <w:br/>
      </w:r>
    </w:p>
    <w:p>
      <w:pPr>
        <w:pStyle w:val="BodyText"/>
      </w:pPr>
      <w:r>
        <w:t xml:space="preserve">Collaborating with marketing, development, and client services teams enhanced my communication skills. I learned how to articulate design decisions clearly and justify them using data-driven insights.</w:t>
      </w:r>
    </w:p>
    <w:bookmarkEnd w:id="23"/>
    <w:bookmarkStart w:id="24" w:name="challenges-faced"/>
    <w:p>
      <w:pPr>
        <w:pStyle w:val="Heading2"/>
      </w:pPr>
      <w:r>
        <w:t xml:space="preserve">5. Challenges Faced</w:t>
      </w:r>
    </w:p>
    <w:p>
      <w:pPr>
        <w:pStyle w:val="FirstParagraph"/>
      </w:pPr>
      <w:r>
        <w:br/>
      </w:r>
    </w:p>
    <w:p>
      <w:pPr>
        <w:pStyle w:val="BodyText"/>
      </w:pPr>
      <w:r>
        <w:t xml:space="preserve">The transition into the European job market presented several challenges. One significant hurdle was navigating the language barrier, although English is widely spoken in the tech industry in Italy Rome, technical discussions often benefited from fluency in Italian to better integrate with local teams.</w:t>
      </w:r>
    </w:p>
    <w:p>
      <w:pPr>
        <w:pStyle w:val="BodyText"/>
      </w:pPr>
      <w:r>
        <w:t xml:space="preserve">Additionally, adapting to a different work culture required adjustment. The Italian approach to work-life balance and the emphasis on leisurely but thorough creative processes contrasted with more fast-paced environments I had previously experienced. Learning to appreciate the "dolce vita" of design—taking time for refinement rather than rushing—was a beneficial shift in mindset.</w:t>
      </w:r>
    </w:p>
    <w:bookmarkEnd w:id="24"/>
    <w:bookmarkStart w:id="25" w:name="conclusion"/>
    <w:p>
      <w:pPr>
        <w:pStyle w:val="Heading2"/>
      </w:pPr>
      <w:r>
        <w:t xml:space="preserve">6. Conclusion</w:t>
      </w:r>
    </w:p>
    <w:p>
      <w:pPr>
        <w:pStyle w:val="FirstParagraph"/>
      </w:pPr>
      <w:r>
        <w:br/>
      </w:r>
    </w:p>
    <w:p>
      <w:pPr>
        <w:pStyle w:val="BodyText"/>
      </w:pPr>
      <w:r>
        <w:t xml:space="preserve">In conclusion, my internship as a Web Designer in Italy Rome was a transformative professional experience. It allowed me to refine my technical skills while gaining deep cultural insights that will inform my future work. The unique backdrop of Rome provided inspiration for designs that are both aesthetically pleasing and functionally robust.</w:t>
      </w:r>
    </w:p>
    <w:p>
      <w:pPr>
        <w:pStyle w:val="BodyText"/>
      </w:pPr>
      <w:r>
        <w:t xml:space="preserve">This period has solidified my commitment to the field of web design and prepared me for a career in international digital agencies. I am grateful to Creative Codex S.r.l. and the team in Italy Rome for their mentorship and support, which have been instrumental in shaping my professional identity as a Web Designer.</w:t>
      </w:r>
    </w:p>
    <w:p>
      <w:pPr>
        <w:pStyle w:val="BodyText"/>
      </w:pPr>
      <w:r>
        <w:br/>
      </w:r>
      <w:r>
        <w:br/>
      </w:r>
      <w:r>
        <w:t xml:space="preserve">_________________________</w:t>
      </w:r>
      <w:r>
        <w:br/>
      </w:r>
      <w:r>
        <w:t xml:space="preserve">[Your Name]</w:t>
      </w:r>
      <w:r>
        <w:br/>
      </w:r>
      <w:r>
        <w:t xml:space="preserve">Web Design Intern</w:t>
      </w:r>
      <w:r>
        <w:br/>
      </w:r>
      <w:r>
        <w:br/>
      </w:r>
    </w:p>
    <w:p>
      <w:pPr>
        <w:pStyle w:val="BodyText"/>
      </w:pPr>
      <w:r>
        <w:t xml:space="preserve">End of Report | Web Designer Internship in Italy Rome</w:t>
      </w: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Italy Rome</dc:title>
  <dc:creator/>
  <dc:language>en</dc:language>
  <cp:keywords/>
  <dcterms:created xsi:type="dcterms:W3CDTF">2026-07-29T04:45:48Z</dcterms:created>
  <dcterms:modified xsi:type="dcterms:W3CDTF">2026-07-29T04:45:48Z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