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Standards</w:t>
      </w:r>
      <w:r>
        <w:t xml:space="preserve"> </w:t>
      </w:r>
      <w:r>
        <w:t xml:space="preserve">and</w:t>
      </w:r>
      <w:r>
        <w:t xml:space="preserve"> </w:t>
      </w:r>
      <w:r>
        <w:t xml:space="preserve">Safety</w:t>
      </w:r>
      <w:r>
        <w:t xml:space="preserve"> </w:t>
      </w:r>
      <w:r>
        <w:t xml:space="preserve">Protocols</w:t>
      </w:r>
      <w:r>
        <w:t xml:space="preserve"> </w:t>
      </w:r>
      <w:r>
        <w:t xml:space="preserve">for</w:t>
      </w:r>
      <w:r>
        <w:t xml:space="preserve"> </w:t>
      </w:r>
      <w:r>
        <w:t xml:space="preserve">Electricians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October 26, 2023</w:t>
      </w:r>
    </w:p>
    <w:p>
      <w:pPr>
        <w:pStyle w:val="BodyText"/>
      </w:pPr>
      <w:r>
        <w:t xml:space="preserve">Location Focus</w:t>
      </w:r>
    </w:p>
    <w:p>
      <w:pPr>
        <w:pStyle w:val="BodyText"/>
      </w:pPr>
      <w:r>
        <w:t xml:space="preserve">Tanzania Dar es Salaam Region</w:t>
      </w:r>
    </w:p>
    <w:p>
      <w:pPr>
        <w:pStyle w:val="BodyText"/>
      </w:pPr>
      <w:r>
        <w:t xml:space="preserve">Date Prepared</w:t>
      </w:r>
    </w:p>
    <w:p>
      <w:pPr>
        <w:pStyle w:val="BodyText"/>
      </w:pPr>
      <w:r>
        <w:t xml:space="preserve">October 26, 2023</w:t>
      </w:r>
    </w:p>
    <w:p>
      <w:pPr>
        <w:pStyle w:val="BodyText"/>
      </w:pPr>
      <w:r>
        <w:t xml:space="preserve">Location Focus</w:t>
      </w:r>
    </w:p>
    <w:p>
      <w:pPr>
        <w:pStyle w:val="BodyText"/>
      </w:pPr>
      <w:r>
        <w:t xml:space="preserve">Tanzania Dar es Salaam Region</w:t>
      </w:r>
    </w:p>
    <w:bookmarkStart w:id="34" w:name="X97192031fd630649ea814f17020e2776d0d8d25"/>
    <w:p>
      <w:pPr>
        <w:pStyle w:val="Heading1"/>
      </w:pPr>
      <w:r>
        <w:t xml:space="preserve">Laboratory Report: Electrical Safety and Professional Standards for Electricians in Tanzania Dar es Salaam</w:t>
      </w:r>
    </w:p>
    <w:bookmarkStart w:id="20" w:name="abstract"/>
    <w:p>
      <w:pPr>
        <w:pStyle w:val="Heading2"/>
      </w:pPr>
      <w:r>
        <w:t xml:space="preserve">Abstract</w:t>
      </w:r>
    </w:p>
    <w:p>
      <w:pPr>
        <w:pStyle w:val="FirstParagraph"/>
      </w:pPr>
      <w:r>
        <w:t xml:space="preserve">This laboratory report evaluates the critical electrical safety standards, technical competencies, and regulatory frameworks applicable to electricians operating within Tanzania Dar es Salaam. As the economic hub of Tanzania, Dar es Salaam experiences rapid urbanization and industrial expansion, necessitating a rigorous adherence to national electrical codes. This document serves as a comprehensive guide for electricians working in this specific geographical context, addressing environmental challenges such as high humidity and coastal corrosion, while emphasizing compliance with the Energy and Water Utilities Regulatory Authority (EWURA) standards. The report highlights the importance of continuous training on modern grid technologies and renewable energy integration.</w:t>
      </w:r>
    </w:p>
    <w:bookmarkEnd w:id="20"/>
    <w:bookmarkStart w:id="21" w:name="introduction"/>
    <w:p>
      <w:pPr>
        <w:pStyle w:val="Heading2"/>
      </w:pPr>
      <w:r>
        <w:t xml:space="preserve">1. Introduction</w:t>
      </w:r>
    </w:p>
    <w:p>
      <w:pPr>
        <w:pStyle w:val="FirstParagraph"/>
      </w:pPr>
      <w:r>
        <w:t xml:space="preserve">The role of an electrician in Tanzania Dar es Salaam extends beyond basic wire connection; it involves ensuring the safety, reliability, and efficiency of electrical systems in a diverse urban landscape. From residential housing estates in areas like Masaki and Oyster Bay to industrial complexes in Kigamboni and Temeke, electricians are the frontline guardians of public safety. This lab report aims to standardize procedures for testing installation integrity, understanding load requirements specific to Tanzanian appliances, and mitigating risks associated with power fluctuations common in developing grid infrastructures.</w:t>
      </w:r>
    </w:p>
    <w:p>
      <w:pPr>
        <w:pStyle w:val="BodyText"/>
      </w:pPr>
      <w:r>
        <w:t xml:space="preserve">Dar es Salaam’s unique position as a coastal city presents specific technical challenges. The saline air contributes to accelerated corrosion of metallic components and electrical connectors. Therefore, this report emphasizes the selection of corrosion-resistant materials and proper sealing techniques. Furthermore, the increasing adoption of solar power systems in Tanzania Dar es Salaam requires electricians to possess hybrid knowledge of both grid-connected systems and off-grid renewable energy solutions.</w:t>
      </w:r>
    </w:p>
    <w:bookmarkEnd w:id="21"/>
    <w:bookmarkStart w:id="24" w:name="regulatory-framework-and-compliance"/>
    <w:p>
      <w:pPr>
        <w:pStyle w:val="Heading2"/>
      </w:pPr>
      <w:r>
        <w:t xml:space="preserve">2. Regulatory Framework and Compliance</w:t>
      </w:r>
    </w:p>
    <w:p>
      <w:pPr>
        <w:pStyle w:val="FirstParagraph"/>
      </w:pPr>
      <w:r>
        <w:t xml:space="preserve">In Tanzania Dar es Salaam, all electrical work must comply with the regulations set forth by the Energy and Water Utilities Regulatory Authority (EWURA) and the Tanzanian Bureau of Standards (TBS). For electricians, understanding these legal frameworks is not optional but mandatory.</w:t>
      </w:r>
    </w:p>
    <w:bookmarkStart w:id="22" w:name="ewura-licensing-requirements"/>
    <w:p>
      <w:pPr>
        <w:pStyle w:val="Heading3"/>
      </w:pPr>
      <w:r>
        <w:t xml:space="preserve">2.1 EWURA Licensing Requirements</w:t>
      </w:r>
    </w:p>
    <w:p>
      <w:pPr>
        <w:pStyle w:val="FirstParagraph"/>
      </w:pPr>
      <w:r>
        <w:t xml:space="preserve">All electricians operating in Tanzania Dar es Salaam must hold a valid license issued by EWURA. This lab report recommends that every professional verifies their license status annually. The licensing process ensures that the electrician has undergone proper vocational training and possesses the theoretical knowledge required for safe electrical installation.</w:t>
      </w:r>
    </w:p>
    <w:bookmarkEnd w:id="22"/>
    <w:bookmarkStart w:id="23" w:name="Xa76a7f482fc8e709f227db8a5ba70e32b2e7c58"/>
    <w:p>
      <w:pPr>
        <w:pStyle w:val="Heading3"/>
      </w:pPr>
      <w:r>
        <w:t xml:space="preserve">2.2 Tanzania Bureau of Standards (TBS) Compliance</w:t>
      </w:r>
    </w:p>
    <w:p>
      <w:pPr>
        <w:pStyle w:val="FirstParagraph"/>
      </w:pPr>
      <w:r>
        <w:t xml:space="preserve">Mandatory certification applies to most consumer products, including wiring cables, switches, and circuit breakers. Electricians in Tanzania Dar es Salaam must insist on using TBS-certified materials. The use of substandard or counterfeit electrical components is a primary cause of electrical fires in the region. This report mandates that all site inspections include a verification step for the TBS mark on installed equipment.</w:t>
      </w:r>
    </w:p>
    <w:bookmarkEnd w:id="23"/>
    <w:bookmarkEnd w:id="24"/>
    <w:bookmarkStart w:id="28" w:name="X41fdc33d1dff5fd966c56e0dad12178e6dec9e7"/>
    <w:p>
      <w:pPr>
        <w:pStyle w:val="Heading2"/>
      </w:pPr>
      <w:r>
        <w:t xml:space="preserve">3. Technical Procedures and Safety Protocols</w:t>
      </w:r>
    </w:p>
    <w:p>
      <w:pPr>
        <w:pStyle w:val="FirstParagraph"/>
      </w:pPr>
      <w:r>
        <w:t xml:space="preserve">This section outlines the standard operating procedures (SOPs) for electricians conducting tests and installations in Tanzania Dar es Salaam.</w:t>
      </w:r>
    </w:p>
    <w:bookmarkStart w:id="25" w:name="pre-installation-inspection"/>
    <w:p>
      <w:pPr>
        <w:pStyle w:val="Heading3"/>
      </w:pPr>
      <w:r>
        <w:t xml:space="preserve">3.1 Pre-Installation Inspection</w:t>
      </w:r>
    </w:p>
    <w:p>
      <w:pPr>
        <w:pStyle w:val="FirstParagraph"/>
      </w:pPr>
      <w:r>
        <w:t xml:space="preserve">Before commencing any work, electricians must conduct a risk assessment. In the humid climate of Dar es Salaam, moisture ingress is a critical hazard. Electricians should ensure that all junction boxes are rated for outdoor use if installed externally and are properly sealed using weatherproof gaskets.</w:t>
      </w:r>
    </w:p>
    <w:bookmarkEnd w:id="25"/>
    <w:bookmarkStart w:id="26" w:name="grounding-and-earthing-systems"/>
    <w:p>
      <w:pPr>
        <w:pStyle w:val="Heading3"/>
      </w:pPr>
      <w:r>
        <w:t xml:space="preserve">3.2 Grounding and Earthing Systems</w:t>
      </w:r>
    </w:p>
    <w:p>
      <w:pPr>
        <w:pStyle w:val="FirstParagraph"/>
      </w:pPr>
      <w:r>
        <w:t xml:space="preserve">A robust earthing system is vital in Tanzania Dar es Salaam due to the high water table and soil conductivity near the coast. Electricians must ensure that grounding rods are driven deep enough into the soil to achieve a resistance of less than 5 ohms. Regular testing of earth resistance should be performed, especially after heavy rainy seasons which can alter soil composition.</w:t>
      </w:r>
    </w:p>
    <w:bookmarkEnd w:id="26"/>
    <w:bookmarkStart w:id="27" w:name="voltage-stabilization"/>
    <w:p>
      <w:pPr>
        <w:pStyle w:val="Heading3"/>
      </w:pPr>
      <w:r>
        <w:t xml:space="preserve">3.3 Voltage Stabilization</w:t>
      </w:r>
    </w:p>
    <w:p>
      <w:pPr>
        <w:pStyle w:val="FirstParagraph"/>
      </w:pPr>
      <w:r>
        <w:t xml:space="preserve">Voltage fluctuations are common in the Tanzanian grid. Electricians are advised to install surge protection devices (SPDs) and voltage stabilizers for sensitive electronic equipment, particularly in commercial establishments in central Dar es Salaam. This lab report recommends testing the SPDs every six months to ensure they are functional.</w:t>
      </w:r>
    </w:p>
    <w:bookmarkEnd w:id="27"/>
    <w:bookmarkEnd w:id="28"/>
    <w:bookmarkStart w:id="29" w:name="environmental-considerations"/>
    <w:p>
      <w:pPr>
        <w:pStyle w:val="Heading2"/>
      </w:pPr>
      <w:r>
        <w:t xml:space="preserve">4. Environmental Considerations</w:t>
      </w:r>
    </w:p>
    <w:p>
      <w:pPr>
        <w:pStyle w:val="FirstParagraph"/>
      </w:pPr>
      <w:r>
        <w:t xml:space="preserve">The coastal environment of Tanzania Dar es Salaam affects material longevity. Salt spray from the Indian Ocean can degrade unprotected copper terminals and aluminum conduits. Electricians must utilize tinned copper wires or apply anti-corrosion compounds to connections exposed to salty air. Additionally, PVC conduits should be UV-stabilized to withstand the strong sunlight typical of the region.</w:t>
      </w:r>
    </w:p>
    <w:bookmarkEnd w:id="29"/>
    <w:bookmarkStart w:id="30" w:name="renewable-energy-integration"/>
    <w:p>
      <w:pPr>
        <w:pStyle w:val="Heading2"/>
      </w:pPr>
      <w:r>
        <w:t xml:space="preserve">5. Renewable Energy Integration</w:t>
      </w:r>
    </w:p>
    <w:p>
      <w:pPr>
        <w:pStyle w:val="FirstParagraph"/>
      </w:pPr>
      <w:r>
        <w:t xml:space="preserve">Tanzania Dar es Salaam is witnessing a boom in solar energy adoption. Electricians must be proficient in installing photovoltaic (PV) systems. This includes understanding DC wiring safety, battery bank maintenance, and the synchronization of inverters with the national grid where applicable (Net Metering schemes). Training on handling high-voltage DC currents is essential to prevent arc flashes and electric shocks.</w:t>
      </w:r>
    </w:p>
    <w:bookmarkEnd w:id="30"/>
    <w:bookmarkStart w:id="31" w:name="conclusion"/>
    <w:p>
      <w:pPr>
        <w:pStyle w:val="Heading2"/>
      </w:pPr>
      <w:r>
        <w:t xml:space="preserve">6. Conclusion</w:t>
      </w:r>
    </w:p>
    <w:p>
      <w:pPr>
        <w:pStyle w:val="FirstParagraph"/>
      </w:pPr>
      <w:r>
        <w:t xml:space="preserve">The professional landscape for electricians in Tanzania Dar es Salaam is evolving rapidly. It demands not only technical proficiency but also a strict adherence to safety standards and environmental best practices. This lab report underscores the necessity of using TBS-certified materials, maintaining EWURA licensing, and adapting to local environmental challenges such as humidity and corrosion.</w:t>
      </w:r>
    </w:p>
    <w:p>
      <w:pPr>
        <w:pStyle w:val="BodyText"/>
      </w:pPr>
      <w:r>
        <w:t xml:space="preserve">By following the protocols outlined in this document, electricians can significantly reduce the incidence of electrical accidents, enhance system reliability, and contribute to the sustainable development of Tanzania Dar es Salaam. Continuous professional development remains key to staying abreast of new technologies and regulatory updates in the Tanzanian energy sector.</w:t>
      </w:r>
    </w:p>
    <w:bookmarkEnd w:id="31"/>
    <w:bookmarkStart w:id="32" w:name="recommendations"/>
    <w:p>
      <w:pPr>
        <w:pStyle w:val="Heading2"/>
      </w:pPr>
      <w:r>
        <w:t xml:space="preserve">7. Recommendations</w:t>
      </w:r>
    </w:p>
    <w:p>
      <w:pPr>
        <w:numPr>
          <w:ilvl w:val="0"/>
          <w:numId w:val="1001"/>
        </w:numPr>
        <w:pStyle w:val="Compact"/>
      </w:pPr>
      <w:r>
        <w:t xml:space="preserve">All electricians in Tanzania Dar es Salaam should undergo annual refresher courses on safety protocols.</w:t>
      </w:r>
    </w:p>
    <w:p>
      <w:pPr>
        <w:numPr>
          <w:ilvl w:val="0"/>
          <w:numId w:val="1001"/>
        </w:numPr>
        <w:pStyle w:val="Compact"/>
      </w:pPr>
      <w:r>
        <w:t xml:space="preserve">Promotion of local manufacturing of TBS-certified electrical components to reduce import dependency and costs.</w:t>
      </w:r>
    </w:p>
    <w:p>
      <w:pPr>
        <w:numPr>
          <w:ilvl w:val="0"/>
          <w:numId w:val="1001"/>
        </w:numPr>
        <w:pStyle w:val="Compact"/>
      </w:pPr>
      <w:r>
        <w:t xml:space="preserve">Implementation of digital tools for tracking electrical installations and maintenance schedules in Dar es Salaam’s growing urban areas.</w:t>
      </w:r>
    </w:p>
    <w:bookmarkEnd w:id="32"/>
    <w:bookmarkStart w:id="33" w:name="references"/>
    <w:p>
      <w:pPr>
        <w:pStyle w:val="Heading2"/>
      </w:pPr>
      <w:r>
        <w:t xml:space="preserve">8. References</w:t>
      </w:r>
    </w:p>
    <w:p>
      <w:pPr>
        <w:pStyle w:val="FirstParagraph"/>
      </w:pPr>
      <w:r>
        <w:t xml:space="preserve">Energy and Water Utilities Regulatory Authority (EWURA). "Electricity Supply Regulations of Tanzania."</w:t>
      </w:r>
    </w:p>
    <w:p>
      <w:pPr>
        <w:pStyle w:val="BodyText"/>
      </w:pPr>
      <w:r>
        <w:t xml:space="preserve">Tanzanian Bureau of Standards (TBS). "Standards for Electrical Wiring Accessories and Cables."</w:t>
      </w:r>
    </w:p>
    <w:p>
      <w:pPr>
        <w:pStyle w:val="BodyText"/>
      </w:pPr>
      <w:r>
        <w:rPr>
          <w:bCs/>
          <w:b/>
          <w:iCs/>
          <w:i/>
        </w:rPr>
        <w:t xml:space="preserve">Note:</w:t>
      </w:r>
      <w:r>
        <w:t xml:space="preserve"> </w:t>
      </w:r>
      <w:r>
        <w:t xml:space="preserve">This lab report is intended for professional use in Tanzania Dar es Salaam and serves as a foundational document for safety compliance.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Standards and Safety Protocols for Electricians in Tanzania Dar es Salaam</dc:title>
  <dc:creator/>
  <dc:language>en</dc:language>
  <cp:keywords/>
  <dcterms:created xsi:type="dcterms:W3CDTF">2026-07-29T23:12:18Z</dcterms:created>
  <dcterms:modified xsi:type="dcterms:W3CDTF">2026-07-29T23:12:18Z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