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e7f3bc43f0547f11d0a8061b094dffa5188475"/>
    <w:p>
      <w:pPr>
        <w:pStyle w:val="Heading1"/>
      </w:pPr>
      <w:r>
        <w:t xml:space="preserve">Master Thesis: The Role of Biologists in Addressing Environmental and Public Health Challenges in Zimbabwe, Harare</w:t>
      </w:r>
    </w:p>
    <w:bookmarkStart w:id="20" w:name="abstract"/>
    <w:p>
      <w:pPr>
        <w:pStyle w:val="Heading2"/>
      </w:pPr>
      <w:r>
        <w:t xml:space="preserve">Abstract</w:t>
      </w:r>
    </w:p>
    <w:p>
      <w:pPr>
        <w:pStyle w:val="FirstParagraph"/>
      </w:pPr>
      <w:r>
        <w:t xml:space="preserve">This Master Thesis explores the critical role of biologists in tackling environmental degradation and public health crises within the context of Zimbabwe’s capital city, Harare. As a hub for academic research and biodiversity conservation efforts, Harare presents unique challenges that demand specialized biological expertise. The study highlights the contributions of biologists in mitigating issues such as urban pollution, loss of endemic species, and zoonotic disease outbreaks. Through a comprehensive review of existing literature and case studies specific to Zimbabwe’s ecological landscape, this thesis underscores the necessity for interdisciplinary collaboration between biologists, policymakers, and local communities to achieve sustainable development goals in Harare.</w:t>
      </w:r>
    </w:p>
    <w:bookmarkEnd w:id="20"/>
    <w:bookmarkStart w:id="21" w:name="introduction"/>
    <w:p>
      <w:pPr>
        <w:pStyle w:val="Heading2"/>
      </w:pPr>
      <w:r>
        <w:t xml:space="preserve">Introduction</w:t>
      </w:r>
    </w:p>
    <w:p>
      <w:pPr>
        <w:pStyle w:val="FirstParagraph"/>
      </w:pPr>
      <w:r>
        <w:t xml:space="preserve">A</w:t>
      </w:r>
      <w:r>
        <w:t xml:space="preserve"> </w:t>
      </w:r>
      <w:r>
        <w:rPr>
          <w:bCs/>
          <w:b/>
        </w:rPr>
        <w:t xml:space="preserve">Biologist</w:t>
      </w:r>
      <w:r>
        <w:t xml:space="preserve"> </w:t>
      </w:r>
      <w:r>
        <w:t xml:space="preserve">is a scientist who investigates the structure, function, growth, evolution, and distribution of living organisms. In Zimbabwe’s capital city—Harare—the work of biologists has become increasingly vital due to rapid urbanization, climate change impacts on biodiversity, and emerging public health threats. This thesis focuses on the unique responsibilities of biologists in Harare, emphasizing their role in balancing human activity with environmental preservation. The research aims to identify key challenges faced by</w:t>
      </w:r>
      <w:r>
        <w:t xml:space="preserve"> </w:t>
      </w:r>
      <w:r>
        <w:rPr>
          <w:bCs/>
          <w:b/>
        </w:rPr>
        <w:t xml:space="preserve">Biologists</w:t>
      </w:r>
      <w:r>
        <w:t xml:space="preserve"> </w:t>
      </w:r>
      <w:r>
        <w:t xml:space="preserve">operating within Zimbabwe’s socio-economic context while proposing evidence-based strategies for effective intervention.</w:t>
      </w:r>
    </w:p>
    <w:bookmarkEnd w:id="21"/>
    <w:bookmarkStart w:id="22" w:name="literature-review"/>
    <w:p>
      <w:pPr>
        <w:pStyle w:val="Heading2"/>
      </w:pPr>
      <w:r>
        <w:t xml:space="preserve">Literature Review</w:t>
      </w:r>
    </w:p>
    <w:p>
      <w:pPr>
        <w:pStyle w:val="FirstParagraph"/>
      </w:pPr>
      <w:r>
        <w:t xml:space="preserve">The importance of</w:t>
      </w:r>
      <w:r>
        <w:t xml:space="preserve"> </w:t>
      </w:r>
      <w:r>
        <w:rPr>
          <w:bCs/>
          <w:b/>
        </w:rPr>
        <w:t xml:space="preserve">Biologists</w:t>
      </w:r>
      <w:r>
        <w:t xml:space="preserve"> </w:t>
      </w:r>
      <w:r>
        <w:t xml:space="preserve">in urban ecosystems has been extensively documented globally. However, the specific needs of Harare—a city grappling with water scarcity, deforestation, and industrial pollution—require localized research. Studies on Zimbabwe’s biota reveal that the region is home to several endemic species threatened by habitat fragmentation (e.g., the Harare Plateau’s flora). Additionally, recent outbreaks of diseases such as cholera and malaria have been linked to environmental factors like poor sanitation and vector breeding sites. These issues underscore the urgent need for</w:t>
      </w:r>
      <w:r>
        <w:t xml:space="preserve"> </w:t>
      </w:r>
      <w:r>
        <w:rPr>
          <w:bCs/>
          <w:b/>
        </w:rPr>
        <w:t xml:space="preserve">Biologists</w:t>
      </w:r>
      <w:r>
        <w:t xml:space="preserve"> </w:t>
      </w:r>
      <w:r>
        <w:t xml:space="preserve">to engage in both ecological monitoring and public health advocacy within Harare.</w:t>
      </w:r>
    </w:p>
    <w:bookmarkEnd w:id="22"/>
    <w:bookmarkStart w:id="23" w:name="methodology"/>
    <w:p>
      <w:pPr>
        <w:pStyle w:val="Heading2"/>
      </w:pPr>
      <w:r>
        <w:t xml:space="preserve">Methodology</w:t>
      </w:r>
    </w:p>
    <w:p>
      <w:pPr>
        <w:pStyle w:val="FirstParagraph"/>
      </w:pPr>
      <w:r>
        <w:t xml:space="preserve">This Master Thesis employs a qualitative approach, drawing on secondary data from peer-reviewed journals, government reports, and field observations conducted by biologists in Zimbabwe. Case studies include the impact of industrial waste on Lake Chivero, a critical water source for Harare; the role of</w:t>
      </w:r>
      <w:r>
        <w:t xml:space="preserve"> </w:t>
      </w:r>
      <w:r>
        <w:rPr>
          <w:bCs/>
          <w:b/>
        </w:rPr>
        <w:t xml:space="preserve">Biologists</w:t>
      </w:r>
      <w:r>
        <w:t xml:space="preserve"> </w:t>
      </w:r>
      <w:r>
        <w:t xml:space="preserve">in tracking zoonotic diseases in urban wildlife; and initiatives to restore native vegetation along the city’s periphery. The analysis also incorporates interviews with local researchers and policymakers to evaluate gaps in current biological practices.</w:t>
      </w:r>
    </w:p>
    <w:bookmarkEnd w:id="23"/>
    <w:bookmarkStart w:id="24" w:name="Xe0c51906d3f3396f6ec974519368232f05d099d"/>
    <w:p>
      <w:pPr>
        <w:pStyle w:val="Heading2"/>
      </w:pPr>
      <w:r>
        <w:t xml:space="preserve">Current Challenges Faced by Biologists in Harare</w:t>
      </w:r>
    </w:p>
    <w:p>
      <w:pPr>
        <w:pStyle w:val="FirstParagraph"/>
      </w:pPr>
      <w:r>
        <w:rPr>
          <w:bCs/>
          <w:b/>
        </w:rPr>
        <w:t xml:space="preserve">Zimbabwe Harare</w:t>
      </w:r>
      <w:r>
        <w:t xml:space="preserve"> </w:t>
      </w:r>
      <w:r>
        <w:t xml:space="preserve">presents a paradox: it is both a center of scientific education (hosting institutions like the University of Zimbabwe) and an area with limited resources for environmental protection. Biologists working in the region face obstacles such as inadequate funding for conservation projects, political instability affecting research continuity, and public apathy toward ecological issues. For instance, urban expansion has encroached on natural habitats, reducing biodiversity while increasing human-wildlife conflict. Furthermore, climate change exacerbates challenges like reduced rainfall and soil degradation, making it harder for biologists to implement long-term restoration plans.</w:t>
      </w:r>
    </w:p>
    <w:bookmarkEnd w:id="24"/>
    <w:bookmarkStart w:id="25" w:name="role-of-biologists-in-public-health"/>
    <w:p>
      <w:pPr>
        <w:pStyle w:val="Heading2"/>
      </w:pPr>
      <w:r>
        <w:t xml:space="preserve">Role of Biologists in Public Health</w:t>
      </w:r>
    </w:p>
    <w:p>
      <w:pPr>
        <w:pStyle w:val="FirstParagraph"/>
      </w:pPr>
      <w:r>
        <w:t xml:space="preserve">The intersection between biology and public health is particularly relevant in</w:t>
      </w:r>
      <w:r>
        <w:t xml:space="preserve"> </w:t>
      </w:r>
      <w:r>
        <w:rPr>
          <w:bCs/>
          <w:b/>
        </w:rPr>
        <w:t xml:space="preserve">Zimbabwe Harare</w:t>
      </w:r>
      <w:r>
        <w:t xml:space="preserve">.</w:t>
      </w:r>
      <w:r>
        <w:t xml:space="preserve"> </w:t>
      </w:r>
      <w:r>
        <w:rPr>
          <w:bCs/>
          <w:b/>
        </w:rPr>
        <w:t xml:space="preserve">Biologists</w:t>
      </w:r>
      <w:r>
        <w:t xml:space="preserve"> </w:t>
      </w:r>
      <w:r>
        <w:t xml:space="preserve">play a pivotal role in diagnosing and monitoring disease outbreaks, as well as educating communities on preventive measures. For example, research on mosquito breeding patterns has informed targeted interventions against malaria transmission. Similarly, biologists have collaborated with public health officials to address waterborne diseases by analyzing contamination sources in Harare’s informal settlements. These efforts highlight the interdisciplinary nature of modern biological work.</w:t>
      </w:r>
    </w:p>
    <w:bookmarkEnd w:id="25"/>
    <w:bookmarkStart w:id="26" w:name="recommendations-for-future-action"/>
    <w:p>
      <w:pPr>
        <w:pStyle w:val="Heading2"/>
      </w:pPr>
      <w:r>
        <w:t xml:space="preserve">Recommendations for Future Action</w:t>
      </w:r>
    </w:p>
    <w:p>
      <w:pPr>
        <w:pStyle w:val="FirstParagraph"/>
      </w:pPr>
      <w:r>
        <w:t xml:space="preserve">To strengthen the impact of</w:t>
      </w:r>
      <w:r>
        <w:t xml:space="preserve"> </w:t>
      </w:r>
      <w:r>
        <w:rPr>
          <w:bCs/>
          <w:b/>
        </w:rPr>
        <w:t xml:space="preserve">Biologists</w:t>
      </w:r>
      <w:r>
        <w:t xml:space="preserve"> </w:t>
      </w:r>
      <w:r>
        <w:t xml:space="preserve">in Zimbabwe, several measures are proposed. First, increased investment in training programs for biologists specializing in urban ecology and epidemiology is essential. Second, partnerships between academic institutions and local governments should be formalized to ensure research translates into policy action. Third, public engagement campaigns led by biologists can foster community participation in conservation efforts—such as tree-planting initiatives or waste management programs. Finally, the integration of technology (e.g., remote sensing) could enhance data collection for large-scale environmental monitoring in Harare.</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navigating the complex challenges faced by</w:t>
      </w:r>
      <w:r>
        <w:t xml:space="preserve"> </w:t>
      </w:r>
      <w:r>
        <w:rPr>
          <w:bCs/>
          <w:b/>
        </w:rPr>
        <w:t xml:space="preserve">Zimbabwe Harare</w:t>
      </w:r>
      <w:r>
        <w:t xml:space="preserve">. From combating environmental degradation to mitigating public health risks, biologists are at the forefront of sustainable development efforts. However, their success depends on adequate resources, interdisciplinary collaboration, and a commitment to addressing both local and global ecological crises. As Zimbabwe continues its journey toward resilience and growth, the contributions of</w:t>
      </w:r>
      <w:r>
        <w:t xml:space="preserve"> </w:t>
      </w:r>
      <w:r>
        <w:rPr>
          <w:bCs/>
          <w:b/>
        </w:rPr>
        <w:t xml:space="preserve">Biologists</w:t>
      </w:r>
      <w:r>
        <w:t xml:space="preserve"> </w:t>
      </w:r>
      <w:r>
        <w:t xml:space="preserve">in Harare will remain central to achieving these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and Public Health Challenges in Zimbabwe, Harare</dc:title>
  <dc:creator/>
  <dc:language>en</dc:language>
  <cp:keywords/>
  <dcterms:created xsi:type="dcterms:W3CDTF">2026-07-17T03:21:25Z</dcterms:created>
  <dcterms:modified xsi:type="dcterms:W3CDTF">2026-07-17T03:21:25Z</dcterms:modified>
</cp:coreProperties>
</file>

<file path=docProps/custom.xml><?xml version="1.0" encoding="utf-8"?>
<Properties xmlns="http://schemas.openxmlformats.org/officeDocument/2006/custom-properties" xmlns:vt="http://schemas.openxmlformats.org/officeDocument/2006/docPropsVTypes"/>
</file>