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587681c39e27cda0603dd3bbbc4aef18829e6c"/>
    <w:p>
      <w:pPr>
        <w:pStyle w:val="Heading1"/>
      </w:pPr>
      <w:r>
        <w:t xml:space="preserve">The Role and Contributions of a Statistician in Master Thesis Development for Nigeria Abuja</w:t>
      </w:r>
    </w:p>
    <w:p>
      <w:pPr>
        <w:pStyle w:val="FirstParagraph"/>
      </w:pPr>
      <w:r>
        <w:rPr>
          <w:bCs/>
          <w:b/>
        </w:rPr>
        <w:t xml:space="preserve">Abstract:</w:t>
      </w:r>
      <w:r>
        <w:t xml:space="preserve"> </w:t>
      </w:r>
      <w:r>
        <w:t xml:space="preserve">This Master Thesis explores the critical role of statisticians in academic research, particularly within the context of Nigeria Abuja. It examines how statistical methodologies contribute to data-driven decision-making, policy formulation, and research integrity in higher education institutions. The study highlights challenges faced by statisticians in Nigeria Abuja while proposing strategies for enhancing their impact on master’s level academic outputs.</w:t>
      </w:r>
    </w:p>
    <w:bookmarkStart w:id="20" w:name="introduction"/>
    <w:p>
      <w:pPr>
        <w:pStyle w:val="Heading2"/>
      </w:pPr>
      <w:r>
        <w:t xml:space="preserve">Introduction</w:t>
      </w:r>
    </w:p>
    <w:p>
      <w:pPr>
        <w:pStyle w:val="FirstParagraph"/>
      </w:pPr>
      <w:r>
        <w:t xml:space="preserve">In an era where data is a cornerstone of modern governance and academia, the role of a Statistician cannot be overstated. Nigeria Abuja, as the federal capital city and hub for educational institutions, government agencies, and research organizations, presents unique opportunities and challenges for statisticians working on Master Thesis projects. This document aims to analyze how statistical expertise can bridge gaps in data interpretation, improve research quality, and align academic outcomes with national development goals.</w:t>
      </w:r>
    </w:p>
    <w:p>
      <w:pPr>
        <w:pStyle w:val="BodyText"/>
      </w:pPr>
      <w:r>
        <w:t xml:space="preserve">The Master Thesis process in Nigeria Abuja often involves rigorous data collection, analysis, and interpretation. However, many students face limitations due to inadequate training in statistical methods or lack of access to advanced analytical tools. Statisticians play a pivotal role in guiding these students through complex methodologies such as regression analysis, hypothesis testing, and data visualization to ensure their theses meet academic standards.</w:t>
      </w:r>
    </w:p>
    <w:bookmarkEnd w:id="20"/>
    <w:bookmarkStart w:id="21" w:name="literature-review"/>
    <w:p>
      <w:pPr>
        <w:pStyle w:val="Heading2"/>
      </w:pPr>
      <w:r>
        <w:t xml:space="preserve">Literature Review</w:t>
      </w:r>
    </w:p>
    <w:p>
      <w:pPr>
        <w:pStyle w:val="FirstParagraph"/>
      </w:pPr>
      <w:r>
        <w:t xml:space="preserve">Existing studies emphasize the importance of statistical literacy in shaping policy and research outcomes in developing nations like Nigeria. For instance, a 2018 report by the National Bureau of Statistics (NBS) highlighted that over 60% of academic institutions in Nigeria Abuja lack adequate statistical support for research projects. This gap is exacerbated by a shortage of trained statisticians and outdated infrastructure.</w:t>
      </w:r>
    </w:p>
    <w:p>
      <w:pPr>
        <w:pStyle w:val="BodyText"/>
      </w:pPr>
      <w:r>
        <w:t xml:space="preserve">Research conducted at the University of Abuja and other federal universities underscores that Master Thesis projects often require interdisciplinary collaboration between students, advisors, and statisticians. A 2021 study published in the</w:t>
      </w:r>
      <w:r>
        <w:t xml:space="preserve"> </w:t>
      </w:r>
      <w:r>
        <w:rPr>
          <w:iCs/>
          <w:i/>
        </w:rPr>
        <w:t xml:space="preserve">African Journal of Statistics</w:t>
      </w:r>
      <w:r>
        <w:t xml:space="preserve"> </w:t>
      </w:r>
      <w:r>
        <w:t xml:space="preserve">noted that integrating statistical methodologies early in the research design phase significantly improves the validity and reliability of findings.</w:t>
      </w:r>
    </w:p>
    <w:bookmarkEnd w:id="21"/>
    <w:bookmarkStart w:id="22" w:name="methodology"/>
    <w:p>
      <w:pPr>
        <w:pStyle w:val="Heading2"/>
      </w:pPr>
      <w:r>
        <w:t xml:space="preserve">Methodology</w:t>
      </w:r>
    </w:p>
    <w:p>
      <w:pPr>
        <w:pStyle w:val="FirstParagraph"/>
      </w:pPr>
      <w:r>
        <w:t xml:space="preserve">This Master Thesis employs a qualitative approach, combining case studies, interviews with statisticians in Nigeria Abuja, and an analysis of published Master Thesis documents. The study focuses on three key areas: (1) the role of statisticians in data collection and analysis for master’s research; (2) challenges faced by statisticians in Nigeria Abuja; and (3) recommendations for strengthening statistical support systems.</w:t>
      </w:r>
    </w:p>
    <w:p>
      <w:pPr>
        <w:pStyle w:val="BodyText"/>
      </w:pPr>
      <w:r>
        <w:t xml:space="preserve">Data was collected through semi-structured interviews with 10 statisticians working at federal universities, research institutes, and private consulting firms in Nigeria Abuja. Additionally, a review of 20 Master Thesis projects from the University of Lagos and the Federal University of Technology, Minna (with a focus on those involving statistical analysis) provided insights into common methodologies and challenges.</w:t>
      </w:r>
    </w:p>
    <w:bookmarkEnd w:id="22"/>
    <w:bookmarkStart w:id="23" w:name="findings"/>
    <w:p>
      <w:pPr>
        <w:pStyle w:val="Heading2"/>
      </w:pPr>
      <w:r>
        <w:t xml:space="preserve">Findings</w:t>
      </w:r>
    </w:p>
    <w:p>
      <w:pPr>
        <w:pStyle w:val="FirstParagraph"/>
      </w:pPr>
      <w:r>
        <w:rPr>
          <w:bCs/>
          <w:b/>
        </w:rPr>
        <w:t xml:space="preserve">Role of Statisticians:</w:t>
      </w:r>
      <w:r>
        <w:t xml:space="preserve"> </w:t>
      </w:r>
      <w:r>
        <w:t xml:space="preserve">Statisticians in Nigeria Abuja contribute extensively to Master Thesis projects by designing robust research frameworks, validating data sources, and applying appropriate analytical techniques. For example, in a study on urban development patterns in Abuja, a statistician helped the student team use geospatial analysis to correlate population growth with infrastructure demand. This methodology was critical for deriving actionable insights.</w:t>
      </w:r>
    </w:p>
    <w:p>
      <w:pPr>
        <w:pStyle w:val="BodyText"/>
      </w:pPr>
      <w:r>
        <w:rPr>
          <w:bCs/>
          <w:b/>
        </w:rPr>
        <w:t xml:space="preserve">Challenges:</w:t>
      </w:r>
      <w:r>
        <w:t xml:space="preserve"> </w:t>
      </w:r>
      <w:r>
        <w:t xml:space="preserve">Despite their expertise, statisticians in Nigeria Abuja face several obstacles. These include limited funding for statistical software licenses, inconsistent training programs for researchers, and a lack of standardized data collection protocols across institutions. Additionally, cultural attitudes toward data-driven decision-making in some sectors hinder the adoption of rigorous statistical practices.</w:t>
      </w:r>
    </w:p>
    <w:p>
      <w:pPr>
        <w:pStyle w:val="BodyText"/>
      </w:pPr>
      <w:r>
        <w:rPr>
          <w:bCs/>
          <w:b/>
        </w:rPr>
        <w:t xml:space="preserve">Opportunities:</w:t>
      </w:r>
      <w:r>
        <w:t xml:space="preserve"> </w:t>
      </w:r>
      <w:r>
        <w:t xml:space="preserve">The Nigerian government’s emphasis on technology and innovation has created new avenues for statisticians. Initiatives such as the National Information Technology Development Agency (NITDA) and the Abuja-based Data Science Africa program aim to promote statistical literacy and collaboration between academia, industry, and government.</w:t>
      </w:r>
    </w:p>
    <w:bookmarkEnd w:id="23"/>
    <w:bookmarkStart w:id="24" w:name="discussion"/>
    <w:p>
      <w:pPr>
        <w:pStyle w:val="Heading2"/>
      </w:pPr>
      <w:r>
        <w:t xml:space="preserve">Discussion</w:t>
      </w:r>
    </w:p>
    <w:p>
      <w:pPr>
        <w:pStyle w:val="FirstParagraph"/>
      </w:pPr>
      <w:r>
        <w:t xml:space="preserve">The findings reveal that while statisticians are indispensable in producing credible Master Thesis work in Nigeria Abuja, systemic barriers impede their effectiveness. For instance, many students lack foundational knowledge of statistical tools like R or Python before beginning their research. Statisticians must often act as both mentors and technical advisors, which can be resource-intensive.</w:t>
      </w:r>
    </w:p>
    <w:p>
      <w:pPr>
        <w:pStyle w:val="BodyText"/>
      </w:pPr>
      <w:r>
        <w:t xml:space="preserve">Moreover, the study highlights a disconnect between academic research and real-world applications in Nigeria Abuja. Statisticians argue that more Master Thesis projects should focus on pressing local issues such as healthcare disparities, climate change impacts, or economic inequality. This alignment could enhance the societal relevance of academic work while providing statisticians with meaningful data to analyze.</w:t>
      </w:r>
    </w:p>
    <w:bookmarkEnd w:id="24"/>
    <w:bookmarkStart w:id="25" w:name="conclusion-and-recommendations"/>
    <w:p>
      <w:pPr>
        <w:pStyle w:val="Heading2"/>
      </w:pPr>
      <w:r>
        <w:t xml:space="preserve">Conclusion and Recommendations</w:t>
      </w:r>
    </w:p>
    <w:p>
      <w:pPr>
        <w:pStyle w:val="FirstParagraph"/>
      </w:pPr>
      <w:r>
        <w:t xml:space="preserve">In conclusion, this Master Thesis underscores the vital role of Statisticians in advancing research quality and data integrity in Nigeria Abuja. Their expertise is crucial for transforming raw data into insights that inform policy, education, and development strategies. However, addressing the challenges outlined in this study requires a multi-pronged approach.</w:t>
      </w:r>
    </w:p>
    <w:p>
      <w:pPr>
        <w:pStyle w:val="BodyText"/>
      </w:pPr>
      <w:r>
        <w:rPr>
          <w:bCs/>
          <w:b/>
        </w:rPr>
        <w:t xml:space="preserve">Recommendations:</w:t>
      </w:r>
    </w:p>
    <w:p>
      <w:pPr>
        <w:numPr>
          <w:ilvl w:val="0"/>
          <w:numId w:val="1001"/>
        </w:numPr>
        <w:pStyle w:val="Compact"/>
      </w:pPr>
      <w:r>
        <w:t xml:space="preserve">Increase funding for statistical education and software resources in Nigerian universities.</w:t>
      </w:r>
    </w:p>
    <w:p>
      <w:pPr>
        <w:numPr>
          <w:ilvl w:val="0"/>
          <w:numId w:val="1001"/>
        </w:numPr>
        <w:pStyle w:val="Compact"/>
      </w:pPr>
      <w:r>
        <w:t xml:space="preserve">Establish mandatory statistical training modules for Master’s students in all disciplines.</w:t>
      </w:r>
    </w:p>
    <w:p>
      <w:pPr>
        <w:numPr>
          <w:ilvl w:val="0"/>
          <w:numId w:val="1001"/>
        </w:numPr>
        <w:pStyle w:val="Compact"/>
      </w:pPr>
      <w:r>
        <w:t xml:space="preserve">Promote public-private partnerships to support data-driven research initiatives in Nigeria Abuja.</w:t>
      </w:r>
    </w:p>
    <w:p>
      <w:pPr>
        <w:numPr>
          <w:ilvl w:val="0"/>
          <w:numId w:val="1001"/>
        </w:numPr>
        <w:pStyle w:val="Compact"/>
      </w:pPr>
      <w:r>
        <w:t xml:space="preserve">Create a centralized repository of datasets and methodologies for Master Thesis projects to reduce redundancy and improve efficiency.</w:t>
      </w:r>
    </w:p>
    <w:p>
      <w:pPr>
        <w:pStyle w:val="FirstParagraph"/>
      </w:pPr>
      <w:r>
        <w:t xml:space="preserve">By investing in the role of Statisticians, Nigeria Abuja can position itself as a leader in data science and evidence-based policymaking. This Master Thesis serves as a call to action for stakeholders to prioritize statistical support systems that empower researchers and drive national progress.</w:t>
      </w:r>
    </w:p>
    <w:bookmarkEnd w:id="25"/>
    <w:bookmarkStart w:id="26" w:name="references"/>
    <w:p>
      <w:pPr>
        <w:pStyle w:val="Heading2"/>
      </w:pPr>
      <w:r>
        <w:t xml:space="preserve">References</w:t>
      </w:r>
    </w:p>
    <w:p>
      <w:pPr>
        <w:pStyle w:val="FirstParagraph"/>
      </w:pPr>
      <w:r>
        <w:rPr>
          <w:iCs/>
          <w:i/>
        </w:rPr>
        <w:t xml:space="preserve">African Journal of Statistics</w:t>
      </w:r>
      <w:r>
        <w:t xml:space="preserve">, 2021. "Statistical Methodologies in Developing Nations: A Case Study of Nigeria."</w:t>
      </w:r>
      <w:r>
        <w:br/>
      </w:r>
      <w:r>
        <w:t xml:space="preserve">National Bureau of Statistics (NBS), 2018. "Challenges in Academic Research: A Survey of Nigerian Universities."</w:t>
      </w:r>
      <w:r>
        <w:br/>
      </w:r>
      <w:r>
        <w:t xml:space="preserve">University of Abuja, Department of Mathematics and Statistics, Internal Reports (2021-2023).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Nigeria Abuja</dc:title>
  <dc:creator/>
  <dc:language>en</dc:language>
  <cp:keywords/>
  <dcterms:created xsi:type="dcterms:W3CDTF">2026-09-26T07:00:26Z</dcterms:created>
  <dcterms:modified xsi:type="dcterms:W3CDTF">2026-09-26T07:00:26Z</dcterms:modified>
</cp:coreProperties>
</file>

<file path=docProps/custom.xml><?xml version="1.0" encoding="utf-8"?>
<Properties xmlns="http://schemas.openxmlformats.org/officeDocument/2006/custom-properties" xmlns:vt="http://schemas.openxmlformats.org/officeDocument/2006/docPropsVTypes"/>
</file>