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Algeria</w:t>
      </w:r>
      <w:r>
        <w:t xml:space="preserve"> </w:t>
      </w:r>
      <w:r>
        <w:t xml:space="preserve">Algiers</w:t>
      </w:r>
    </w:p>
    <w:bookmarkStart w:id="20" w:name="Xe900e4e8eeff6a5cef6bd75368ded4e2bee38f9"/>
    <w:p>
      <w:pPr>
        <w:pStyle w:val="Heading1"/>
      </w:pPr>
      <w:r>
        <w:t xml:space="preserve">Personal Statement: A Statistician's Commitment to Advancing Data-Driven Development in Algeria Algiers</w:t>
      </w:r>
    </w:p>
    <w:p>
      <w:pPr>
        <w:pStyle w:val="FirstParagraph"/>
      </w:pPr>
      <w:r>
        <w:rPr>
          <w:bCs/>
          <w:b/>
        </w:rPr>
        <w:t xml:space="preserve">Introduction:</w:t>
      </w:r>
      <w:r>
        <w:t xml:space="preserve"> </w:t>
      </w:r>
      <w:r>
        <w:t xml:space="preserve">As a dedicated statistician with over seven years of professional experience in complex data environments, I write this Personal Statement to express my profound commitment to contributing my expertise to the evolving statistical landscape of</w:t>
      </w:r>
      <w:r>
        <w:t xml:space="preserve"> </w:t>
      </w:r>
      <w:r>
        <w:rPr>
          <w:iCs/>
          <w:i/>
        </w:rPr>
        <w:t xml:space="preserve">Algeria Algiers</w:t>
      </w:r>
      <w:r>
        <w:t xml:space="preserve">. My career has been driven by a fundamental belief that rigorous statistical analysis is not merely an academic exercise but the cornerstone of evidence-based policymaking, especially in emerging economies like Algeria. In this document, I outline my qualifications, vision for statistical innovation in</w:t>
      </w:r>
      <w:r>
        <w:t xml:space="preserve"> </w:t>
      </w:r>
      <w:r>
        <w:rPr>
          <w:iCs/>
          <w:i/>
        </w:rPr>
        <w:t xml:space="preserve">Algeria Algiers</w:t>
      </w:r>
      <w:r>
        <w:t xml:space="preserve">, and unwavering dedication to leveraging data for national progress.</w:t>
      </w:r>
    </w:p>
    <w:p>
      <w:pPr>
        <w:pStyle w:val="BodyText"/>
      </w:pPr>
      <w:r>
        <w:rPr>
          <w:bCs/>
          <w:b/>
        </w:rPr>
        <w:t xml:space="preserve">Academic Foundation and Professional Expertise:</w:t>
      </w:r>
      <w:r>
        <w:t xml:space="preserve"> </w:t>
      </w:r>
      <w:r>
        <w:t xml:space="preserve">I hold a Master's degree in Statistics from the University of Manchester, complemented by certifications in Data Science (IBM) and Advanced Econometrics. My doctoral research focused on developing predictive models for socioeconomic indicators in North African contexts, with case studies directly applicable to Algeria's unique demographic challenges. Throughout my career, I've designed and implemented statistical frameworks for multinational organizations including UNDP projects across Africa. My technical proficiency spans R, Python (Pandas, Scikit-learn), SAS Enterprise Guide, and Tableau – tools I've utilized to transform raw data into strategic insights. Crucially, my experience includes developing national-level survey methodologies for countries in similar socio-economic environments to Algeria, ensuring cultural relevance and methodological robustness.</w:t>
      </w:r>
    </w:p>
    <w:p>
      <w:pPr>
        <w:pStyle w:val="BodyText"/>
      </w:pPr>
      <w:r>
        <w:rPr>
          <w:bCs/>
          <w:b/>
        </w:rPr>
        <w:t xml:space="preserve">Why Algeria Algiers? Contextualizing My Mission:</w:t>
      </w:r>
      <w:r>
        <w:t xml:space="preserve"> </w:t>
      </w:r>
      <w:r>
        <w:t xml:space="preserve">What draws me specifically to</w:t>
      </w:r>
      <w:r>
        <w:t xml:space="preserve"> </w:t>
      </w:r>
      <w:r>
        <w:rPr>
          <w:iCs/>
          <w:i/>
        </w:rPr>
        <w:t xml:space="preserve">Algeria Algiers</w:t>
      </w:r>
      <w:r>
        <w:t xml:space="preserve"> </w:t>
      </w:r>
      <w:r>
        <w:t xml:space="preserve">is the country's pivotal moment of strategic transformation. As Algeria advances its Vision 2030, there exists an unprecedented need for sophisticated statistical infrastructure to guide diversification from hydrocarbons, enhance public service delivery, and monitor sustainable development goals. Algiers as the political and economic epicenter presents a unique opportunity to implement data systems that resonate with national priorities – from optimizing healthcare resource allocation in the capital's dense urban centers to supporting agricultural innovation in surrounding regions. This is not merely a job opportunity; it is a call to contribute meaningfully to Algeria's developmental narrative. I recognize that effective statistical work in</w:t>
      </w:r>
      <w:r>
        <w:t xml:space="preserve"> </w:t>
      </w:r>
      <w:r>
        <w:rPr>
          <w:iCs/>
          <w:i/>
        </w:rPr>
        <w:t xml:space="preserve">Algeria Algiers</w:t>
      </w:r>
      <w:r>
        <w:t xml:space="preserve"> </w:t>
      </w:r>
      <w:r>
        <w:t xml:space="preserve">requires deep respect for local context – understanding how statistical literacy must be built within existing governmental structures while navigating cultural nuances of data interpretation.</w:t>
      </w:r>
    </w:p>
    <w:p>
      <w:pPr>
        <w:pStyle w:val="BodyText"/>
      </w:pPr>
      <w:r>
        <w:rPr>
          <w:bCs/>
          <w:b/>
        </w:rPr>
        <w:t xml:space="preserve">Proven Impact in Developing Contexts:</w:t>
      </w:r>
      <w:r>
        <w:t xml:space="preserve"> </w:t>
      </w:r>
      <w:r>
        <w:t xml:space="preserve">In my previous role with the African Development Bank, I spearheaded a national household survey initiative across five countries, including Algeria's neighbor Tunisia. For Tunisia, we redesigned their poverty measurement framework using cluster sampling techniques tailored to urban-rural disparities – directly applicable to Algiers' own challenges with informal settlements (bidonvilles). The resulting dataset reduced poverty estimation errors by 22% and informed a $150M social safety net expansion. Similarly, I developed a real-time agricultural yield prediction model for Senegal that integrated satellite data with local farmer surveys – a methodology I am prepared to adapt for Algeria's key crops like olive production in the Tell Atlas region. These projects demonstrate my ability to translate complex statistical theory into actionable solutions that align with national development strategies.</w:t>
      </w:r>
    </w:p>
    <w:p>
      <w:pPr>
        <w:pStyle w:val="BodyText"/>
      </w:pPr>
      <w:r>
        <w:rPr>
          <w:bCs/>
          <w:b/>
        </w:rPr>
        <w:t xml:space="preserve">Commitment to Building Local Statistical Capacity:</w:t>
      </w:r>
      <w:r>
        <w:t xml:space="preserve"> </w:t>
      </w:r>
      <w:r>
        <w:t xml:space="preserve">As a statistician, I understand that sustainable impact requires empowering local institutions. My approach centers on collaborative knowledge transfer rather than external intervention. In Algeria Algiers, I would partner with the National Office of Statistics (ONS) and universities like the University of Algiers 1 to develop tailored training programs in modern statistical techniques – from Bayesian analysis for public health forecasting to machine learning for economic trend prediction. I've already initiated such partnerships in Morocco through workshops on open data standards, which significantly improved inter-ministerial data sharing. For Algeria, this means co-designing curriculum with local experts to ensure relevance to national challenges like energy transition planning or tourism sector analytics – critical sectors for Algiers' economy.</w:t>
      </w:r>
    </w:p>
    <w:p>
      <w:pPr>
        <w:pStyle w:val="BodyText"/>
      </w:pPr>
      <w:r>
        <w:rPr>
          <w:bCs/>
          <w:b/>
        </w:rPr>
        <w:t xml:space="preserve">Addressing Algeria's Unique Statistical Needs:</w:t>
      </w:r>
      <w:r>
        <w:t xml:space="preserve"> </w:t>
      </w:r>
      <w:r>
        <w:t xml:space="preserve">The Algerian statistical landscape faces specific hurdles: fragmented data systems, underfunded surveys, and limited digital infrastructure outside major cities. My proposed strategy tackles these head-on. First, I would advocate for integrating mobile data collection (using platforms like ODK) to modernize household surveys across Algiers' diverse neighborhoods – a cost-effective solution validated in my work with Mali's National Statistics Office. Second, I propose establishing a centralized "Algiers Data Hub" model to break down silos between ministries (Health, Finance, Agriculture), using anonymized data sharing protocols that comply with Algeria's evolving data protection regulations. Third, I will focus on practical applications: developing user-friendly dashboards for city planners to monitor traffic patterns and public transport efficiency in Algiers – directly improving citizens' daily lives through statistical insight.</w:t>
      </w:r>
    </w:p>
    <w:p>
      <w:pPr>
        <w:pStyle w:val="BodyText"/>
      </w:pPr>
      <w:r>
        <w:rPr>
          <w:bCs/>
          <w:b/>
        </w:rPr>
        <w:t xml:space="preserve">Long-Term Vision for Statistical Leadership:</w:t>
      </w:r>
      <w:r>
        <w:t xml:space="preserve"> </w:t>
      </w:r>
      <w:r>
        <w:t xml:space="preserve">My ultimate ambition is to position Algeria Algiers as a regional leader in innovative statistical practice within Africa. I envision collaborating with institutions like the Algerian Center for Research and Development (CRDA) to establish an annual "Algiers Statistical Innovation Forum" that attracts researchers and policymakers from across North Africa. This would foster peer learning on topics like demographic transition modeling or climate impact assessments – crucial for Algeria's future. As a statistician, I see myself not just as a technician but as a catalyst for cultural change: promoting statistical literacy among decision-makers so that data becomes the bedrock of governance in</w:t>
      </w:r>
      <w:r>
        <w:t xml:space="preserve"> </w:t>
      </w:r>
      <w:r>
        <w:rPr>
          <w:iCs/>
          <w:i/>
        </w:rPr>
        <w:t xml:space="preserve">Algeria Algiers</w:t>
      </w:r>
      <w:r>
        <w:t xml:space="preserve">, from municipal planning to national budgeting.</w:t>
      </w:r>
    </w:p>
    <w:p>
      <w:pPr>
        <w:pStyle w:val="BodyText"/>
      </w:pPr>
      <w:r>
        <w:rPr>
          <w:bCs/>
          <w:b/>
        </w:rPr>
        <w:t xml:space="preserve">Closing Commitment:</w:t>
      </w:r>
      <w:r>
        <w:t xml:space="preserve"> </w:t>
      </w:r>
      <w:r>
        <w:t xml:space="preserve">This Personal Statement is not merely an application; it is a promise. I offer not only technical expertise but a deep-seated passion for applying statistical science to Algeria's developmental journey. Having studied Algeria's socio-economic trajectory extensively and visited Algiers to understand its vibrant communities firsthand, I am confident that my skills align precisely with the nation's current needs. The challenges facing</w:t>
      </w:r>
      <w:r>
        <w:t xml:space="preserve"> </w:t>
      </w:r>
      <w:r>
        <w:rPr>
          <w:iCs/>
          <w:i/>
        </w:rPr>
        <w:t xml:space="preserve">Algeria Algiers</w:t>
      </w:r>
      <w:r>
        <w:t xml:space="preserve"> </w:t>
      </w:r>
      <w:r>
        <w:t xml:space="preserve">– from demographic shifts to economic diversification – are precisely the opportunities where a skilled statistician can make transformative contributions. I am ready to bring my analytical rigor, collaborative spirit, and cultural sensitivity to serve as a trusted partner in building Algeria's data-driven future. As one of the most promising statisticians in our field, I seek not just a position but an opportunity to meaningfully advance the national interest through statistical excellence.</w:t>
      </w:r>
    </w:p>
    <w:p>
      <w:pPr>
        <w:pStyle w:val="BodyText"/>
      </w:pPr>
      <w:r>
        <w:rPr>
          <w:bCs/>
          <w:b/>
        </w:rPr>
        <w:t xml:space="preserve">Conclusion:</w:t>
      </w:r>
      <w:r>
        <w:t xml:space="preserve"> </w:t>
      </w:r>
      <w:r>
        <w:t xml:space="preserve">In conclusion, my professional identity as a Statistician is inseparable from my commitment to impactful public service. For Algeria Algiers, this means building statistical capacity that serves citizens, informs leaders, and drives inclusive growth. I am prepared to dedicate my career to ensuring that every dataset collected in Algeria becomes a stepping stone toward a more prosperous, data-literate nation. The time for advanced statistical practice in Algeria has arrived – and I am ready to contribute my expertise to make it a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Algeria Algiers</dc:title>
  <dc:creator/>
  <dc:language>en</dc:language>
  <cp:keywords/>
  <dcterms:created xsi:type="dcterms:W3CDTF">2026-07-14T03:44:33Z</dcterms:created>
  <dcterms:modified xsi:type="dcterms:W3CDTF">2026-07-14T03:44:33Z</dcterms:modified>
</cp:coreProperties>
</file>

<file path=docProps/custom.xml><?xml version="1.0" encoding="utf-8"?>
<Properties xmlns="http://schemas.openxmlformats.org/officeDocument/2006/custom-properties" xmlns:vt="http://schemas.openxmlformats.org/officeDocument/2006/docPropsVTypes"/>
</file>