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Electrician Services — France Paris</w:t>
      </w:r>
    </w:p>
    <w:p>
      <w:pPr>
        <w:pStyle w:val="BodyText"/>
      </w:pPr>
      <w:r>
        <w:t xml:space="preserve">PO No: FR-PS-2025-04871</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Bâtiment Électrique Solutions SARL</w:t>
      </w:r>
    </w:p>
    <w:p>
      <w:pPr>
        <w:pStyle w:val="BodyText"/>
      </w:pPr>
      <w:r>
        <w:rPr>
          <w:bCs/>
          <w:b/>
        </w:rPr>
        <w:t xml:space="preserve">Address:</w:t>
      </w:r>
      <w:r>
        <w:t xml:space="preserve"> </w:t>
      </w:r>
      <w:r>
        <w:t xml:space="preserve">142 Rue de Rivoli, 75001 Paris, France</w:t>
      </w:r>
    </w:p>
    <w:p>
      <w:pPr>
        <w:pStyle w:val="BodyText"/>
      </w:pPr>
      <w:r>
        <w:rPr>
          <w:bCs/>
          <w:b/>
        </w:rPr>
        <w:t xml:space="preserve">SIRET:</w:t>
      </w:r>
      <w:r>
        <w:t xml:space="preserve"> </w:t>
      </w:r>
      <w:r>
        <w:t xml:space="preserve">847 291 034 00021</w:t>
      </w:r>
    </w:p>
    <w:p>
      <w:pPr>
        <w:pStyle w:val="BodyText"/>
      </w:pPr>
      <w:r>
        <w:rPr>
          <w:bCs/>
          <w:b/>
        </w:rPr>
        <w:t xml:space="preserve">VAT (TVA):</w:t>
      </w:r>
      <w:r>
        <w:t xml:space="preserve"> </w:t>
      </w:r>
      <w:r>
        <w:t xml:space="preserve">FR 32 847291034</w:t>
      </w:r>
    </w:p>
    <w:p>
      <w:pPr>
        <w:pStyle w:val="BodyText"/>
      </w:pPr>
      <w:r>
        <w:rPr>
          <w:bCs/>
          <w:b/>
        </w:rPr>
        <w:t xml:space="preserve">Contact:</w:t>
      </w:r>
      <w:r>
        <w:t xml:space="preserve"> </w:t>
      </w:r>
      <w:r>
        <w:t xml:space="preserve">M. Laurent Dubois, Procurement Manager</w:t>
      </w:r>
    </w:p>
    <w:p>
      <w:pPr>
        <w:pStyle w:val="BodyText"/>
      </w:pPr>
      <w:r>
        <w:rPr>
          <w:bCs/>
          <w:b/>
        </w:rPr>
        <w:t xml:space="preserve">Email:</w:t>
      </w:r>
      <w:r>
        <w:t xml:space="preserve"> </w:t>
      </w:r>
      <w:r>
        <w:t xml:space="preserve">l.dubois@bes-sarl.fr</w:t>
      </w:r>
    </w:p>
    <w:p>
      <w:pPr>
        <w:pStyle w:val="BodyText"/>
      </w:pPr>
      <w:r>
        <w:rPr>
          <w:bCs/>
          <w:b/>
        </w:rPr>
        <w:t xml:space="preserve">Phone:</w:t>
      </w:r>
      <w:r>
        <w:t xml:space="preserve"> </w:t>
      </w:r>
      <w:r>
        <w:t xml:space="preserve">+33 1 42 60 33 18</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Électricité Paris Pro Services</w:t>
      </w:r>
    </w:p>
    <w:p>
      <w:pPr>
        <w:pStyle w:val="BodyText"/>
      </w:pPr>
      <w:r>
        <w:rPr>
          <w:bCs/>
          <w:b/>
        </w:rPr>
        <w:t xml:space="preserve">Address:</w:t>
      </w:r>
      <w:r>
        <w:t xml:space="preserve"> </w:t>
      </w:r>
      <w:r>
        <w:t xml:space="preserve">27 Avenue de la République, 75011 Paris, France</w:t>
      </w:r>
    </w:p>
    <w:p>
      <w:pPr>
        <w:pStyle w:val="BodyText"/>
      </w:pPr>
      <w:r>
        <w:rPr>
          <w:bCs/>
          <w:b/>
        </w:rPr>
        <w:t xml:space="preserve">SIRET:</w:t>
      </w:r>
      <w:r>
        <w:t xml:space="preserve"> </w:t>
      </w:r>
      <w:r>
        <w:t xml:space="preserve">512 884 671 00019</w:t>
      </w:r>
    </w:p>
    <w:p>
      <w:pPr>
        <w:pStyle w:val="BodyText"/>
      </w:pPr>
      <w:r>
        <w:rPr>
          <w:bCs/>
          <w:b/>
        </w:rPr>
        <w:t xml:space="preserve">VAT (TVA):</w:t>
      </w:r>
      <w:r>
        <w:t xml:space="preserve"> </w:t>
      </w:r>
      <w:r>
        <w:t xml:space="preserve">FR 19 512884671</w:t>
      </w:r>
    </w:p>
    <w:p>
      <w:pPr>
        <w:pStyle w:val="BodyText"/>
      </w:pPr>
      <w:r>
        <w:rPr>
          <w:bCs/>
          <w:b/>
        </w:rPr>
        <w:t xml:space="preserve">Contact:</w:t>
      </w:r>
      <w:r>
        <w:t xml:space="preserve"> </w:t>
      </w:r>
      <w:r>
        <w:t xml:space="preserve">Mme. Sophie Marchand, Director</w:t>
      </w:r>
    </w:p>
    <w:p>
      <w:pPr>
        <w:pStyle w:val="BodyText"/>
      </w:pPr>
      <w:r>
        <w:rPr>
          <w:bCs/>
          <w:b/>
        </w:rPr>
        <w:t xml:space="preserve">Email:</w:t>
      </w:r>
      <w:r>
        <w:t xml:space="preserve"> </w:t>
      </w:r>
      <w:r>
        <w:t xml:space="preserve">s.marchand@ep-ps.fr</w:t>
      </w:r>
    </w:p>
    <w:p>
      <w:pPr>
        <w:pStyle w:val="BodyText"/>
      </w:pPr>
      <w:r>
        <w:rPr>
          <w:bCs/>
          <w:b/>
        </w:rPr>
        <w:t xml:space="preserve">Phone:</w:t>
      </w:r>
      <w:r>
        <w:t xml:space="preserve"> </w:t>
      </w:r>
      <w:r>
        <w:t xml:space="preserve">+33 1 43 55 72 09</w:t>
      </w:r>
    </w:p>
    <w:bookmarkEnd w:id="22"/>
    <w:p>
      <w:pPr>
        <w:pStyle w:val="BodyText"/>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Completion Date:</w:t>
            </w:r>
          </w:p>
        </w:tc>
        <w:tc>
          <w:tcPr/>
          <w:p>
            <w:pPr>
              <w:pStyle w:val="Compact"/>
              <w:jc w:val="left"/>
            </w:pPr>
            <w:r>
              <w:t xml:space="preserve">29 July 2025</w:t>
            </w:r>
          </w:p>
        </w:tc>
      </w:tr>
      <w:tr>
        <w:tc>
          <w:tcPr/>
          <w:p>
            <w:pPr>
              <w:pStyle w:val="Compact"/>
              <w:jc w:val="left"/>
            </w:pPr>
            <w:r>
              <w:rPr>
                <w:bCs/>
                <w:b/>
              </w:rPr>
              <w:t xml:space="preserve">Project Location:</w:t>
            </w:r>
          </w:p>
        </w:tc>
        <w:tc>
          <w:tcPr/>
          <w:p>
            <w:pPr>
              <w:pStyle w:val="Compact"/>
              <w:jc w:val="left"/>
            </w:pPr>
            <w:r>
              <w:t xml:space="preserve">38 Boulevard Haussmann, 75009 Paris, France</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Contract Reference:</w:t>
            </w:r>
          </w:p>
        </w:tc>
        <w:tc>
          <w:tcPr/>
          <w:p>
            <w:pPr>
              <w:pStyle w:val="Compact"/>
              <w:jc w:val="left"/>
            </w:pPr>
            <w:r>
              <w:t xml:space="preserve">FR-PS-2025-04871</w:t>
            </w:r>
          </w:p>
        </w:tc>
        <w:tc>
          <w:tcPr/>
          <w:p>
            <w:pPr>
              <w:pStyle w:val="Compact"/>
              <w:jc w:val="left"/>
            </w:pPr>
            <w:r>
              <w:rPr>
                <w:bCs/>
                <w:b/>
              </w:rPr>
              <w:t xml:space="preserve">Currency:</w:t>
            </w:r>
          </w:p>
        </w:tc>
        <w:tc>
          <w:tcPr/>
          <w:p>
            <w:pPr>
              <w:pStyle w:val="Compact"/>
              <w:jc w:val="left"/>
            </w:pPr>
            <w:r>
              <w:t xml:space="preserve">Euro (EUR)</w:t>
            </w:r>
          </w:p>
        </w:tc>
      </w:tr>
    </w:tbl>
    <w:p>
      <w:pPr>
        <w:pStyle w:val="BodyText"/>
      </w:pPr>
      <w:r>
        <w:t xml:space="preserve">Scope of Work — Electrician Services in France Paris</w:t>
      </w:r>
    </w:p>
    <w:p>
      <w:pPr>
        <w:pStyle w:val="BodyText"/>
      </w:pPr>
      <w:r>
        <w:t xml:space="preserve">This Purchase Order is issued by Bâtiment Électrique Solutions SARL to Électricité Paris Pro Services for the provision of comprehensive</w:t>
      </w:r>
      <w:r>
        <w:t xml:space="preserve"> </w:t>
      </w:r>
      <w:r>
        <w:t xml:space="preserve">Electrician</w:t>
      </w:r>
      <w:r>
        <w:t xml:space="preserve"> </w:t>
      </w:r>
      <w:r>
        <w:t xml:space="preserve">services at the commercial premises located at 38 Boulevard Haussmann, 75009 Paris, France. The</w:t>
      </w:r>
      <w:r>
        <w:t xml:space="preserve"> </w:t>
      </w:r>
      <w:r>
        <w:t xml:space="preserve">Electrician</w:t>
      </w:r>
      <w:r>
        <w:t xml:space="preserve"> </w:t>
      </w:r>
      <w:r>
        <w:t xml:space="preserve">contractor shall perform all electrical installation, inspection, maintenance, and remediation work in strict compliance with the French electrical standards (NF C 15-100), the Code du Travail, and all applicable regulations governing electrical work in</w:t>
      </w:r>
      <w:r>
        <w:t xml:space="preserve"> </w:t>
      </w:r>
      <w:r>
        <w:t xml:space="preserve">France Paris</w:t>
      </w:r>
      <w:r>
        <w:t xml:space="preserve">. The scope encompasses the full renovation of the building's electrical infrastructure, including but not limited to rewiring, panel upgrades, lighting systems, and safety compliance verification.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electrical rewiring of 4 floors (approx. 2,400 m²) including all conduits, junction boxes, and cable runs per NF C 15-100 standard</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Installation and commissioning of new main electrical distribution panel (630A) with RCD protection and metering infrastructure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Supply and installation of LED commercial lighting systems (420 fixtures) with dimming controls and emergency lighting backup</w:t>
            </w:r>
          </w:p>
        </w:tc>
        <w:tc>
          <w:tcPr/>
          <w:p>
            <w:pPr>
              <w:pStyle w:val="Compact"/>
              <w:jc w:val="left"/>
            </w:pPr>
            <w:r>
              <w:t xml:space="preserve">Lot</w:t>
            </w:r>
          </w:p>
        </w:tc>
        <w:tc>
          <w:tcPr/>
          <w:p>
            <w:pPr>
              <w:pStyle w:val="Compact"/>
              <w:jc w:val="left"/>
            </w:pPr>
            <w:r>
              <w:t xml:space="preserve">1</w:t>
            </w:r>
          </w:p>
        </w:tc>
        <w:tc>
          <w:tcPr/>
          <w:p>
            <w:pPr>
              <w:pStyle w:val="Compact"/>
              <w:jc w:val="left"/>
            </w:pPr>
            <w:r>
              <w:t xml:space="preserve">22,350.00</w:t>
            </w:r>
          </w:p>
        </w:tc>
        <w:tc>
          <w:tcPr/>
          <w:p>
            <w:pPr>
              <w:pStyle w:val="Compact"/>
              <w:jc w:val="left"/>
            </w:pPr>
            <w:r>
              <w:t xml:space="preserve">22,350.00</w:t>
            </w:r>
          </w:p>
        </w:tc>
      </w:tr>
      <w:tr>
        <w:tc>
          <w:tcPr/>
          <w:p>
            <w:pPr>
              <w:pStyle w:val="Compact"/>
              <w:jc w:val="left"/>
            </w:pPr>
            <w:r>
              <w:t xml:space="preserve">04</w:t>
            </w:r>
          </w:p>
        </w:tc>
        <w:tc>
          <w:tcPr/>
          <w:p>
            <w:pPr>
              <w:pStyle w:val="Compact"/>
              <w:jc w:val="left"/>
            </w:pPr>
            <w:r>
              <w:t xml:space="preserve">Installation of dedicated power circuits for HVAC systems, server room, and kitchen equipment (12 dedicated circuits)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Thermal imaging inspection and diagnostic report of existing electrical infrastructure prior to renovation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Earthing and lightning protection system installation and verification per French regulatory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7,450.00</w:t>
            </w:r>
          </w:p>
        </w:tc>
        <w:tc>
          <w:tcPr/>
          <w:p>
            <w:pPr>
              <w:pStyle w:val="Compact"/>
              <w:jc w:val="left"/>
            </w:pPr>
            <w:r>
              <w:t xml:space="preserve">7,450.00</w:t>
            </w:r>
          </w:p>
        </w:tc>
      </w:tr>
      <w:tr>
        <w:tc>
          <w:tcPr/>
          <w:p>
            <w:pPr>
              <w:pStyle w:val="Compact"/>
              <w:jc w:val="left"/>
            </w:pPr>
            <w:r>
              <w:t xml:space="preserve">07</w:t>
            </w:r>
          </w:p>
        </w:tc>
        <w:tc>
          <w:tcPr/>
          <w:p>
            <w:pPr>
              <w:pStyle w:val="Compact"/>
              <w:jc w:val="left"/>
            </w:pPr>
            <w:r>
              <w:t xml:space="preserve">Final inspection, certification (Consuel report), and handover documentation for the completed electrical installation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106,700.00 EUR</w:t>
            </w:r>
          </w:p>
        </w:tc>
      </w:tr>
      <w:tr>
        <w:tc>
          <w:tcPr/>
          <w:p>
            <w:pPr>
              <w:pStyle w:val="Compact"/>
              <w:jc w:val="right"/>
            </w:pPr>
            <w:r>
              <w:t xml:space="preserve">TVA (VAT) 20%:</w:t>
            </w:r>
          </w:p>
        </w:tc>
        <w:tc>
          <w:tcPr/>
          <w:p>
            <w:pPr>
              <w:pStyle w:val="Compact"/>
              <w:jc w:val="left"/>
            </w:pPr>
            <w:r>
              <w:t xml:space="preserve">21,340.00 EUR</w:t>
            </w:r>
          </w:p>
        </w:tc>
      </w:tr>
      <w:tr>
        <w:tc>
          <w:tcPr/>
          <w:p>
            <w:pPr>
              <w:pStyle w:val="Compact"/>
              <w:jc w:val="right"/>
            </w:pPr>
            <w:r>
              <w:t xml:space="preserve">Grand Total:</w:t>
            </w:r>
          </w:p>
        </w:tc>
        <w:tc>
          <w:tcPr/>
          <w:p>
            <w:pPr>
              <w:pStyle w:val="Compact"/>
              <w:jc w:val="left"/>
            </w:pPr>
            <w:r>
              <w:t xml:space="preserve">128,040.00 EUR</w:t>
            </w:r>
          </w:p>
        </w:tc>
      </w:tr>
    </w:tbl>
    <w:p>
      <w:pPr>
        <w:pStyle w:val="BodyText"/>
      </w:pPr>
      <w:r>
        <w:t xml:space="preserve">Terms and Conditions</w:t>
      </w:r>
    </w:p>
    <w:p>
      <w:pPr>
        <w:numPr>
          <w:ilvl w:val="0"/>
          <w:numId w:val="1001"/>
        </w:numPr>
        <w:pStyle w:val="Compact"/>
      </w:pPr>
      <w:r>
        <w:rPr>
          <w:bCs/>
          <w:b/>
        </w:rPr>
        <w:t xml:space="preserve">Compliance with French Regulations:</w:t>
      </w:r>
      <w:r>
        <w:t xml:space="preserve"> </w:t>
      </w:r>
      <w:r>
        <w:t xml:space="preserve">All</w:t>
      </w:r>
      <w:r>
        <w:t xml:space="preserve"> </w:t>
      </w:r>
      <w:r>
        <w:t xml:space="preserve">Electrician</w:t>
      </w:r>
      <w:r>
        <w:t xml:space="preserve"> </w:t>
      </w:r>
      <w:r>
        <w:t xml:space="preserve">work performed under this Purchase Order shall comply with the French Electrical Standards (NF C 15-100), the French Labor Code (Code du Travail), and all municipal regulations applicable to electrical installations in</w:t>
      </w:r>
      <w:r>
        <w:t xml:space="preserve"> </w:t>
      </w:r>
      <w:r>
        <w:t xml:space="preserve">France Paris</w:t>
      </w:r>
      <w:r>
        <w:t xml:space="preserve">. The contractor must hold a valid Qualifelec certification and appropriate insurance coverage.</w:t>
      </w:r>
    </w:p>
    <w:p>
      <w:pPr>
        <w:numPr>
          <w:ilvl w:val="0"/>
          <w:numId w:val="1001"/>
        </w:numPr>
        <w:pStyle w:val="Compact"/>
      </w:pPr>
      <w:r>
        <w:rPr>
          <w:bCs/>
          <w:b/>
        </w:rPr>
        <w:t xml:space="preserve">Permits and Authorizations:</w:t>
      </w:r>
      <w:r>
        <w:t xml:space="preserve"> </w:t>
      </w:r>
      <w:r>
        <w:t xml:space="preserve">The</w:t>
      </w:r>
      <w:r>
        <w:t xml:space="preserve"> </w:t>
      </w:r>
      <w:r>
        <w:t xml:space="preserve">Electrician</w:t>
      </w:r>
      <w:r>
        <w:t xml:space="preserve"> </w:t>
      </w:r>
      <w:r>
        <w:t xml:space="preserve">contractor is responsible for obtaining all necessary permits from the Mairie de Paris (Paris City Hall) and the relevant arrondissement authorities prior to commencing any work. All permits specific to electrical work in</w:t>
      </w:r>
      <w:r>
        <w:t xml:space="preserve"> </w:t>
      </w:r>
      <w:r>
        <w:t xml:space="preserve">France Paris</w:t>
      </w:r>
      <w:r>
        <w:t xml:space="preserve"> </w:t>
      </w:r>
      <w:r>
        <w:t xml:space="preserve">must be displayed on-site.</w:t>
      </w:r>
    </w:p>
    <w:p>
      <w:pPr>
        <w:numPr>
          <w:ilvl w:val="0"/>
          <w:numId w:val="1001"/>
        </w:numPr>
        <w:pStyle w:val="Compact"/>
      </w:pPr>
      <w:r>
        <w:rPr>
          <w:bCs/>
          <w:b/>
        </w:rPr>
        <w:t xml:space="preserve">Work Schedule:</w:t>
      </w:r>
      <w:r>
        <w:t xml:space="preserve"> </w:t>
      </w:r>
      <w:r>
        <w:t xml:space="preserve">Work shall be performed Monday through Friday, 07:00 to 18:00, in accordance with French working hour regulations. Any work outside these hours requires prior written approval and will be subject to overtime rates as defined in the French collective agreement for the electrical industry (Convention Collective de l'Électricité).</w:t>
      </w:r>
    </w:p>
    <w:p>
      <w:pPr>
        <w:numPr>
          <w:ilvl w:val="0"/>
          <w:numId w:val="1001"/>
        </w:numPr>
        <w:pStyle w:val="Compact"/>
      </w:pPr>
      <w:r>
        <w:rPr>
          <w:bCs/>
          <w:b/>
        </w:rPr>
        <w:t xml:space="preserve">Site Safety:</w:t>
      </w:r>
      <w:r>
        <w:t xml:space="preserve"> </w:t>
      </w:r>
      <w:r>
        <w:t xml:space="preserve">The</w:t>
      </w:r>
      <w:r>
        <w:t xml:space="preserve"> </w:t>
      </w:r>
      <w:r>
        <w:t xml:space="preserve">Electrician</w:t>
      </w:r>
      <w:r>
        <w:t xml:space="preserve"> </w:t>
      </w:r>
      <w:r>
        <w:t xml:space="preserve">contractor shall maintain full compliance with French occupational health and safety regulations (Code du Travail, Articles L4121 et seq.). All personnel must wear appropriate PPE and hold valid habilitation électrique (electrical authorization) certificates.</w:t>
      </w:r>
    </w:p>
    <w:p>
      <w:pPr>
        <w:numPr>
          <w:ilvl w:val="0"/>
          <w:numId w:val="1001"/>
        </w:numPr>
        <w:pStyle w:val="Compact"/>
      </w:pPr>
      <w:r>
        <w:rPr>
          <w:bCs/>
          <w:b/>
        </w:rPr>
        <w:t xml:space="preserve">Warranty:</w:t>
      </w:r>
      <w:r>
        <w:t xml:space="preserve"> </w:t>
      </w:r>
      <w:r>
        <w:t xml:space="preserve">A minimum 5-year warranty is provided on all electrical workmanship and materials, in accordance with French consumer protection law and the standard warranty period for electrical installations in</w:t>
      </w:r>
      <w:r>
        <w:t xml:space="preserve"> </w:t>
      </w:r>
      <w:r>
        <w:t xml:space="preserve">France Paris</w:t>
      </w:r>
      <w:r>
        <w:t xml:space="preserve">.</w:t>
      </w:r>
    </w:p>
    <w:p>
      <w:pPr>
        <w:numPr>
          <w:ilvl w:val="0"/>
          <w:numId w:val="1001"/>
        </w:numPr>
        <w:pStyle w:val="Compact"/>
      </w:pPr>
      <w:r>
        <w:rPr>
          <w:bCs/>
          <w:b/>
        </w:rPr>
        <w:t xml:space="preserve">Payment:</w:t>
      </w:r>
      <w:r>
        <w:t xml:space="preserve"> </w:t>
      </w:r>
      <w:r>
        <w:t xml:space="preserve">Payment shall be made via bank transfer (virement) within 30 days of receipt of a valid invoice. The invoice must include the SIRET number, TVA number, and reference to this Purchase Order number FR-PS-2025-04871.</w:t>
      </w:r>
    </w:p>
    <w:p>
      <w:pPr>
        <w:numPr>
          <w:ilvl w:val="0"/>
          <w:numId w:val="1001"/>
        </w:numPr>
        <w:pStyle w:val="Compact"/>
      </w:pPr>
      <w:r>
        <w:rPr>
          <w:bCs/>
          <w:b/>
        </w:rPr>
        <w:t xml:space="preserve">Termination:</w:t>
      </w:r>
      <w:r>
        <w:t xml:space="preserve"> </w:t>
      </w:r>
      <w:r>
        <w:t xml:space="preserve">Either party may terminate this Purchase Order with 15 days written notice. In the event of termination, the Buyer shall pay for all</w:t>
      </w:r>
      <w:r>
        <w:t xml:space="preserve"> </w:t>
      </w:r>
      <w:r>
        <w:t xml:space="preserve">Electrician</w:t>
      </w:r>
      <w:r>
        <w:t xml:space="preserve"> </w:t>
      </w:r>
      <w:r>
        <w:t xml:space="preserve">services completed and materials delivered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shall be submitted to the competent courts of Paris, France.</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proprietary information exchanged during the course of the</w:t>
      </w:r>
      <w:r>
        <w:t xml:space="preserve"> </w:t>
      </w:r>
      <w:r>
        <w:t xml:space="preserve">Electrician</w:t>
      </w:r>
      <w:r>
        <w:t xml:space="preserve"> </w:t>
      </w:r>
      <w:r>
        <w:t xml:space="preserve">engagement in</w:t>
      </w:r>
      <w:r>
        <w:t xml:space="preserve"> </w:t>
      </w:r>
      <w:r>
        <w:t xml:space="preserve">France Paris</w:t>
      </w:r>
      <w:r>
        <w:t xml:space="preserve">.</w:t>
      </w:r>
    </w:p>
    <w:p>
      <w:pPr>
        <w:pStyle w:val="FirstParagraph"/>
      </w:pPr>
      <w:r>
        <w:t xml:space="preserve">Acceptance and Authorization</w:t>
      </w:r>
    </w:p>
    <w:p>
      <w:pPr>
        <w:pStyle w:val="BodyText"/>
      </w:pPr>
      <w:r>
        <w:t xml:space="preserve">By signing below, both parties acknowledge and agree to the terms set forth in this Purchase Order for the provision of</w:t>
      </w:r>
      <w:r>
        <w:t xml:space="preserve"> </w:t>
      </w:r>
      <w:r>
        <w:t xml:space="preserve">Electrician</w:t>
      </w:r>
      <w:r>
        <w:t xml:space="preserve"> </w:t>
      </w:r>
      <w:r>
        <w:t xml:space="preserve">services in</w:t>
      </w:r>
      <w:r>
        <w:t xml:space="preserve"> </w:t>
      </w:r>
      <w:r>
        <w:t xml:space="preserve">France Paris</w:t>
      </w:r>
      <w:r>
        <w:t xml:space="preserve">. This document constitutes a binding agreement between the parties for the scope of work described herein.</w:t>
      </w:r>
    </w:p>
    <w:p>
      <w:pPr>
        <w:pStyle w:val="BodyText"/>
      </w:pPr>
      <w:r>
        <w:rPr>
          <w:bCs/>
          <w:b/>
        </w:rPr>
        <w:t xml:space="preserve">For the Buyer:</w:t>
      </w:r>
    </w:p>
    <w:p>
      <w:pPr>
        <w:pStyle w:val="BodyText"/>
      </w:pPr>
      <w:r>
        <w:t xml:space="preserve">Bâtiment Électrique Solutions SARL</w:t>
      </w:r>
    </w:p>
    <w:p>
      <w:pPr>
        <w:pStyle w:val="BodyText"/>
      </w:pPr>
      <w:r>
        <w:t xml:space="preserve">M. Laurent Dubois</w:t>
      </w:r>
      <w:r>
        <w:br/>
      </w:r>
      <w:r>
        <w:t xml:space="preserve">Procurement Manager</w:t>
      </w:r>
      <w:r>
        <w:br/>
      </w:r>
      <w:r>
        <w:t xml:space="preserve">Date: _______________</w:t>
      </w:r>
    </w:p>
    <w:p>
      <w:pPr>
        <w:pStyle w:val="BodyText"/>
      </w:pPr>
      <w:r>
        <w:rPr>
          <w:bCs/>
          <w:b/>
        </w:rPr>
        <w:t xml:space="preserve">For the Supplier / Electrician Contractor:</w:t>
      </w:r>
    </w:p>
    <w:p>
      <w:pPr>
        <w:pStyle w:val="BodyText"/>
      </w:pPr>
      <w:r>
        <w:t xml:space="preserve">Électricité Paris Pro Services</w:t>
      </w:r>
    </w:p>
    <w:p>
      <w:pPr>
        <w:pStyle w:val="BodyText"/>
      </w:pPr>
      <w:r>
        <w:t xml:space="preserve">Mme. Sophie Marchand</w:t>
      </w:r>
      <w:r>
        <w:br/>
      </w:r>
      <w:r>
        <w:t xml:space="preserve">Director</w:t>
      </w:r>
      <w:r>
        <w:br/>
      </w:r>
      <w:r>
        <w:t xml:space="preserve">Date: _______________</w:t>
      </w:r>
    </w:p>
    <w:p>
      <w:pPr>
        <w:pStyle w:val="BodyText"/>
      </w:pPr>
      <w:r>
        <w:t xml:space="preserve">This Purchase Order (FR-PS-2025-04871) is issued for Electrician services in France Paris. Document generated on 15 June 2025. Page 1 of 1.</w:t>
      </w:r>
    </w:p>
    <w:p>
      <w:pPr>
        <w:pStyle w:val="BodyText"/>
      </w:pPr>
      <w:r>
        <w:t xml:space="preserve">© 2025 Bâtiment Électrique Solutions SARL —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France Paris</dc:title>
  <dc:creator/>
  <dc:language>en</dc:language>
  <cp:keywords/>
  <dcterms:created xsi:type="dcterms:W3CDTF">2026-10-10T07:00:15Z</dcterms:created>
  <dcterms:modified xsi:type="dcterms:W3CDTF">2026-10-10T07:00:15Z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